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6356C" w14:textId="77777777" w:rsidR="00E06414" w:rsidRDefault="001130B1" w:rsidP="008C1FEB">
      <w:pPr>
        <w:jc w:val="center"/>
        <w:rPr>
          <w:b/>
        </w:rPr>
      </w:pPr>
      <w:r>
        <w:rPr>
          <w:b/>
          <w:noProof/>
        </w:rPr>
        <w:drawing>
          <wp:inline distT="0" distB="0" distL="0" distR="0" wp14:anchorId="199CC26E" wp14:editId="2DDBA278">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349C4A00" w14:textId="77777777" w:rsidR="00E06414" w:rsidRPr="001130B1" w:rsidRDefault="00E06414" w:rsidP="007404B6">
      <w:pPr>
        <w:jc w:val="center"/>
        <w:rPr>
          <w:sz w:val="32"/>
        </w:rPr>
      </w:pPr>
    </w:p>
    <w:p w14:paraId="6ACFACB4" w14:textId="77777777" w:rsidR="00E06414" w:rsidRDefault="00E06414" w:rsidP="007404B6">
      <w:pPr>
        <w:jc w:val="center"/>
        <w:rPr>
          <w:b/>
          <w:sz w:val="28"/>
          <w:szCs w:val="28"/>
        </w:rPr>
      </w:pPr>
      <w:r>
        <w:rPr>
          <w:b/>
          <w:sz w:val="28"/>
          <w:szCs w:val="28"/>
        </w:rPr>
        <w:t>МУНИЦИПАЛЬНОЕ ОБРАЗОВАНИЕ</w:t>
      </w:r>
    </w:p>
    <w:p w14:paraId="3C2152E7" w14:textId="77777777" w:rsidR="00E06414" w:rsidRDefault="00E06414" w:rsidP="007404B6">
      <w:pPr>
        <w:jc w:val="center"/>
        <w:rPr>
          <w:b/>
          <w:sz w:val="28"/>
          <w:szCs w:val="28"/>
        </w:rPr>
      </w:pPr>
      <w:r>
        <w:rPr>
          <w:b/>
          <w:sz w:val="28"/>
          <w:szCs w:val="28"/>
        </w:rPr>
        <w:t>«МУРИНСКОЕ ГОРОДСКОЕ ПОСЕЛЕНИЕ»</w:t>
      </w:r>
    </w:p>
    <w:p w14:paraId="657635C4" w14:textId="77777777" w:rsidR="00E06414" w:rsidRDefault="00E06414" w:rsidP="007404B6">
      <w:pPr>
        <w:jc w:val="center"/>
        <w:rPr>
          <w:b/>
          <w:sz w:val="28"/>
          <w:szCs w:val="28"/>
        </w:rPr>
      </w:pPr>
      <w:r>
        <w:rPr>
          <w:b/>
          <w:sz w:val="28"/>
          <w:szCs w:val="28"/>
        </w:rPr>
        <w:t>ВСЕВОЛОЖСКОГО МУНИЦИПАЛЬНОГО РАЙОНА</w:t>
      </w:r>
    </w:p>
    <w:p w14:paraId="02F995D8" w14:textId="77777777" w:rsidR="00E06414" w:rsidRDefault="00E06414" w:rsidP="007404B6">
      <w:pPr>
        <w:jc w:val="center"/>
        <w:rPr>
          <w:b/>
          <w:sz w:val="28"/>
          <w:szCs w:val="28"/>
        </w:rPr>
      </w:pPr>
      <w:r>
        <w:rPr>
          <w:b/>
          <w:sz w:val="28"/>
          <w:szCs w:val="28"/>
        </w:rPr>
        <w:t>ЛЕНИНГРАДСКОЙ ОБЛАСТИ</w:t>
      </w:r>
    </w:p>
    <w:p w14:paraId="3BF639B0" w14:textId="77777777" w:rsidR="00E06414" w:rsidRDefault="00E06414" w:rsidP="007404B6">
      <w:pPr>
        <w:jc w:val="center"/>
        <w:rPr>
          <w:b/>
          <w:sz w:val="28"/>
          <w:szCs w:val="28"/>
        </w:rPr>
      </w:pPr>
    </w:p>
    <w:p w14:paraId="700FF3F2" w14:textId="77777777" w:rsidR="00E06414" w:rsidRDefault="00E06414" w:rsidP="007404B6">
      <w:pPr>
        <w:jc w:val="center"/>
        <w:rPr>
          <w:b/>
          <w:sz w:val="28"/>
          <w:szCs w:val="28"/>
        </w:rPr>
      </w:pPr>
      <w:r>
        <w:rPr>
          <w:b/>
          <w:sz w:val="28"/>
          <w:szCs w:val="28"/>
        </w:rPr>
        <w:t>АДМИНИСТРАЦИЯ</w:t>
      </w:r>
    </w:p>
    <w:p w14:paraId="2F0E880C" w14:textId="77777777" w:rsidR="00E06414" w:rsidRDefault="00E06414" w:rsidP="007404B6">
      <w:pPr>
        <w:jc w:val="center"/>
        <w:rPr>
          <w:b/>
        </w:rPr>
      </w:pPr>
    </w:p>
    <w:p w14:paraId="5B85F505" w14:textId="77777777" w:rsidR="00E06414" w:rsidRDefault="00E06414" w:rsidP="007404B6">
      <w:pPr>
        <w:jc w:val="center"/>
        <w:rPr>
          <w:b/>
          <w:sz w:val="32"/>
          <w:szCs w:val="32"/>
        </w:rPr>
      </w:pPr>
      <w:r>
        <w:rPr>
          <w:b/>
          <w:sz w:val="32"/>
          <w:szCs w:val="32"/>
        </w:rPr>
        <w:t>ПОСТАНОВЛЕНИЕ</w:t>
      </w:r>
    </w:p>
    <w:p w14:paraId="3D15B7A7" w14:textId="77777777" w:rsidR="00E06414" w:rsidRDefault="00E06414" w:rsidP="007404B6">
      <w:pPr>
        <w:rPr>
          <w:b/>
          <w:sz w:val="32"/>
          <w:szCs w:val="32"/>
        </w:rPr>
      </w:pPr>
    </w:p>
    <w:p w14:paraId="05335EA8" w14:textId="77777777" w:rsidR="00E06414" w:rsidRDefault="002E0E27" w:rsidP="007404B6">
      <w:pPr>
        <w:jc w:val="both"/>
        <w:rPr>
          <w:sz w:val="28"/>
          <w:szCs w:val="28"/>
        </w:rPr>
      </w:pPr>
      <w:r>
        <w:rPr>
          <w:sz w:val="28"/>
          <w:szCs w:val="28"/>
        </w:rPr>
        <w:t xml:space="preserve"> </w:t>
      </w:r>
      <w:r w:rsidRPr="002E0E27">
        <w:rPr>
          <w:sz w:val="28"/>
          <w:szCs w:val="28"/>
          <w:u w:val="single"/>
        </w:rPr>
        <w:t>03.09</w:t>
      </w:r>
      <w:r w:rsidR="00515F34" w:rsidRPr="002E0E27">
        <w:rPr>
          <w:sz w:val="28"/>
          <w:szCs w:val="28"/>
          <w:u w:val="single"/>
        </w:rPr>
        <w:t>.202</w:t>
      </w:r>
      <w:r w:rsidR="00DA0DBA" w:rsidRPr="002E0E27">
        <w:rPr>
          <w:sz w:val="28"/>
          <w:szCs w:val="28"/>
          <w:u w:val="single"/>
        </w:rPr>
        <w:t>4</w:t>
      </w:r>
      <w:r w:rsidR="00E06414">
        <w:rPr>
          <w:sz w:val="28"/>
          <w:szCs w:val="28"/>
        </w:rPr>
        <w:t xml:space="preserve">                                                                                              № </w:t>
      </w:r>
      <w:r>
        <w:rPr>
          <w:sz w:val="28"/>
          <w:szCs w:val="28"/>
        </w:rPr>
        <w:t>398</w:t>
      </w:r>
      <w:r w:rsidR="00E06414">
        <w:rPr>
          <w:sz w:val="28"/>
          <w:szCs w:val="28"/>
        </w:rPr>
        <w:t xml:space="preserve">   </w:t>
      </w:r>
    </w:p>
    <w:p w14:paraId="1EC31678" w14:textId="77777777" w:rsidR="00E06414" w:rsidRDefault="00E06414" w:rsidP="007404B6">
      <w:pPr>
        <w:jc w:val="both"/>
        <w:rPr>
          <w:sz w:val="28"/>
          <w:szCs w:val="28"/>
        </w:rPr>
      </w:pPr>
      <w:r>
        <w:rPr>
          <w:sz w:val="28"/>
          <w:szCs w:val="28"/>
        </w:rPr>
        <w:t>г. Мурино</w:t>
      </w:r>
    </w:p>
    <w:p w14:paraId="3D41BF5A" w14:textId="77777777"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5103"/>
      </w:tblGrid>
      <w:tr w:rsidR="00E06414" w:rsidRPr="00515F34" w14:paraId="7A3E1E6C" w14:textId="77777777" w:rsidTr="001130B1">
        <w:trPr>
          <w:trHeight w:val="1873"/>
        </w:trPr>
        <w:tc>
          <w:tcPr>
            <w:tcW w:w="5103" w:type="dxa"/>
            <w:hideMark/>
          </w:tcPr>
          <w:p w14:paraId="1E56BDA8" w14:textId="77777777" w:rsidR="003D3C9C" w:rsidRPr="003D3C9C" w:rsidRDefault="003D3C9C" w:rsidP="003D3C9C">
            <w:pPr>
              <w:pStyle w:val="af2"/>
              <w:rPr>
                <w:rFonts w:ascii="Times New Roman" w:hAnsi="Times New Roman" w:cs="Times New Roman"/>
                <w:sz w:val="24"/>
                <w:szCs w:val="24"/>
              </w:rPr>
            </w:pPr>
            <w:r w:rsidRPr="003D3C9C">
              <w:rPr>
                <w:rFonts w:ascii="Times New Roman" w:hAnsi="Times New Roman" w:cs="Times New Roman"/>
                <w:sz w:val="24"/>
                <w:szCs w:val="24"/>
              </w:rPr>
              <w:t xml:space="preserve">Об утверждении административного регламента </w:t>
            </w:r>
            <w:bookmarkStart w:id="0" w:name="_Hlk158645967"/>
            <w:r w:rsidRPr="003D3C9C">
              <w:rPr>
                <w:rFonts w:ascii="Times New Roman" w:hAnsi="Times New Roman" w:cs="Times New Roman"/>
                <w:sz w:val="24"/>
                <w:szCs w:val="24"/>
              </w:rPr>
              <w:t xml:space="preserve">предоставления муниципальной услуги </w:t>
            </w:r>
            <w:bookmarkStart w:id="1" w:name="_Hlk158645808"/>
            <w:bookmarkStart w:id="2" w:name="_Hlk158642976"/>
            <w:r w:rsidRPr="003D3C9C">
              <w:rPr>
                <w:rFonts w:ascii="Times New Roman" w:hAnsi="Times New Roman" w:cs="Times New Roman"/>
                <w:sz w:val="24"/>
                <w:szCs w:val="24"/>
              </w:rPr>
              <w:t xml:space="preserve">«Выдача (направление) копий муниципальных правовых актов </w:t>
            </w:r>
            <w:bookmarkStart w:id="3" w:name="_Hlk158645891"/>
            <w:bookmarkEnd w:id="1"/>
            <w:r w:rsidRPr="003D3C9C">
              <w:rPr>
                <w:rFonts w:ascii="Times New Roman" w:hAnsi="Times New Roman" w:cs="Times New Roman"/>
                <w:sz w:val="24"/>
                <w:szCs w:val="24"/>
              </w:rPr>
              <w:t xml:space="preserve">администрации муниципального образования </w:t>
            </w:r>
            <w:bookmarkEnd w:id="3"/>
            <w:r w:rsidRPr="003D3C9C">
              <w:rPr>
                <w:rFonts w:ascii="Times New Roman" w:hAnsi="Times New Roman" w:cs="Times New Roman"/>
                <w:sz w:val="24"/>
                <w:szCs w:val="24"/>
              </w:rPr>
              <w:t>«Муринское городское поселение» Всеволожского муниципального района Ленинградской области»</w:t>
            </w:r>
          </w:p>
          <w:bookmarkEnd w:id="0"/>
          <w:bookmarkEnd w:id="2"/>
          <w:p w14:paraId="00B6A755" w14:textId="77777777" w:rsidR="001130B1" w:rsidRPr="007135BB" w:rsidRDefault="001130B1" w:rsidP="00515F34">
            <w:pPr>
              <w:pStyle w:val="af2"/>
              <w:rPr>
                <w:rFonts w:ascii="Times New Roman" w:hAnsi="Times New Roman" w:cs="Times New Roman"/>
                <w:sz w:val="24"/>
                <w:szCs w:val="24"/>
              </w:rPr>
            </w:pPr>
          </w:p>
        </w:tc>
      </w:tr>
    </w:tbl>
    <w:p w14:paraId="3C221E6E" w14:textId="77777777" w:rsidR="00E06414" w:rsidRDefault="00E06414" w:rsidP="00680323">
      <w:pPr>
        <w:suppressAutoHyphens/>
        <w:autoSpaceDE w:val="0"/>
        <w:autoSpaceDN w:val="0"/>
        <w:adjustRightInd w:val="0"/>
        <w:ind w:firstLine="567"/>
        <w:jc w:val="both"/>
        <w:rPr>
          <w:sz w:val="28"/>
          <w:szCs w:val="28"/>
        </w:rPr>
      </w:pPr>
    </w:p>
    <w:p w14:paraId="03F63775" w14:textId="77777777" w:rsidR="003D3C9C" w:rsidRPr="003D3C9C" w:rsidRDefault="003D3C9C" w:rsidP="003D3C9C">
      <w:pPr>
        <w:spacing w:before="120"/>
        <w:ind w:firstLine="567"/>
        <w:jc w:val="both"/>
        <w:rPr>
          <w:sz w:val="28"/>
          <w:szCs w:val="28"/>
        </w:rPr>
      </w:pPr>
      <w:r w:rsidRPr="003D3C9C">
        <w:rPr>
          <w:sz w:val="28"/>
          <w:szCs w:val="28"/>
        </w:rPr>
        <w:t>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Правилами разработки и утверждения административных регламентов предоставления государственных услуг, утверждёнными постановлением Правительства Российской Федерации от 20.07.2021 года № 1228,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p>
    <w:p w14:paraId="17BA40A6" w14:textId="77777777" w:rsidR="005213BD" w:rsidRPr="00F146DD" w:rsidRDefault="005213BD" w:rsidP="005213BD">
      <w:pPr>
        <w:pStyle w:val="af2"/>
        <w:ind w:firstLine="708"/>
        <w:jc w:val="both"/>
        <w:rPr>
          <w:rFonts w:ascii="Times New Roman" w:hAnsi="Times New Roman" w:cs="Times New Roman"/>
          <w:sz w:val="28"/>
          <w:szCs w:val="28"/>
          <w:shd w:val="clear" w:color="auto" w:fill="FFFFFF"/>
        </w:rPr>
      </w:pPr>
    </w:p>
    <w:p w14:paraId="5F4EDC2C" w14:textId="77777777" w:rsidR="001130B1" w:rsidRDefault="001130B1" w:rsidP="00680323">
      <w:pPr>
        <w:pStyle w:val="a4"/>
        <w:ind w:firstLine="567"/>
        <w:rPr>
          <w:sz w:val="28"/>
          <w:szCs w:val="28"/>
        </w:rPr>
      </w:pPr>
    </w:p>
    <w:p w14:paraId="6F6162D7" w14:textId="77777777" w:rsidR="008A5161" w:rsidRDefault="00E06414" w:rsidP="00680323">
      <w:pPr>
        <w:pStyle w:val="a4"/>
        <w:ind w:firstLine="567"/>
        <w:rPr>
          <w:b/>
          <w:sz w:val="28"/>
          <w:szCs w:val="28"/>
        </w:rPr>
      </w:pPr>
      <w:r>
        <w:rPr>
          <w:b/>
          <w:sz w:val="28"/>
          <w:szCs w:val="28"/>
        </w:rPr>
        <w:t>ПОСТАНОВЛЯЕТ:</w:t>
      </w:r>
    </w:p>
    <w:p w14:paraId="0619D0AA" w14:textId="77777777" w:rsidR="004456E0" w:rsidRPr="00B32320" w:rsidRDefault="00383CCA" w:rsidP="00B32320">
      <w:pPr>
        <w:numPr>
          <w:ilvl w:val="0"/>
          <w:numId w:val="2"/>
        </w:numPr>
        <w:spacing w:before="120" w:after="200"/>
        <w:ind w:left="782" w:hanging="357"/>
        <w:jc w:val="both"/>
        <w:rPr>
          <w:sz w:val="28"/>
          <w:szCs w:val="28"/>
        </w:rPr>
      </w:pPr>
      <w:r w:rsidRPr="00383CCA">
        <w:rPr>
          <w:sz w:val="28"/>
          <w:szCs w:val="28"/>
        </w:rPr>
        <w:t>Утвердить административный регламент</w:t>
      </w:r>
      <w:r w:rsidRPr="00383CCA">
        <w:rPr>
          <w:sz w:val="28"/>
          <w:szCs w:val="28"/>
          <w:lang w:eastAsia="en-US"/>
        </w:rPr>
        <w:t xml:space="preserve"> по предоставлению администрацией муниципального образования «Муринское городское </w:t>
      </w:r>
    </w:p>
    <w:p w14:paraId="2766B54B" w14:textId="77777777" w:rsidR="00383CCA" w:rsidRPr="00383CCA" w:rsidRDefault="00383CCA" w:rsidP="00EC084F">
      <w:pPr>
        <w:ind w:left="782"/>
        <w:jc w:val="both"/>
        <w:rPr>
          <w:sz w:val="28"/>
          <w:szCs w:val="28"/>
        </w:rPr>
      </w:pPr>
      <w:r w:rsidRPr="00383CCA">
        <w:rPr>
          <w:sz w:val="28"/>
          <w:szCs w:val="28"/>
          <w:lang w:eastAsia="en-US"/>
        </w:rPr>
        <w:lastRenderedPageBreak/>
        <w:t xml:space="preserve">поселение» Всеволожского муниципального района Ленинградской области муниципальной услуги </w:t>
      </w:r>
      <w:r w:rsidRPr="00383CCA">
        <w:rPr>
          <w:sz w:val="28"/>
          <w:szCs w:val="28"/>
        </w:rPr>
        <w:t>«Выдача (направление) копий муниципальных правовых актов администрации муниципального образования «Муринское городское поселение» Всеволожского муниципального района Ленинградской области»</w:t>
      </w:r>
      <w:r>
        <w:rPr>
          <w:sz w:val="28"/>
          <w:szCs w:val="28"/>
        </w:rPr>
        <w:t xml:space="preserve"> </w:t>
      </w:r>
      <w:r w:rsidRPr="00383CCA">
        <w:rPr>
          <w:sz w:val="28"/>
          <w:szCs w:val="28"/>
        </w:rPr>
        <w:t>согласно приложению, к настоящему постановлению.</w:t>
      </w:r>
    </w:p>
    <w:p w14:paraId="2A45C62E" w14:textId="77777777" w:rsidR="00383CCA" w:rsidRPr="00383CCA" w:rsidRDefault="00383CCA" w:rsidP="00EC084F">
      <w:pPr>
        <w:numPr>
          <w:ilvl w:val="0"/>
          <w:numId w:val="2"/>
        </w:numPr>
        <w:ind w:left="782" w:hanging="357"/>
        <w:jc w:val="both"/>
        <w:rPr>
          <w:sz w:val="28"/>
          <w:szCs w:val="28"/>
        </w:rPr>
      </w:pPr>
      <w:r w:rsidRPr="00383CCA">
        <w:rPr>
          <w:color w:val="000000"/>
          <w:sz w:val="28"/>
          <w:szCs w:val="28"/>
        </w:rPr>
        <w:t>Настоящее постановление подлежит официальному опубликованию в установленном порядке в муниципальной газете «Муринская панорама» и на официальном сайте муниципального образования в информационно-телекоммуникационной сети интернет</w:t>
      </w:r>
      <w:r w:rsidRPr="00383CCA">
        <w:rPr>
          <w:sz w:val="28"/>
          <w:szCs w:val="28"/>
        </w:rPr>
        <w:t>.</w:t>
      </w:r>
    </w:p>
    <w:p w14:paraId="51D09492" w14:textId="77777777" w:rsidR="00383CCA" w:rsidRPr="00383CCA" w:rsidRDefault="00383CCA" w:rsidP="00EC084F">
      <w:pPr>
        <w:numPr>
          <w:ilvl w:val="0"/>
          <w:numId w:val="2"/>
        </w:numPr>
        <w:ind w:left="782" w:hanging="357"/>
        <w:jc w:val="both"/>
        <w:rPr>
          <w:sz w:val="28"/>
          <w:szCs w:val="28"/>
        </w:rPr>
      </w:pPr>
      <w:r w:rsidRPr="00383CCA">
        <w:rPr>
          <w:color w:val="000000"/>
          <w:sz w:val="28"/>
          <w:szCs w:val="28"/>
        </w:rPr>
        <w:t>Настоящее постановление вступает в силу с момента его официального опубликования</w:t>
      </w:r>
      <w:r w:rsidRPr="00383CCA">
        <w:rPr>
          <w:sz w:val="28"/>
          <w:szCs w:val="28"/>
        </w:rPr>
        <w:t>.</w:t>
      </w:r>
    </w:p>
    <w:p w14:paraId="49E09847" w14:textId="77777777" w:rsidR="00383CCA" w:rsidRPr="00383CCA" w:rsidRDefault="00383CCA" w:rsidP="00EC084F">
      <w:pPr>
        <w:numPr>
          <w:ilvl w:val="0"/>
          <w:numId w:val="2"/>
        </w:numPr>
        <w:ind w:left="782" w:hanging="357"/>
        <w:jc w:val="both"/>
        <w:rPr>
          <w:b/>
          <w:sz w:val="28"/>
          <w:szCs w:val="28"/>
        </w:rPr>
      </w:pPr>
      <w:r w:rsidRPr="00383CCA">
        <w:rPr>
          <w:color w:val="000000"/>
          <w:sz w:val="28"/>
          <w:szCs w:val="28"/>
        </w:rPr>
        <w:t xml:space="preserve">Контроль за исполнением настоящего постановления возложить на заместителя главы администрации </w:t>
      </w:r>
      <w:r w:rsidR="009477FE">
        <w:rPr>
          <w:sz w:val="28"/>
          <w:szCs w:val="28"/>
        </w:rPr>
        <w:t>Г.В. Левин</w:t>
      </w:r>
      <w:r w:rsidR="00EC084F">
        <w:rPr>
          <w:sz w:val="28"/>
          <w:szCs w:val="28"/>
        </w:rPr>
        <w:t>у.</w:t>
      </w:r>
    </w:p>
    <w:p w14:paraId="483EC392" w14:textId="77777777" w:rsidR="00383CCA" w:rsidRDefault="00383CCA" w:rsidP="00680323">
      <w:pPr>
        <w:pStyle w:val="a4"/>
        <w:ind w:firstLine="567"/>
        <w:rPr>
          <w:b/>
          <w:sz w:val="28"/>
          <w:szCs w:val="28"/>
        </w:rPr>
      </w:pPr>
    </w:p>
    <w:p w14:paraId="2AE18178" w14:textId="77777777" w:rsidR="001C698A" w:rsidRDefault="001C698A" w:rsidP="00680323">
      <w:pPr>
        <w:pStyle w:val="a4"/>
        <w:ind w:firstLine="567"/>
        <w:rPr>
          <w:b/>
          <w:sz w:val="28"/>
          <w:szCs w:val="28"/>
        </w:rPr>
      </w:pPr>
    </w:p>
    <w:p w14:paraId="2830B2BC" w14:textId="77777777" w:rsidR="001C698A" w:rsidRDefault="001C698A" w:rsidP="00680323">
      <w:pPr>
        <w:pStyle w:val="a4"/>
        <w:ind w:firstLine="567"/>
        <w:rPr>
          <w:b/>
          <w:sz w:val="28"/>
          <w:szCs w:val="28"/>
        </w:rPr>
      </w:pPr>
    </w:p>
    <w:p w14:paraId="6F459D7A" w14:textId="77777777" w:rsidR="001C698A" w:rsidRDefault="001C698A" w:rsidP="00680323">
      <w:pPr>
        <w:pStyle w:val="a4"/>
        <w:ind w:firstLine="567"/>
        <w:rPr>
          <w:b/>
          <w:sz w:val="28"/>
          <w:szCs w:val="28"/>
        </w:rPr>
      </w:pPr>
    </w:p>
    <w:p w14:paraId="5CB74096" w14:textId="77777777" w:rsidR="001C698A" w:rsidRDefault="001C698A" w:rsidP="00680323">
      <w:pPr>
        <w:pStyle w:val="a4"/>
        <w:ind w:firstLine="567"/>
        <w:rPr>
          <w:b/>
          <w:sz w:val="28"/>
          <w:szCs w:val="28"/>
        </w:rPr>
      </w:pPr>
    </w:p>
    <w:p w14:paraId="7D35B0A7" w14:textId="77777777" w:rsidR="00EC7C32" w:rsidRPr="00EC7C32" w:rsidRDefault="00EC7C32" w:rsidP="00EC7C32">
      <w:pPr>
        <w:autoSpaceDE w:val="0"/>
        <w:autoSpaceDN w:val="0"/>
        <w:adjustRightInd w:val="0"/>
        <w:ind w:firstLine="540"/>
        <w:jc w:val="both"/>
        <w:rPr>
          <w:rFonts w:eastAsia="Calibri"/>
          <w:sz w:val="28"/>
          <w:szCs w:val="28"/>
          <w:lang w:eastAsia="en-US"/>
        </w:rPr>
      </w:pPr>
      <w:r w:rsidRPr="00EC7C32">
        <w:rPr>
          <w:rFonts w:eastAsia="Calibri"/>
          <w:sz w:val="28"/>
          <w:szCs w:val="28"/>
          <w:lang w:eastAsia="en-US"/>
        </w:rPr>
        <w:t>Врио главы администрации</w:t>
      </w:r>
    </w:p>
    <w:p w14:paraId="0FC6E1AB" w14:textId="77777777" w:rsidR="00EC7C32" w:rsidRPr="00EC7C32" w:rsidRDefault="00EC7C32" w:rsidP="00EC7C32">
      <w:pPr>
        <w:autoSpaceDE w:val="0"/>
        <w:autoSpaceDN w:val="0"/>
        <w:adjustRightInd w:val="0"/>
        <w:ind w:firstLine="540"/>
        <w:jc w:val="both"/>
        <w:rPr>
          <w:rFonts w:eastAsia="Calibri"/>
          <w:sz w:val="28"/>
          <w:szCs w:val="28"/>
          <w:lang w:eastAsia="en-US"/>
        </w:rPr>
      </w:pPr>
      <w:r w:rsidRPr="00EC7C32">
        <w:rPr>
          <w:rFonts w:eastAsia="Calibri"/>
          <w:sz w:val="28"/>
          <w:szCs w:val="28"/>
          <w:lang w:eastAsia="en-US"/>
        </w:rPr>
        <w:t>заместитель главы администрации-</w:t>
      </w:r>
    </w:p>
    <w:p w14:paraId="5BCC1F48" w14:textId="77777777" w:rsidR="00EC7C32" w:rsidRPr="00EC7C32" w:rsidRDefault="00EC7C32" w:rsidP="00EC7C32">
      <w:pPr>
        <w:autoSpaceDE w:val="0"/>
        <w:autoSpaceDN w:val="0"/>
        <w:adjustRightInd w:val="0"/>
        <w:ind w:firstLine="540"/>
        <w:jc w:val="both"/>
        <w:rPr>
          <w:rFonts w:eastAsia="Calibri"/>
          <w:sz w:val="28"/>
          <w:szCs w:val="28"/>
          <w:lang w:eastAsia="en-US"/>
        </w:rPr>
      </w:pPr>
      <w:r w:rsidRPr="00EC7C32">
        <w:rPr>
          <w:rFonts w:eastAsia="Calibri"/>
          <w:sz w:val="28"/>
          <w:szCs w:val="28"/>
          <w:lang w:eastAsia="en-US"/>
        </w:rPr>
        <w:t xml:space="preserve">начальник отдела экономики, управления                         А.В. </w:t>
      </w:r>
      <w:proofErr w:type="spellStart"/>
      <w:r w:rsidRPr="00EC7C32">
        <w:rPr>
          <w:rFonts w:eastAsia="Calibri"/>
          <w:sz w:val="28"/>
          <w:szCs w:val="28"/>
          <w:lang w:eastAsia="en-US"/>
        </w:rPr>
        <w:t>Опополь</w:t>
      </w:r>
      <w:proofErr w:type="spellEnd"/>
    </w:p>
    <w:p w14:paraId="40D8F5E8" w14:textId="77777777" w:rsidR="00EC7C32" w:rsidRPr="00EC7C32" w:rsidRDefault="00EC7C32" w:rsidP="00EC7C32">
      <w:pPr>
        <w:autoSpaceDE w:val="0"/>
        <w:autoSpaceDN w:val="0"/>
        <w:adjustRightInd w:val="0"/>
        <w:ind w:firstLine="540"/>
        <w:jc w:val="both"/>
        <w:rPr>
          <w:rFonts w:eastAsia="Calibri"/>
          <w:sz w:val="28"/>
          <w:szCs w:val="28"/>
          <w:lang w:eastAsia="en-US"/>
        </w:rPr>
      </w:pPr>
      <w:r w:rsidRPr="00EC7C32">
        <w:rPr>
          <w:rFonts w:eastAsia="Calibri"/>
          <w:sz w:val="28"/>
          <w:szCs w:val="28"/>
          <w:lang w:eastAsia="en-US"/>
        </w:rPr>
        <w:t xml:space="preserve">муниципальным имуществом, </w:t>
      </w:r>
    </w:p>
    <w:p w14:paraId="5E5E9C92" w14:textId="77777777" w:rsidR="00EC7C32" w:rsidRPr="00EC7C32" w:rsidRDefault="00EC7C32" w:rsidP="00EC7C32">
      <w:pPr>
        <w:autoSpaceDE w:val="0"/>
        <w:autoSpaceDN w:val="0"/>
        <w:adjustRightInd w:val="0"/>
        <w:ind w:firstLine="540"/>
        <w:jc w:val="both"/>
        <w:rPr>
          <w:rFonts w:eastAsia="Calibri"/>
          <w:sz w:val="28"/>
          <w:szCs w:val="28"/>
          <w:lang w:eastAsia="en-US"/>
        </w:rPr>
      </w:pPr>
      <w:r w:rsidRPr="00EC7C32">
        <w:rPr>
          <w:rFonts w:eastAsia="Calibri"/>
          <w:sz w:val="28"/>
          <w:szCs w:val="28"/>
          <w:lang w:eastAsia="en-US"/>
        </w:rPr>
        <w:t>предпринимательства</w:t>
      </w:r>
    </w:p>
    <w:p w14:paraId="6EA97E54" w14:textId="77777777" w:rsidR="00EC7C32" w:rsidRPr="00EC7C32" w:rsidRDefault="00EC7C32" w:rsidP="00EC7C32">
      <w:pPr>
        <w:autoSpaceDE w:val="0"/>
        <w:autoSpaceDN w:val="0"/>
        <w:adjustRightInd w:val="0"/>
        <w:ind w:firstLine="540"/>
        <w:jc w:val="both"/>
        <w:rPr>
          <w:rFonts w:eastAsia="Calibri"/>
          <w:sz w:val="28"/>
          <w:szCs w:val="28"/>
          <w:lang w:eastAsia="en-US"/>
        </w:rPr>
      </w:pPr>
      <w:r w:rsidRPr="00EC7C32">
        <w:rPr>
          <w:rFonts w:eastAsia="Calibri"/>
          <w:sz w:val="28"/>
          <w:szCs w:val="28"/>
          <w:lang w:eastAsia="en-US"/>
        </w:rPr>
        <w:t xml:space="preserve">и потребительского рынка                                    </w:t>
      </w:r>
    </w:p>
    <w:p w14:paraId="77604EEE" w14:textId="77777777" w:rsidR="00F212B1" w:rsidRPr="001C698A" w:rsidRDefault="00F212B1" w:rsidP="00680323">
      <w:pPr>
        <w:pStyle w:val="a4"/>
        <w:ind w:firstLine="567"/>
        <w:rPr>
          <w:bCs/>
          <w:sz w:val="28"/>
          <w:szCs w:val="28"/>
        </w:rPr>
      </w:pPr>
    </w:p>
    <w:p w14:paraId="44C0E863" w14:textId="77777777" w:rsidR="00F212B1" w:rsidRDefault="00F212B1" w:rsidP="00680323">
      <w:pPr>
        <w:pStyle w:val="a4"/>
        <w:ind w:firstLine="567"/>
        <w:rPr>
          <w:b/>
          <w:sz w:val="28"/>
          <w:szCs w:val="28"/>
        </w:rPr>
      </w:pPr>
    </w:p>
    <w:p w14:paraId="379FF568" w14:textId="77777777" w:rsidR="00F212B1" w:rsidRDefault="00F212B1" w:rsidP="00680323">
      <w:pPr>
        <w:pStyle w:val="a4"/>
        <w:ind w:firstLine="567"/>
        <w:rPr>
          <w:b/>
          <w:sz w:val="28"/>
          <w:szCs w:val="28"/>
        </w:rPr>
      </w:pPr>
    </w:p>
    <w:p w14:paraId="0E966FA6" w14:textId="77777777" w:rsidR="00F212B1" w:rsidRDefault="00F212B1" w:rsidP="00680323">
      <w:pPr>
        <w:pStyle w:val="a4"/>
        <w:ind w:firstLine="567"/>
        <w:rPr>
          <w:b/>
          <w:sz w:val="28"/>
          <w:szCs w:val="28"/>
        </w:rPr>
      </w:pPr>
    </w:p>
    <w:p w14:paraId="3C45F71E" w14:textId="77777777" w:rsidR="00F212B1" w:rsidRDefault="00F212B1" w:rsidP="00680323">
      <w:pPr>
        <w:pStyle w:val="a4"/>
        <w:ind w:firstLine="567"/>
        <w:rPr>
          <w:b/>
          <w:sz w:val="28"/>
          <w:szCs w:val="28"/>
        </w:rPr>
      </w:pPr>
    </w:p>
    <w:p w14:paraId="6325FC22" w14:textId="77777777" w:rsidR="00F212B1" w:rsidRDefault="00F212B1" w:rsidP="00680323">
      <w:pPr>
        <w:pStyle w:val="a4"/>
        <w:ind w:firstLine="567"/>
        <w:rPr>
          <w:b/>
          <w:sz w:val="28"/>
          <w:szCs w:val="28"/>
        </w:rPr>
      </w:pPr>
    </w:p>
    <w:p w14:paraId="43469412" w14:textId="77777777" w:rsidR="00F212B1" w:rsidRDefault="00F212B1" w:rsidP="00680323">
      <w:pPr>
        <w:pStyle w:val="a4"/>
        <w:ind w:firstLine="567"/>
        <w:rPr>
          <w:b/>
          <w:sz w:val="28"/>
          <w:szCs w:val="28"/>
        </w:rPr>
      </w:pPr>
    </w:p>
    <w:p w14:paraId="05AB49B7" w14:textId="77777777" w:rsidR="00F212B1" w:rsidRDefault="00F212B1" w:rsidP="00680323">
      <w:pPr>
        <w:pStyle w:val="a4"/>
        <w:ind w:firstLine="567"/>
        <w:rPr>
          <w:b/>
          <w:sz w:val="28"/>
          <w:szCs w:val="28"/>
        </w:rPr>
      </w:pPr>
    </w:p>
    <w:p w14:paraId="1737966C" w14:textId="77777777" w:rsidR="00F212B1" w:rsidRDefault="00F212B1" w:rsidP="00680323">
      <w:pPr>
        <w:pStyle w:val="a4"/>
        <w:ind w:firstLine="567"/>
        <w:rPr>
          <w:b/>
          <w:sz w:val="28"/>
          <w:szCs w:val="28"/>
        </w:rPr>
      </w:pPr>
    </w:p>
    <w:p w14:paraId="4A9275C4" w14:textId="77777777" w:rsidR="00F212B1" w:rsidRDefault="00F212B1" w:rsidP="00680323">
      <w:pPr>
        <w:pStyle w:val="a4"/>
        <w:ind w:firstLine="567"/>
        <w:rPr>
          <w:b/>
          <w:sz w:val="28"/>
          <w:szCs w:val="28"/>
        </w:rPr>
      </w:pPr>
    </w:p>
    <w:p w14:paraId="6FBCB372" w14:textId="77777777" w:rsidR="00F212B1" w:rsidRDefault="00F212B1" w:rsidP="00680323">
      <w:pPr>
        <w:pStyle w:val="a4"/>
        <w:ind w:firstLine="567"/>
        <w:rPr>
          <w:b/>
          <w:sz w:val="28"/>
          <w:szCs w:val="28"/>
        </w:rPr>
      </w:pPr>
    </w:p>
    <w:p w14:paraId="353D150D" w14:textId="77777777" w:rsidR="00F212B1" w:rsidRDefault="00F212B1" w:rsidP="00F212B1">
      <w:pPr>
        <w:pStyle w:val="a4"/>
        <w:spacing w:before="0"/>
        <w:ind w:left="170" w:right="57" w:firstLine="709"/>
        <w:rPr>
          <w:b/>
          <w:sz w:val="28"/>
          <w:szCs w:val="28"/>
        </w:rPr>
      </w:pPr>
    </w:p>
    <w:tbl>
      <w:tblPr>
        <w:tblStyle w:val="af5"/>
        <w:tblW w:w="0" w:type="auto"/>
        <w:tblInd w:w="170" w:type="dxa"/>
        <w:tblLook w:val="04A0" w:firstRow="1" w:lastRow="0" w:firstColumn="1" w:lastColumn="0" w:noHBand="0" w:noVBand="1"/>
      </w:tblPr>
      <w:tblGrid>
        <w:gridCol w:w="4476"/>
        <w:gridCol w:w="4709"/>
      </w:tblGrid>
      <w:tr w:rsidR="00F212B1" w14:paraId="55E39D19" w14:textId="77777777" w:rsidTr="00D23752">
        <w:tc>
          <w:tcPr>
            <w:tcW w:w="4616" w:type="dxa"/>
            <w:tcBorders>
              <w:top w:val="nil"/>
              <w:left w:val="nil"/>
              <w:bottom w:val="nil"/>
              <w:right w:val="nil"/>
            </w:tcBorders>
          </w:tcPr>
          <w:p w14:paraId="035D5849" w14:textId="77777777" w:rsidR="00F212B1" w:rsidRDefault="00F212B1" w:rsidP="00F212B1">
            <w:pPr>
              <w:pStyle w:val="a4"/>
              <w:spacing w:before="0"/>
              <w:ind w:right="57" w:firstLine="0"/>
              <w:rPr>
                <w:b/>
                <w:sz w:val="28"/>
                <w:szCs w:val="28"/>
              </w:rPr>
            </w:pPr>
          </w:p>
        </w:tc>
        <w:tc>
          <w:tcPr>
            <w:tcW w:w="4785" w:type="dxa"/>
            <w:tcBorders>
              <w:top w:val="nil"/>
              <w:left w:val="nil"/>
              <w:bottom w:val="nil"/>
              <w:right w:val="nil"/>
            </w:tcBorders>
          </w:tcPr>
          <w:p w14:paraId="2F10A3B7" w14:textId="77777777" w:rsidR="00B32320" w:rsidRDefault="00B32320" w:rsidP="00F212B1">
            <w:pPr>
              <w:widowControl w:val="0"/>
              <w:suppressAutoHyphens/>
              <w:autoSpaceDE w:val="0"/>
              <w:autoSpaceDN w:val="0"/>
              <w:jc w:val="right"/>
              <w:textAlignment w:val="baseline"/>
              <w:rPr>
                <w:rFonts w:eastAsia="SimSun" w:cs="Lucida Sans"/>
                <w:bCs/>
                <w:kern w:val="3"/>
              </w:rPr>
            </w:pPr>
          </w:p>
          <w:p w14:paraId="2C6569FD" w14:textId="77777777" w:rsidR="00B32320" w:rsidRDefault="00B32320" w:rsidP="00F212B1">
            <w:pPr>
              <w:widowControl w:val="0"/>
              <w:suppressAutoHyphens/>
              <w:autoSpaceDE w:val="0"/>
              <w:autoSpaceDN w:val="0"/>
              <w:jc w:val="right"/>
              <w:textAlignment w:val="baseline"/>
              <w:rPr>
                <w:rFonts w:eastAsia="SimSun" w:cs="Lucida Sans"/>
                <w:bCs/>
                <w:kern w:val="3"/>
              </w:rPr>
            </w:pPr>
          </w:p>
          <w:p w14:paraId="499FE5D4" w14:textId="77777777" w:rsidR="00F212B1" w:rsidRPr="00F212B1" w:rsidRDefault="00F212B1" w:rsidP="00F212B1">
            <w:pPr>
              <w:widowControl w:val="0"/>
              <w:suppressAutoHyphens/>
              <w:autoSpaceDE w:val="0"/>
              <w:autoSpaceDN w:val="0"/>
              <w:jc w:val="right"/>
              <w:textAlignment w:val="baseline"/>
              <w:rPr>
                <w:rFonts w:eastAsia="SimSun" w:cs="Lucida Sans"/>
                <w:bCs/>
                <w:kern w:val="3"/>
              </w:rPr>
            </w:pPr>
            <w:r w:rsidRPr="00F212B1">
              <w:rPr>
                <w:rFonts w:eastAsia="SimSun" w:cs="Lucida Sans"/>
                <w:bCs/>
                <w:kern w:val="3"/>
              </w:rPr>
              <w:lastRenderedPageBreak/>
              <w:t xml:space="preserve">Приложение </w:t>
            </w:r>
          </w:p>
          <w:p w14:paraId="1640C478" w14:textId="77777777" w:rsidR="00F212B1" w:rsidRPr="00F212B1" w:rsidRDefault="00F212B1" w:rsidP="00F212B1">
            <w:pPr>
              <w:widowControl w:val="0"/>
              <w:suppressAutoHyphens/>
              <w:autoSpaceDE w:val="0"/>
              <w:autoSpaceDN w:val="0"/>
              <w:jc w:val="right"/>
              <w:textAlignment w:val="baseline"/>
              <w:rPr>
                <w:rFonts w:eastAsia="SimSun" w:cs="Lucida Sans"/>
                <w:bCs/>
                <w:kern w:val="3"/>
              </w:rPr>
            </w:pPr>
            <w:r w:rsidRPr="00F212B1">
              <w:rPr>
                <w:rFonts w:eastAsia="SimSun" w:cs="Lucida Sans"/>
                <w:bCs/>
                <w:kern w:val="3"/>
              </w:rPr>
              <w:t>к постановлению администрации</w:t>
            </w:r>
          </w:p>
          <w:p w14:paraId="4DBDE9E3" w14:textId="77777777" w:rsidR="00F212B1" w:rsidRPr="00F212B1" w:rsidRDefault="00F212B1" w:rsidP="00F212B1">
            <w:pPr>
              <w:widowControl w:val="0"/>
              <w:suppressAutoHyphens/>
              <w:autoSpaceDE w:val="0"/>
              <w:autoSpaceDN w:val="0"/>
              <w:jc w:val="right"/>
              <w:textAlignment w:val="baseline"/>
              <w:rPr>
                <w:rFonts w:eastAsia="SimSun" w:cs="Lucida Sans"/>
                <w:bCs/>
                <w:kern w:val="3"/>
              </w:rPr>
            </w:pPr>
            <w:r w:rsidRPr="00F212B1">
              <w:rPr>
                <w:rFonts w:eastAsia="SimSun" w:cs="Lucida Sans"/>
                <w:bCs/>
                <w:kern w:val="3"/>
              </w:rPr>
              <w:t>муниципального образования</w:t>
            </w:r>
          </w:p>
          <w:p w14:paraId="09C28F72" w14:textId="77777777" w:rsidR="00F212B1" w:rsidRPr="00F212B1" w:rsidRDefault="00F212B1" w:rsidP="00F212B1">
            <w:pPr>
              <w:widowControl w:val="0"/>
              <w:suppressAutoHyphens/>
              <w:autoSpaceDE w:val="0"/>
              <w:autoSpaceDN w:val="0"/>
              <w:jc w:val="right"/>
              <w:textAlignment w:val="baseline"/>
              <w:rPr>
                <w:rFonts w:eastAsia="SimSun" w:cs="Lucida Sans"/>
                <w:bCs/>
                <w:kern w:val="3"/>
              </w:rPr>
            </w:pPr>
            <w:r w:rsidRPr="00F212B1">
              <w:rPr>
                <w:rFonts w:eastAsia="SimSun" w:cs="Lucida Sans"/>
                <w:bCs/>
                <w:kern w:val="3"/>
              </w:rPr>
              <w:t xml:space="preserve">«Муринское городское поселение» </w:t>
            </w:r>
          </w:p>
          <w:p w14:paraId="0805C410" w14:textId="77777777" w:rsidR="00F212B1" w:rsidRPr="00F212B1" w:rsidRDefault="00F212B1" w:rsidP="00F212B1">
            <w:pPr>
              <w:widowControl w:val="0"/>
              <w:suppressAutoHyphens/>
              <w:autoSpaceDE w:val="0"/>
              <w:autoSpaceDN w:val="0"/>
              <w:jc w:val="right"/>
              <w:textAlignment w:val="baseline"/>
              <w:rPr>
                <w:rFonts w:eastAsia="SimSun" w:cs="Lucida Sans"/>
                <w:bCs/>
                <w:kern w:val="3"/>
              </w:rPr>
            </w:pPr>
            <w:r w:rsidRPr="00F212B1">
              <w:rPr>
                <w:rFonts w:eastAsia="SimSun" w:cs="Lucida Sans"/>
                <w:bCs/>
                <w:kern w:val="3"/>
              </w:rPr>
              <w:t xml:space="preserve">Всеволожского муниципального района </w:t>
            </w:r>
          </w:p>
          <w:p w14:paraId="603F3D67" w14:textId="77777777" w:rsidR="00F212B1" w:rsidRPr="00F212B1" w:rsidRDefault="00F212B1" w:rsidP="00F212B1">
            <w:pPr>
              <w:pStyle w:val="a4"/>
              <w:spacing w:before="0"/>
              <w:ind w:right="57" w:firstLine="0"/>
              <w:rPr>
                <w:rFonts w:eastAsia="SimSun" w:cs="Lucida Sans"/>
                <w:bCs/>
                <w:kern w:val="3"/>
                <w:sz w:val="24"/>
              </w:rPr>
            </w:pPr>
            <w:r>
              <w:rPr>
                <w:rFonts w:eastAsia="SimSun" w:cs="Lucida Sans"/>
                <w:bCs/>
                <w:kern w:val="3"/>
                <w:sz w:val="24"/>
              </w:rPr>
              <w:t xml:space="preserve">                                </w:t>
            </w:r>
            <w:r w:rsidR="00D61414">
              <w:rPr>
                <w:rFonts w:eastAsia="SimSun" w:cs="Lucida Sans"/>
                <w:bCs/>
                <w:kern w:val="3"/>
                <w:sz w:val="24"/>
              </w:rPr>
              <w:t xml:space="preserve"> </w:t>
            </w:r>
            <w:r>
              <w:rPr>
                <w:rFonts w:eastAsia="SimSun" w:cs="Lucida Sans"/>
                <w:bCs/>
                <w:kern w:val="3"/>
                <w:sz w:val="24"/>
              </w:rPr>
              <w:t xml:space="preserve"> </w:t>
            </w:r>
            <w:r w:rsidRPr="00F212B1">
              <w:rPr>
                <w:rFonts w:eastAsia="SimSun" w:cs="Lucida Sans"/>
                <w:bCs/>
                <w:kern w:val="3"/>
                <w:sz w:val="24"/>
              </w:rPr>
              <w:t>Ленинградской области</w:t>
            </w:r>
          </w:p>
          <w:tbl>
            <w:tblPr>
              <w:tblW w:w="0" w:type="auto"/>
              <w:jc w:val="right"/>
              <w:tblCellMar>
                <w:left w:w="28" w:type="dxa"/>
                <w:right w:w="28" w:type="dxa"/>
              </w:tblCellMar>
              <w:tblLook w:val="04A0" w:firstRow="1" w:lastRow="0" w:firstColumn="1" w:lastColumn="0" w:noHBand="0" w:noVBand="1"/>
            </w:tblPr>
            <w:tblGrid>
              <w:gridCol w:w="842"/>
              <w:gridCol w:w="1553"/>
              <w:gridCol w:w="563"/>
              <w:gridCol w:w="285"/>
              <w:gridCol w:w="1250"/>
            </w:tblGrid>
            <w:tr w:rsidR="00F212B1" w:rsidRPr="00F212B1" w14:paraId="24A34DD3" w14:textId="77777777" w:rsidTr="00F212B1">
              <w:trPr>
                <w:jc w:val="right"/>
              </w:trPr>
              <w:tc>
                <w:tcPr>
                  <w:tcW w:w="894" w:type="dxa"/>
                  <w:hideMark/>
                </w:tcPr>
                <w:p w14:paraId="75237CF8" w14:textId="77777777" w:rsidR="00F212B1" w:rsidRPr="00F212B1" w:rsidRDefault="00F212B1" w:rsidP="00F212B1">
                  <w:pPr>
                    <w:widowControl w:val="0"/>
                    <w:suppressAutoHyphens/>
                    <w:autoSpaceDE w:val="0"/>
                    <w:autoSpaceDN w:val="0"/>
                    <w:jc w:val="right"/>
                    <w:textAlignment w:val="baseline"/>
                    <w:rPr>
                      <w:rFonts w:eastAsia="Calibri" w:cs="Lucida Sans"/>
                      <w:bCs/>
                      <w:kern w:val="3"/>
                      <w:lang w:eastAsia="zh-CN" w:bidi="hi-IN"/>
                    </w:rPr>
                  </w:pPr>
                  <w:r w:rsidRPr="00F212B1">
                    <w:rPr>
                      <w:rFonts w:eastAsia="Calibri" w:cs="Lucida Sans"/>
                      <w:bCs/>
                      <w:kern w:val="3"/>
                      <w:lang w:eastAsia="zh-CN" w:bidi="hi-IN"/>
                    </w:rPr>
                    <w:t>от</w:t>
                  </w:r>
                </w:p>
              </w:tc>
              <w:tc>
                <w:tcPr>
                  <w:tcW w:w="1635" w:type="dxa"/>
                  <w:tcBorders>
                    <w:top w:val="nil"/>
                    <w:left w:val="nil"/>
                    <w:bottom w:val="single" w:sz="4" w:space="0" w:color="auto"/>
                    <w:right w:val="nil"/>
                  </w:tcBorders>
                </w:tcPr>
                <w:p w14:paraId="6D7E2D27" w14:textId="77777777" w:rsidR="00F212B1" w:rsidRPr="00F212B1" w:rsidRDefault="00EB34E9" w:rsidP="00F212B1">
                  <w:pPr>
                    <w:widowControl w:val="0"/>
                    <w:suppressAutoHyphens/>
                    <w:autoSpaceDE w:val="0"/>
                    <w:autoSpaceDN w:val="0"/>
                    <w:textAlignment w:val="baseline"/>
                    <w:rPr>
                      <w:rFonts w:eastAsia="Calibri" w:cs="Lucida Sans"/>
                      <w:bCs/>
                      <w:kern w:val="3"/>
                      <w:lang w:eastAsia="zh-CN" w:bidi="hi-IN"/>
                    </w:rPr>
                  </w:pPr>
                  <w:r>
                    <w:rPr>
                      <w:rFonts w:eastAsia="Calibri" w:cs="Lucida Sans"/>
                      <w:bCs/>
                      <w:kern w:val="3"/>
                      <w:lang w:eastAsia="zh-CN" w:bidi="hi-IN"/>
                    </w:rPr>
                    <w:t xml:space="preserve">  03.09.</w:t>
                  </w:r>
                </w:p>
              </w:tc>
              <w:tc>
                <w:tcPr>
                  <w:tcW w:w="565" w:type="dxa"/>
                  <w:hideMark/>
                </w:tcPr>
                <w:p w14:paraId="1C972323" w14:textId="77777777" w:rsidR="00F212B1" w:rsidRPr="00F212B1" w:rsidRDefault="00F212B1" w:rsidP="00F212B1">
                  <w:pPr>
                    <w:widowControl w:val="0"/>
                    <w:suppressAutoHyphens/>
                    <w:autoSpaceDE w:val="0"/>
                    <w:autoSpaceDN w:val="0"/>
                    <w:textAlignment w:val="baseline"/>
                    <w:rPr>
                      <w:rFonts w:eastAsia="Calibri" w:cs="Lucida Sans"/>
                      <w:bCs/>
                      <w:kern w:val="3"/>
                      <w:lang w:eastAsia="zh-CN" w:bidi="hi-IN"/>
                    </w:rPr>
                  </w:pPr>
                  <w:r w:rsidRPr="00F212B1">
                    <w:rPr>
                      <w:rFonts w:eastAsia="Calibri" w:cs="Lucida Sans"/>
                      <w:bCs/>
                      <w:kern w:val="3"/>
                      <w:lang w:eastAsia="zh-CN" w:bidi="hi-IN"/>
                    </w:rPr>
                    <w:t>2024</w:t>
                  </w:r>
                </w:p>
              </w:tc>
              <w:tc>
                <w:tcPr>
                  <w:tcW w:w="285" w:type="dxa"/>
                  <w:hideMark/>
                </w:tcPr>
                <w:p w14:paraId="6D2BB3D4" w14:textId="77777777" w:rsidR="00F212B1" w:rsidRPr="00F212B1" w:rsidRDefault="00F212B1" w:rsidP="00F212B1">
                  <w:pPr>
                    <w:widowControl w:val="0"/>
                    <w:suppressAutoHyphens/>
                    <w:autoSpaceDE w:val="0"/>
                    <w:autoSpaceDN w:val="0"/>
                    <w:jc w:val="right"/>
                    <w:textAlignment w:val="baseline"/>
                    <w:rPr>
                      <w:rFonts w:eastAsia="Calibri" w:cs="Lucida Sans"/>
                      <w:bCs/>
                      <w:kern w:val="3"/>
                      <w:lang w:eastAsia="zh-CN" w:bidi="hi-IN"/>
                    </w:rPr>
                  </w:pPr>
                  <w:r w:rsidRPr="00F212B1">
                    <w:rPr>
                      <w:rFonts w:eastAsia="Calibri" w:cs="Lucida Sans"/>
                      <w:bCs/>
                      <w:kern w:val="3"/>
                      <w:lang w:eastAsia="zh-CN" w:bidi="hi-IN"/>
                    </w:rPr>
                    <w:t>№</w:t>
                  </w:r>
                </w:p>
              </w:tc>
              <w:tc>
                <w:tcPr>
                  <w:tcW w:w="1326" w:type="dxa"/>
                  <w:tcBorders>
                    <w:top w:val="nil"/>
                    <w:left w:val="nil"/>
                    <w:bottom w:val="single" w:sz="4" w:space="0" w:color="auto"/>
                    <w:right w:val="nil"/>
                  </w:tcBorders>
                </w:tcPr>
                <w:p w14:paraId="409EBC1C" w14:textId="77777777" w:rsidR="00F212B1" w:rsidRPr="00F212B1" w:rsidRDefault="00EB34E9" w:rsidP="00F212B1">
                  <w:pPr>
                    <w:widowControl w:val="0"/>
                    <w:suppressAutoHyphens/>
                    <w:autoSpaceDE w:val="0"/>
                    <w:autoSpaceDN w:val="0"/>
                    <w:textAlignment w:val="baseline"/>
                    <w:rPr>
                      <w:rFonts w:eastAsia="Calibri" w:cs="Lucida Sans"/>
                      <w:bCs/>
                      <w:kern w:val="3"/>
                      <w:lang w:eastAsia="zh-CN" w:bidi="hi-IN"/>
                    </w:rPr>
                  </w:pPr>
                  <w:r>
                    <w:rPr>
                      <w:rFonts w:eastAsia="Calibri" w:cs="Lucida Sans"/>
                      <w:bCs/>
                      <w:kern w:val="3"/>
                      <w:lang w:eastAsia="zh-CN" w:bidi="hi-IN"/>
                    </w:rPr>
                    <w:t>398</w:t>
                  </w:r>
                </w:p>
              </w:tc>
            </w:tr>
          </w:tbl>
          <w:p w14:paraId="27ED4E5A" w14:textId="77777777" w:rsidR="00F212B1" w:rsidRDefault="00F212B1" w:rsidP="00F212B1">
            <w:pPr>
              <w:pStyle w:val="a4"/>
              <w:spacing w:before="0"/>
              <w:ind w:right="57" w:firstLine="0"/>
              <w:rPr>
                <w:b/>
                <w:sz w:val="28"/>
                <w:szCs w:val="28"/>
              </w:rPr>
            </w:pPr>
          </w:p>
        </w:tc>
      </w:tr>
    </w:tbl>
    <w:p w14:paraId="180EB016" w14:textId="77777777" w:rsidR="00F212B1" w:rsidRDefault="00F212B1" w:rsidP="00F212B1">
      <w:pPr>
        <w:pStyle w:val="a4"/>
        <w:spacing w:before="0"/>
        <w:ind w:left="170" w:right="57" w:firstLine="709"/>
        <w:rPr>
          <w:b/>
          <w:sz w:val="28"/>
          <w:szCs w:val="28"/>
        </w:rPr>
      </w:pPr>
    </w:p>
    <w:p w14:paraId="0685F3F8" w14:textId="77777777" w:rsidR="00EF3906" w:rsidRPr="00EF3906" w:rsidRDefault="00EF3906" w:rsidP="00FF42BD">
      <w:pPr>
        <w:autoSpaceDE w:val="0"/>
        <w:autoSpaceDN w:val="0"/>
        <w:adjustRightInd w:val="0"/>
        <w:jc w:val="center"/>
        <w:rPr>
          <w:rFonts w:eastAsia="Calibri"/>
          <w:b/>
          <w:bCs/>
          <w:sz w:val="28"/>
          <w:szCs w:val="28"/>
        </w:rPr>
      </w:pPr>
      <w:r w:rsidRPr="00EF3906">
        <w:rPr>
          <w:rFonts w:eastAsia="Calibri"/>
          <w:b/>
          <w:bCs/>
          <w:sz w:val="28"/>
          <w:szCs w:val="28"/>
        </w:rPr>
        <w:t>АДМИНИСТРАТИВНЫЙ РЕГЛАМЕНТ</w:t>
      </w:r>
    </w:p>
    <w:p w14:paraId="5BED1881" w14:textId="77777777" w:rsidR="00EF3906" w:rsidRDefault="00EF3906" w:rsidP="00FF42BD">
      <w:pPr>
        <w:pStyle w:val="a4"/>
        <w:spacing w:before="0"/>
        <w:ind w:left="170" w:right="57" w:firstLine="709"/>
        <w:jc w:val="center"/>
        <w:rPr>
          <w:b/>
          <w:sz w:val="28"/>
          <w:szCs w:val="28"/>
        </w:rPr>
      </w:pPr>
      <w:r w:rsidRPr="00EF3906">
        <w:rPr>
          <w:b/>
          <w:sz w:val="28"/>
          <w:szCs w:val="28"/>
        </w:rPr>
        <w:t>предоставлени</w:t>
      </w:r>
      <w:r>
        <w:rPr>
          <w:b/>
          <w:sz w:val="28"/>
          <w:szCs w:val="28"/>
        </w:rPr>
        <w:t>я</w:t>
      </w:r>
      <w:r w:rsidRPr="00EF3906">
        <w:rPr>
          <w:b/>
          <w:sz w:val="28"/>
          <w:szCs w:val="28"/>
        </w:rPr>
        <w:t xml:space="preserve"> муниципальной услуги</w:t>
      </w:r>
    </w:p>
    <w:p w14:paraId="31D1FB89" w14:textId="77777777" w:rsidR="00EF3906" w:rsidRDefault="00EF3906" w:rsidP="00FF42BD">
      <w:pPr>
        <w:pStyle w:val="a4"/>
        <w:spacing w:before="0"/>
        <w:ind w:left="170" w:right="57" w:firstLine="709"/>
        <w:jc w:val="center"/>
        <w:rPr>
          <w:b/>
          <w:sz w:val="28"/>
          <w:szCs w:val="28"/>
        </w:rPr>
      </w:pPr>
      <w:r w:rsidRPr="00EF3906">
        <w:rPr>
          <w:b/>
          <w:sz w:val="28"/>
          <w:szCs w:val="28"/>
        </w:rPr>
        <w:t>«Выдача (направление) копий муниципальных правовых актов администрации муниципального образования «Муринское городское поселение» Всеволожского муниципального района</w:t>
      </w:r>
    </w:p>
    <w:p w14:paraId="5FAB751C" w14:textId="77777777" w:rsidR="00EF3906" w:rsidRPr="00EF3906" w:rsidRDefault="00EF3906" w:rsidP="00FF42BD">
      <w:pPr>
        <w:pStyle w:val="a4"/>
        <w:spacing w:before="0"/>
        <w:ind w:left="170" w:right="57" w:firstLine="709"/>
        <w:jc w:val="center"/>
        <w:rPr>
          <w:b/>
          <w:sz w:val="28"/>
          <w:szCs w:val="28"/>
        </w:rPr>
      </w:pPr>
      <w:r w:rsidRPr="00EF3906">
        <w:rPr>
          <w:b/>
          <w:sz w:val="28"/>
          <w:szCs w:val="28"/>
        </w:rPr>
        <w:t>Ленинградской области»</w:t>
      </w:r>
    </w:p>
    <w:p w14:paraId="4FB891CE" w14:textId="77777777" w:rsidR="00F212B1" w:rsidRDefault="00F212B1" w:rsidP="00680323">
      <w:pPr>
        <w:pStyle w:val="a4"/>
        <w:ind w:firstLine="567"/>
        <w:rPr>
          <w:b/>
          <w:sz w:val="28"/>
          <w:szCs w:val="28"/>
        </w:rPr>
      </w:pPr>
    </w:p>
    <w:p w14:paraId="76BE757B" w14:textId="77777777" w:rsidR="00141409" w:rsidRDefault="006B3328" w:rsidP="006B3328">
      <w:pPr>
        <w:pStyle w:val="a4"/>
        <w:ind w:left="360" w:firstLine="0"/>
        <w:jc w:val="center"/>
        <w:rPr>
          <w:b/>
          <w:sz w:val="28"/>
          <w:szCs w:val="28"/>
        </w:rPr>
      </w:pPr>
      <w:r>
        <w:rPr>
          <w:b/>
          <w:sz w:val="28"/>
          <w:szCs w:val="28"/>
        </w:rPr>
        <w:t>Раздел</w:t>
      </w:r>
      <w:r w:rsidRPr="006B3328">
        <w:rPr>
          <w:b/>
          <w:sz w:val="28"/>
          <w:szCs w:val="28"/>
        </w:rPr>
        <w:t xml:space="preserve"> </w:t>
      </w:r>
      <w:r>
        <w:rPr>
          <w:b/>
          <w:sz w:val="28"/>
          <w:szCs w:val="28"/>
          <w:lang w:val="en-US"/>
        </w:rPr>
        <w:t>I</w:t>
      </w:r>
      <w:r w:rsidRPr="006B3328">
        <w:rPr>
          <w:b/>
          <w:sz w:val="28"/>
          <w:szCs w:val="28"/>
        </w:rPr>
        <w:t>.</w:t>
      </w:r>
      <w:r>
        <w:rPr>
          <w:b/>
          <w:sz w:val="28"/>
          <w:szCs w:val="28"/>
        </w:rPr>
        <w:t xml:space="preserve"> </w:t>
      </w:r>
      <w:r w:rsidR="00141409">
        <w:rPr>
          <w:b/>
          <w:sz w:val="28"/>
          <w:szCs w:val="28"/>
        </w:rPr>
        <w:t>Общие положения</w:t>
      </w:r>
    </w:p>
    <w:p w14:paraId="03ADF43C" w14:textId="77777777" w:rsidR="00D23752" w:rsidRPr="00D23752" w:rsidRDefault="006B3328" w:rsidP="006B3328">
      <w:pPr>
        <w:pStyle w:val="a4"/>
        <w:spacing w:before="0"/>
        <w:ind w:left="1571" w:right="57" w:firstLine="0"/>
        <w:jc w:val="center"/>
        <w:rPr>
          <w:b/>
          <w:bCs/>
          <w:sz w:val="28"/>
          <w:szCs w:val="28"/>
        </w:rPr>
      </w:pPr>
      <w:r>
        <w:rPr>
          <w:b/>
          <w:bCs/>
          <w:sz w:val="28"/>
          <w:szCs w:val="28"/>
        </w:rPr>
        <w:t xml:space="preserve">Глава 1. </w:t>
      </w:r>
      <w:r w:rsidR="00D23752" w:rsidRPr="00D23752">
        <w:rPr>
          <w:b/>
          <w:bCs/>
          <w:sz w:val="28"/>
          <w:szCs w:val="28"/>
        </w:rPr>
        <w:t>Предмет регулирования административного регламента</w:t>
      </w:r>
    </w:p>
    <w:p w14:paraId="437F61B6" w14:textId="77777777" w:rsidR="001C698A" w:rsidRDefault="001C698A" w:rsidP="006B3328">
      <w:pPr>
        <w:autoSpaceDE w:val="0"/>
        <w:autoSpaceDN w:val="0"/>
        <w:ind w:left="170" w:right="57" w:firstLine="709"/>
        <w:jc w:val="both"/>
        <w:rPr>
          <w:bCs/>
          <w:kern w:val="2"/>
          <w:sz w:val="28"/>
          <w:szCs w:val="28"/>
        </w:rPr>
      </w:pPr>
      <w:r>
        <w:rPr>
          <w:kern w:val="2"/>
          <w:sz w:val="28"/>
          <w:szCs w:val="28"/>
        </w:rPr>
        <w:t xml:space="preserve">1. </w:t>
      </w:r>
      <w:r w:rsidRPr="0010774D">
        <w:rPr>
          <w:kern w:val="2"/>
          <w:sz w:val="28"/>
          <w:szCs w:val="28"/>
        </w:rPr>
        <w:t xml:space="preserve">Настоящий административный регламент </w:t>
      </w:r>
      <w:r w:rsidRPr="0010774D">
        <w:rPr>
          <w:bCs/>
          <w:kern w:val="2"/>
          <w:sz w:val="28"/>
          <w:szCs w:val="28"/>
        </w:rPr>
        <w:t>предоставления муниципальной услуги «</w:t>
      </w:r>
      <w:r>
        <w:rPr>
          <w:color w:val="000000"/>
          <w:kern w:val="2"/>
          <w:sz w:val="28"/>
          <w:szCs w:val="28"/>
        </w:rPr>
        <w:t xml:space="preserve">Выдача (направление) копий муниципальных правовых актов администрации муниципального образования </w:t>
      </w:r>
      <w:bookmarkStart w:id="4" w:name="_Hlk158647273"/>
      <w:r w:rsidR="00CC5C77">
        <w:rPr>
          <w:color w:val="000000"/>
          <w:kern w:val="2"/>
          <w:sz w:val="28"/>
          <w:szCs w:val="28"/>
        </w:rPr>
        <w:t>«Муринское городское поселение» Всеволожского муниципального района Ленинградской области</w:t>
      </w:r>
      <w:r w:rsidRPr="0010774D">
        <w:rPr>
          <w:bCs/>
          <w:kern w:val="2"/>
          <w:sz w:val="28"/>
          <w:szCs w:val="28"/>
        </w:rPr>
        <w:t xml:space="preserve"> </w:t>
      </w:r>
      <w:bookmarkEnd w:id="4"/>
      <w:r w:rsidRPr="0010774D">
        <w:rPr>
          <w:bCs/>
          <w:kern w:val="2"/>
          <w:sz w:val="28"/>
          <w:szCs w:val="28"/>
        </w:rPr>
        <w:t xml:space="preserve">(далее – административный регламент) </w:t>
      </w:r>
      <w:r w:rsidRPr="0010774D">
        <w:rPr>
          <w:kern w:val="2"/>
          <w:sz w:val="28"/>
          <w:szCs w:val="28"/>
        </w:rPr>
        <w:t xml:space="preserve">устанавливает порядок и стандарт предоставления муниципальной услуги, в том числе </w:t>
      </w:r>
      <w:r w:rsidRPr="0010774D">
        <w:rPr>
          <w:bCs/>
          <w:kern w:val="2"/>
          <w:sz w:val="28"/>
          <w:szCs w:val="28"/>
        </w:rPr>
        <w:t xml:space="preserve">порядок взаимодействия администрации муниципального образования </w:t>
      </w:r>
      <w:bookmarkStart w:id="5" w:name="_Hlk158647507"/>
      <w:r w:rsidR="00CC5C77" w:rsidRPr="00CC5C77">
        <w:rPr>
          <w:bCs/>
          <w:kern w:val="2"/>
          <w:sz w:val="28"/>
          <w:szCs w:val="28"/>
        </w:rPr>
        <w:t>«Муринское городское поселение» Всеволожского муниципального района Ленинградской области</w:t>
      </w:r>
      <w:bookmarkEnd w:id="5"/>
      <w:r w:rsidR="00CC5C77" w:rsidRPr="00CC5C77">
        <w:rPr>
          <w:bCs/>
          <w:kern w:val="2"/>
          <w:sz w:val="28"/>
          <w:szCs w:val="28"/>
        </w:rPr>
        <w:t xml:space="preserve"> </w:t>
      </w:r>
      <w:r w:rsidRPr="0010774D">
        <w:rPr>
          <w:bCs/>
          <w:kern w:val="2"/>
          <w:sz w:val="28"/>
          <w:szCs w:val="28"/>
        </w:rPr>
        <w:t xml:space="preserve"> (далее – администрация) с физическими или юридическими лицами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w:t>
      </w:r>
      <w:r>
        <w:rPr>
          <w:bCs/>
          <w:kern w:val="2"/>
          <w:sz w:val="28"/>
          <w:szCs w:val="28"/>
        </w:rPr>
        <w:t xml:space="preserve">предоставлению копий муниципальных правовых актов </w:t>
      </w:r>
      <w:r>
        <w:rPr>
          <w:color w:val="000000"/>
          <w:kern w:val="2"/>
          <w:sz w:val="28"/>
          <w:szCs w:val="28"/>
        </w:rPr>
        <w:t>администрации</w:t>
      </w:r>
      <w:r>
        <w:rPr>
          <w:bCs/>
          <w:i/>
          <w:kern w:val="2"/>
          <w:sz w:val="28"/>
          <w:szCs w:val="28"/>
        </w:rPr>
        <w:t xml:space="preserve">, </w:t>
      </w:r>
      <w:r w:rsidRPr="006643C4">
        <w:rPr>
          <w:bCs/>
          <w:kern w:val="2"/>
          <w:sz w:val="28"/>
          <w:szCs w:val="28"/>
        </w:rPr>
        <w:t xml:space="preserve">находящихся на хранении в администрации </w:t>
      </w:r>
      <w:r>
        <w:rPr>
          <w:bCs/>
          <w:i/>
          <w:kern w:val="2"/>
          <w:sz w:val="28"/>
          <w:szCs w:val="28"/>
        </w:rPr>
        <w:t xml:space="preserve"> </w:t>
      </w:r>
      <w:r w:rsidRPr="006643C4">
        <w:rPr>
          <w:bCs/>
          <w:kern w:val="2"/>
          <w:sz w:val="28"/>
          <w:szCs w:val="28"/>
        </w:rPr>
        <w:t>(пять лет со дня принятия муниципального правового акта муниципального образования</w:t>
      </w:r>
      <w:r>
        <w:rPr>
          <w:bCs/>
          <w:kern w:val="2"/>
          <w:sz w:val="28"/>
          <w:szCs w:val="28"/>
        </w:rPr>
        <w:t>)</w:t>
      </w:r>
      <w:r w:rsidRPr="0010774D">
        <w:rPr>
          <w:bCs/>
          <w:kern w:val="2"/>
          <w:sz w:val="28"/>
          <w:szCs w:val="28"/>
        </w:rPr>
        <w:t>.</w:t>
      </w:r>
    </w:p>
    <w:p w14:paraId="08D45AA3" w14:textId="77777777" w:rsidR="001C698A" w:rsidRPr="009A40F7" w:rsidRDefault="001C698A" w:rsidP="006B3328">
      <w:pPr>
        <w:autoSpaceDE w:val="0"/>
        <w:autoSpaceDN w:val="0"/>
        <w:ind w:left="170" w:right="57" w:firstLine="709"/>
        <w:jc w:val="both"/>
        <w:rPr>
          <w:kern w:val="2"/>
          <w:sz w:val="28"/>
          <w:szCs w:val="28"/>
        </w:rPr>
      </w:pPr>
      <w:r>
        <w:rPr>
          <w:bCs/>
          <w:kern w:val="2"/>
          <w:sz w:val="28"/>
          <w:szCs w:val="28"/>
        </w:rPr>
        <w:t xml:space="preserve">Настоящий регламент не регулирует правоотношения по выдаче (направлению) копий муниципальных правовых актов </w:t>
      </w:r>
      <w:r>
        <w:rPr>
          <w:color w:val="000000"/>
          <w:kern w:val="2"/>
          <w:sz w:val="28"/>
          <w:szCs w:val="28"/>
        </w:rPr>
        <w:t>администрации</w:t>
      </w:r>
      <w:r>
        <w:rPr>
          <w:bCs/>
          <w:kern w:val="2"/>
          <w:sz w:val="28"/>
          <w:szCs w:val="28"/>
        </w:rPr>
        <w:t xml:space="preserve"> муниципального образования </w:t>
      </w:r>
      <w:r w:rsidR="00CC5C77" w:rsidRPr="00CC5C77">
        <w:rPr>
          <w:bCs/>
          <w:kern w:val="2"/>
          <w:sz w:val="28"/>
          <w:szCs w:val="28"/>
        </w:rPr>
        <w:t>«Муринское городское поселение» Всеволожского муниципального района Ленинградской области</w:t>
      </w:r>
      <w:r>
        <w:rPr>
          <w:bCs/>
          <w:i/>
          <w:kern w:val="2"/>
          <w:sz w:val="28"/>
          <w:szCs w:val="28"/>
        </w:rPr>
        <w:t xml:space="preserve">, </w:t>
      </w:r>
      <w:r w:rsidRPr="009A40F7">
        <w:rPr>
          <w:bCs/>
          <w:kern w:val="2"/>
          <w:sz w:val="28"/>
          <w:szCs w:val="28"/>
        </w:rPr>
        <w:t xml:space="preserve">находящихся на хранении в муниципальном архиве. </w:t>
      </w:r>
    </w:p>
    <w:p w14:paraId="55A5D8AF" w14:textId="77777777" w:rsidR="00920558" w:rsidRDefault="006B3328" w:rsidP="007364B7">
      <w:pPr>
        <w:autoSpaceDE w:val="0"/>
        <w:autoSpaceDN w:val="0"/>
        <w:ind w:left="170" w:right="57" w:firstLine="709"/>
        <w:jc w:val="both"/>
        <w:rPr>
          <w:kern w:val="2"/>
          <w:sz w:val="28"/>
          <w:szCs w:val="28"/>
        </w:rPr>
      </w:pPr>
      <w:r>
        <w:rPr>
          <w:kern w:val="2"/>
          <w:sz w:val="28"/>
          <w:szCs w:val="28"/>
        </w:rPr>
        <w:t xml:space="preserve">2. </w:t>
      </w:r>
      <w:r w:rsidR="001C698A" w:rsidRPr="006B3328">
        <w:rPr>
          <w:kern w:val="2"/>
          <w:sz w:val="28"/>
          <w:szCs w:val="28"/>
        </w:rPr>
        <w:t>Целью настоящего административного регламента является</w:t>
      </w:r>
      <w:r w:rsidR="00D23752" w:rsidRPr="006B3328">
        <w:rPr>
          <w:kern w:val="2"/>
          <w:sz w:val="28"/>
          <w:szCs w:val="28"/>
        </w:rPr>
        <w:t xml:space="preserve"> </w:t>
      </w:r>
      <w:r w:rsidR="001C698A" w:rsidRPr="006B3328">
        <w:rPr>
          <w:kern w:val="2"/>
          <w:sz w:val="28"/>
          <w:szCs w:val="28"/>
        </w:rPr>
        <w:t xml:space="preserve">обеспечение открытости порядка предоставления муниципальной услуги, </w:t>
      </w:r>
    </w:p>
    <w:p w14:paraId="567697A0" w14:textId="77777777" w:rsidR="006E4B10" w:rsidRDefault="001C698A" w:rsidP="00920558">
      <w:pPr>
        <w:autoSpaceDE w:val="0"/>
        <w:autoSpaceDN w:val="0"/>
        <w:ind w:left="170" w:right="57"/>
        <w:jc w:val="both"/>
        <w:rPr>
          <w:kern w:val="2"/>
          <w:sz w:val="28"/>
          <w:szCs w:val="28"/>
        </w:rPr>
      </w:pPr>
      <w:r w:rsidRPr="006B3328">
        <w:rPr>
          <w:kern w:val="2"/>
          <w:sz w:val="28"/>
          <w:szCs w:val="28"/>
        </w:rPr>
        <w:t xml:space="preserve">указанной в пункте 1 настоящего административного регламента (далее – муниципальная услуга), повышения качества ее исполнения, создания </w:t>
      </w:r>
    </w:p>
    <w:p w14:paraId="1EA3BE1A" w14:textId="77777777" w:rsidR="00141409" w:rsidRPr="006B3328" w:rsidRDefault="001C698A" w:rsidP="006E4B10">
      <w:pPr>
        <w:autoSpaceDE w:val="0"/>
        <w:autoSpaceDN w:val="0"/>
        <w:ind w:left="170" w:right="57"/>
        <w:jc w:val="both"/>
        <w:rPr>
          <w:kern w:val="2"/>
          <w:sz w:val="28"/>
          <w:szCs w:val="28"/>
        </w:rPr>
      </w:pPr>
      <w:r w:rsidRPr="006B3328">
        <w:rPr>
          <w:kern w:val="2"/>
          <w:sz w:val="28"/>
          <w:szCs w:val="28"/>
        </w:rPr>
        <w:t>условий для участия граждан и юридических лиц в отношениях, возникающих при предоставлении муниципальной услуги.</w:t>
      </w:r>
    </w:p>
    <w:p w14:paraId="0AC0B148" w14:textId="77777777" w:rsidR="006E4B10" w:rsidRDefault="006E4B10" w:rsidP="00443003">
      <w:pPr>
        <w:pStyle w:val="a4"/>
        <w:spacing w:before="0"/>
        <w:ind w:left="170" w:right="57" w:firstLine="709"/>
        <w:jc w:val="center"/>
        <w:rPr>
          <w:b/>
          <w:sz w:val="28"/>
          <w:szCs w:val="28"/>
        </w:rPr>
      </w:pPr>
    </w:p>
    <w:p w14:paraId="1D5DD5B9" w14:textId="77777777" w:rsidR="006B3328" w:rsidRPr="006E4B10" w:rsidRDefault="006B3328" w:rsidP="006E4B10">
      <w:pPr>
        <w:pStyle w:val="a4"/>
        <w:spacing w:before="0"/>
        <w:ind w:left="170" w:right="57" w:firstLine="709"/>
        <w:jc w:val="center"/>
        <w:rPr>
          <w:b/>
          <w:sz w:val="28"/>
          <w:szCs w:val="28"/>
        </w:rPr>
      </w:pPr>
      <w:r>
        <w:rPr>
          <w:b/>
          <w:sz w:val="28"/>
          <w:szCs w:val="28"/>
        </w:rPr>
        <w:t xml:space="preserve">Глава 2. </w:t>
      </w:r>
      <w:r w:rsidR="00D23752" w:rsidRPr="00F42F8D">
        <w:rPr>
          <w:b/>
          <w:sz w:val="28"/>
          <w:szCs w:val="28"/>
        </w:rPr>
        <w:t>Круг заявителей</w:t>
      </w:r>
    </w:p>
    <w:p w14:paraId="33DCE762" w14:textId="77777777" w:rsidR="00D23752" w:rsidRPr="00D23752" w:rsidRDefault="006B3328" w:rsidP="00443003">
      <w:pPr>
        <w:pStyle w:val="a4"/>
        <w:spacing w:before="0"/>
        <w:ind w:left="170" w:right="57" w:firstLine="709"/>
        <w:rPr>
          <w:bCs/>
          <w:sz w:val="28"/>
          <w:szCs w:val="28"/>
        </w:rPr>
      </w:pPr>
      <w:r>
        <w:rPr>
          <w:bCs/>
          <w:sz w:val="28"/>
          <w:szCs w:val="28"/>
        </w:rPr>
        <w:t xml:space="preserve">3. </w:t>
      </w:r>
      <w:r w:rsidR="00D23752" w:rsidRPr="00D23752">
        <w:rPr>
          <w:bCs/>
          <w:sz w:val="28"/>
          <w:szCs w:val="28"/>
        </w:rPr>
        <w:t>Муниципальная услуга предоставляется физическим и юридическим лицам (далее – заявители).</w:t>
      </w:r>
    </w:p>
    <w:p w14:paraId="3CA577E3" w14:textId="77777777" w:rsidR="00D23752" w:rsidRPr="00D23752" w:rsidRDefault="006B3328" w:rsidP="00443003">
      <w:pPr>
        <w:pStyle w:val="a4"/>
        <w:spacing w:before="0"/>
        <w:ind w:left="170" w:right="57" w:firstLine="709"/>
        <w:rPr>
          <w:bCs/>
          <w:sz w:val="28"/>
          <w:szCs w:val="28"/>
        </w:rPr>
      </w:pPr>
      <w:r>
        <w:rPr>
          <w:bCs/>
          <w:sz w:val="28"/>
          <w:szCs w:val="28"/>
        </w:rPr>
        <w:t xml:space="preserve">4. </w:t>
      </w:r>
      <w:r w:rsidR="00D23752" w:rsidRPr="00D23752">
        <w:rPr>
          <w:bCs/>
          <w:sz w:val="28"/>
          <w:szCs w:val="28"/>
        </w:rPr>
        <w:t xml:space="preserve">От имени заявителя за предоставлением муниципальной </w:t>
      </w:r>
    </w:p>
    <w:p w14:paraId="32F51EC6" w14:textId="77777777" w:rsidR="00D23752" w:rsidRPr="00D23752" w:rsidRDefault="00D23752" w:rsidP="00443003">
      <w:pPr>
        <w:pStyle w:val="a4"/>
        <w:spacing w:before="0"/>
        <w:ind w:left="170" w:right="57" w:firstLine="709"/>
        <w:rPr>
          <w:bCs/>
          <w:sz w:val="28"/>
          <w:szCs w:val="28"/>
        </w:rPr>
      </w:pPr>
      <w:r w:rsidRPr="00D23752">
        <w:rPr>
          <w:bCs/>
          <w:sz w:val="28"/>
          <w:szCs w:val="28"/>
        </w:rPr>
        <w:t xml:space="preserve">услуги может обратиться его уполномоченный представитель </w:t>
      </w:r>
    </w:p>
    <w:p w14:paraId="00AA6D92" w14:textId="77777777" w:rsidR="00D23752" w:rsidRDefault="00D23752" w:rsidP="00443003">
      <w:pPr>
        <w:pStyle w:val="a4"/>
        <w:spacing w:before="0"/>
        <w:ind w:left="170" w:right="57" w:firstLine="709"/>
        <w:rPr>
          <w:bCs/>
          <w:sz w:val="28"/>
          <w:szCs w:val="28"/>
        </w:rPr>
      </w:pPr>
      <w:r w:rsidRPr="00D23752">
        <w:rPr>
          <w:bCs/>
          <w:sz w:val="28"/>
          <w:szCs w:val="28"/>
        </w:rPr>
        <w:t>(далее – представитель).</w:t>
      </w:r>
    </w:p>
    <w:p w14:paraId="253A3323" w14:textId="77777777" w:rsidR="00B90E8E" w:rsidRDefault="00B90E8E" w:rsidP="00443003">
      <w:pPr>
        <w:pStyle w:val="a4"/>
        <w:spacing w:before="0"/>
        <w:ind w:left="170" w:right="57" w:firstLine="709"/>
        <w:rPr>
          <w:bCs/>
          <w:sz w:val="28"/>
          <w:szCs w:val="28"/>
        </w:rPr>
      </w:pPr>
    </w:p>
    <w:p w14:paraId="44C888ED" w14:textId="77777777" w:rsidR="00776457" w:rsidRDefault="006B3328" w:rsidP="00443003">
      <w:pPr>
        <w:pStyle w:val="a4"/>
        <w:spacing w:before="0"/>
        <w:ind w:left="170" w:right="57" w:firstLine="709"/>
        <w:jc w:val="center"/>
        <w:rPr>
          <w:b/>
          <w:sz w:val="28"/>
          <w:szCs w:val="28"/>
        </w:rPr>
      </w:pPr>
      <w:r w:rsidRPr="002A7FD4">
        <w:rPr>
          <w:b/>
          <w:sz w:val="28"/>
          <w:szCs w:val="28"/>
        </w:rPr>
        <w:t>Глава 3.</w:t>
      </w:r>
      <w:r>
        <w:rPr>
          <w:b/>
          <w:sz w:val="28"/>
          <w:szCs w:val="28"/>
        </w:rPr>
        <w:t xml:space="preserve"> Предоставление муниципальной услуги</w:t>
      </w:r>
    </w:p>
    <w:p w14:paraId="5C39CED0" w14:textId="77777777" w:rsidR="00DE7CF4" w:rsidRPr="00694998" w:rsidRDefault="00694998" w:rsidP="00694998">
      <w:pPr>
        <w:pStyle w:val="af6"/>
        <w:numPr>
          <w:ilvl w:val="0"/>
          <w:numId w:val="2"/>
        </w:numPr>
        <w:ind w:left="170" w:right="57" w:firstLine="709"/>
        <w:contextualSpacing w:val="0"/>
        <w:jc w:val="both"/>
        <w:rPr>
          <w:bCs/>
          <w:sz w:val="28"/>
          <w:szCs w:val="28"/>
        </w:rPr>
      </w:pPr>
      <w:r w:rsidRPr="00694998">
        <w:rPr>
          <w:bCs/>
          <w:sz w:val="28"/>
          <w:szCs w:val="28"/>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14:paraId="30BFFA7F" w14:textId="77777777" w:rsidR="00DE7CF4" w:rsidRDefault="00DE7CF4" w:rsidP="00443003">
      <w:pPr>
        <w:pStyle w:val="a4"/>
        <w:spacing w:before="0"/>
        <w:ind w:left="170" w:right="57" w:firstLine="709"/>
        <w:rPr>
          <w:b/>
          <w:sz w:val="28"/>
          <w:szCs w:val="28"/>
        </w:rPr>
      </w:pPr>
    </w:p>
    <w:p w14:paraId="4FF9BA6B" w14:textId="77777777" w:rsidR="00DE7CF4" w:rsidRDefault="00DE7CF4" w:rsidP="00443003">
      <w:pPr>
        <w:pStyle w:val="a4"/>
        <w:spacing w:before="0"/>
        <w:ind w:left="170" w:right="57" w:firstLine="709"/>
        <w:jc w:val="center"/>
        <w:rPr>
          <w:b/>
          <w:sz w:val="28"/>
          <w:szCs w:val="28"/>
        </w:rPr>
      </w:pPr>
      <w:r>
        <w:rPr>
          <w:b/>
          <w:sz w:val="28"/>
          <w:szCs w:val="28"/>
        </w:rPr>
        <w:t xml:space="preserve">Раздел </w:t>
      </w:r>
      <w:r>
        <w:rPr>
          <w:b/>
          <w:sz w:val="28"/>
          <w:szCs w:val="28"/>
          <w:lang w:val="en-US"/>
        </w:rPr>
        <w:t>II</w:t>
      </w:r>
      <w:r w:rsidRPr="00DE7CF4">
        <w:rPr>
          <w:b/>
          <w:sz w:val="28"/>
          <w:szCs w:val="28"/>
        </w:rPr>
        <w:t>.</w:t>
      </w:r>
      <w:r>
        <w:rPr>
          <w:b/>
          <w:sz w:val="28"/>
          <w:szCs w:val="28"/>
        </w:rPr>
        <w:t>Стандарт предоставления муниципальной услуги</w:t>
      </w:r>
    </w:p>
    <w:p w14:paraId="3A71845F" w14:textId="77777777" w:rsidR="00DE7CF4" w:rsidRDefault="00DE7CF4" w:rsidP="00443003">
      <w:pPr>
        <w:pStyle w:val="a4"/>
        <w:spacing w:before="0"/>
        <w:ind w:left="170" w:right="57" w:firstLine="709"/>
        <w:rPr>
          <w:b/>
          <w:sz w:val="28"/>
          <w:szCs w:val="28"/>
        </w:rPr>
      </w:pPr>
    </w:p>
    <w:p w14:paraId="2FF000C3" w14:textId="77777777" w:rsidR="006B3328" w:rsidRPr="00DE7CF4" w:rsidRDefault="00DE7CF4" w:rsidP="006E4B10">
      <w:pPr>
        <w:pStyle w:val="a4"/>
        <w:spacing w:before="0"/>
        <w:ind w:left="170" w:right="57" w:firstLine="709"/>
        <w:jc w:val="center"/>
        <w:rPr>
          <w:b/>
          <w:sz w:val="28"/>
          <w:szCs w:val="28"/>
        </w:rPr>
      </w:pPr>
      <w:r>
        <w:rPr>
          <w:b/>
          <w:sz w:val="28"/>
          <w:szCs w:val="28"/>
        </w:rPr>
        <w:t>Глава 4. Наименование муниципальной услуги</w:t>
      </w:r>
    </w:p>
    <w:p w14:paraId="255A00EC" w14:textId="77777777" w:rsidR="00776457" w:rsidRDefault="00053AA2" w:rsidP="00443003">
      <w:pPr>
        <w:pStyle w:val="a4"/>
        <w:numPr>
          <w:ilvl w:val="0"/>
          <w:numId w:val="2"/>
        </w:numPr>
        <w:tabs>
          <w:tab w:val="left" w:pos="851"/>
        </w:tabs>
        <w:autoSpaceDE w:val="0"/>
        <w:autoSpaceDN w:val="0"/>
        <w:spacing w:before="0"/>
        <w:ind w:left="170" w:right="57" w:firstLine="709"/>
        <w:rPr>
          <w:rFonts w:eastAsia="Calibri"/>
          <w:color w:val="000000"/>
          <w:kern w:val="2"/>
          <w:sz w:val="28"/>
          <w:szCs w:val="28"/>
          <w:lang w:eastAsia="en-US"/>
        </w:rPr>
      </w:pPr>
      <w:r w:rsidRPr="006B3328">
        <w:rPr>
          <w:b/>
          <w:sz w:val="28"/>
          <w:szCs w:val="28"/>
        </w:rPr>
        <w:t xml:space="preserve"> </w:t>
      </w:r>
      <w:r w:rsidRPr="006B3328">
        <w:rPr>
          <w:kern w:val="2"/>
          <w:sz w:val="28"/>
          <w:szCs w:val="28"/>
        </w:rPr>
        <w:t xml:space="preserve">Под муниципальной услугой в настоящем административном регламенте понимается выдача (направление) копий муниципальных правовых актов </w:t>
      </w:r>
      <w:r w:rsidRPr="006B3328">
        <w:rPr>
          <w:rFonts w:eastAsia="Calibri"/>
          <w:color w:val="000000"/>
          <w:kern w:val="2"/>
          <w:sz w:val="28"/>
          <w:szCs w:val="28"/>
          <w:lang w:eastAsia="en-US"/>
        </w:rPr>
        <w:t>администрации.</w:t>
      </w:r>
    </w:p>
    <w:p w14:paraId="08E22D89" w14:textId="77777777" w:rsidR="00443003" w:rsidRPr="006B3328" w:rsidRDefault="00443003" w:rsidP="00443003">
      <w:pPr>
        <w:pStyle w:val="a4"/>
        <w:tabs>
          <w:tab w:val="left" w:pos="851"/>
        </w:tabs>
        <w:autoSpaceDE w:val="0"/>
        <w:autoSpaceDN w:val="0"/>
        <w:spacing w:before="0"/>
        <w:ind w:left="170" w:right="57" w:firstLine="709"/>
        <w:rPr>
          <w:rFonts w:eastAsia="Calibri"/>
          <w:color w:val="000000"/>
          <w:kern w:val="2"/>
          <w:sz w:val="28"/>
          <w:szCs w:val="28"/>
          <w:lang w:eastAsia="en-US"/>
        </w:rPr>
      </w:pPr>
    </w:p>
    <w:p w14:paraId="67F9A567" w14:textId="77777777" w:rsidR="00443003" w:rsidRPr="00776457" w:rsidRDefault="00DE7CF4" w:rsidP="006E4B10">
      <w:pPr>
        <w:pStyle w:val="a4"/>
        <w:tabs>
          <w:tab w:val="left" w:pos="851"/>
        </w:tabs>
        <w:spacing w:before="0"/>
        <w:ind w:left="170" w:right="57" w:firstLine="709"/>
        <w:jc w:val="center"/>
        <w:rPr>
          <w:b/>
          <w:sz w:val="28"/>
          <w:szCs w:val="28"/>
        </w:rPr>
      </w:pPr>
      <w:r>
        <w:rPr>
          <w:b/>
          <w:sz w:val="28"/>
          <w:szCs w:val="28"/>
        </w:rPr>
        <w:t xml:space="preserve">Глава 5. </w:t>
      </w:r>
      <w:r w:rsidR="00D61562" w:rsidRPr="00776457">
        <w:rPr>
          <w:b/>
          <w:sz w:val="28"/>
          <w:szCs w:val="28"/>
        </w:rPr>
        <w:t>Наименование органа местного самоуправления,</w:t>
      </w:r>
      <w:r w:rsidR="00776457" w:rsidRPr="00776457">
        <w:rPr>
          <w:b/>
          <w:sz w:val="28"/>
          <w:szCs w:val="28"/>
        </w:rPr>
        <w:t xml:space="preserve"> </w:t>
      </w:r>
      <w:r w:rsidR="00D61562" w:rsidRPr="00776457">
        <w:rPr>
          <w:b/>
          <w:sz w:val="28"/>
          <w:szCs w:val="28"/>
        </w:rPr>
        <w:t>предоставляющего муниципальную услугу</w:t>
      </w:r>
    </w:p>
    <w:p w14:paraId="6F4B48F1" w14:textId="77777777" w:rsidR="00D61562" w:rsidRDefault="00D61562" w:rsidP="00443003">
      <w:pPr>
        <w:pStyle w:val="a4"/>
        <w:numPr>
          <w:ilvl w:val="0"/>
          <w:numId w:val="2"/>
        </w:numPr>
        <w:tabs>
          <w:tab w:val="left" w:pos="851"/>
        </w:tabs>
        <w:spacing w:before="0"/>
        <w:ind w:left="170" w:right="57" w:firstLine="709"/>
        <w:rPr>
          <w:rFonts w:eastAsia="Calibri"/>
          <w:color w:val="000000"/>
          <w:kern w:val="2"/>
          <w:sz w:val="28"/>
          <w:szCs w:val="28"/>
        </w:rPr>
      </w:pPr>
      <w:r w:rsidRPr="00D61562">
        <w:rPr>
          <w:rFonts w:eastAsia="Calibri"/>
          <w:color w:val="000000"/>
          <w:kern w:val="2"/>
          <w:sz w:val="28"/>
          <w:szCs w:val="28"/>
        </w:rPr>
        <w:t>Предоставление муниципальной услуги осуществляет администрация.</w:t>
      </w:r>
    </w:p>
    <w:p w14:paraId="363A2E4D" w14:textId="77777777" w:rsidR="00443003" w:rsidRDefault="00443003" w:rsidP="00443003">
      <w:pPr>
        <w:pStyle w:val="a4"/>
        <w:tabs>
          <w:tab w:val="left" w:pos="851"/>
        </w:tabs>
        <w:spacing w:before="0"/>
        <w:ind w:left="170" w:right="57" w:firstLine="709"/>
        <w:rPr>
          <w:rFonts w:eastAsia="Calibri"/>
          <w:color w:val="000000"/>
          <w:kern w:val="2"/>
          <w:sz w:val="28"/>
          <w:szCs w:val="28"/>
        </w:rPr>
      </w:pPr>
    </w:p>
    <w:p w14:paraId="710F1769" w14:textId="77777777" w:rsidR="00443003" w:rsidRPr="006E4B10" w:rsidRDefault="00443003" w:rsidP="006E4B10">
      <w:pPr>
        <w:pStyle w:val="a4"/>
        <w:tabs>
          <w:tab w:val="left" w:pos="851"/>
        </w:tabs>
        <w:spacing w:before="0"/>
        <w:ind w:left="170" w:right="57" w:firstLine="709"/>
        <w:jc w:val="center"/>
        <w:rPr>
          <w:b/>
          <w:sz w:val="28"/>
          <w:szCs w:val="28"/>
        </w:rPr>
      </w:pPr>
      <w:r>
        <w:rPr>
          <w:b/>
          <w:sz w:val="28"/>
          <w:szCs w:val="28"/>
        </w:rPr>
        <w:t xml:space="preserve">Глава 6. </w:t>
      </w:r>
      <w:r w:rsidR="00776457" w:rsidRPr="00776457">
        <w:rPr>
          <w:b/>
          <w:sz w:val="28"/>
          <w:szCs w:val="28"/>
        </w:rPr>
        <w:t>Результат предоставления муниципальной услуги</w:t>
      </w:r>
    </w:p>
    <w:p w14:paraId="6B02165F" w14:textId="77777777" w:rsidR="00776457" w:rsidRDefault="00776457" w:rsidP="00443003">
      <w:pPr>
        <w:pStyle w:val="a4"/>
        <w:numPr>
          <w:ilvl w:val="0"/>
          <w:numId w:val="2"/>
        </w:numPr>
        <w:tabs>
          <w:tab w:val="left" w:pos="851"/>
        </w:tabs>
        <w:spacing w:before="0"/>
        <w:ind w:left="170" w:right="57" w:firstLine="709"/>
        <w:rPr>
          <w:bCs/>
          <w:sz w:val="28"/>
          <w:szCs w:val="28"/>
        </w:rPr>
      </w:pPr>
      <w:r w:rsidRPr="00776457">
        <w:rPr>
          <w:bCs/>
          <w:sz w:val="28"/>
          <w:szCs w:val="28"/>
        </w:rPr>
        <w:t xml:space="preserve">Результатом предоставления </w:t>
      </w:r>
      <w:r>
        <w:rPr>
          <w:bCs/>
          <w:sz w:val="28"/>
          <w:szCs w:val="28"/>
        </w:rPr>
        <w:t>муниципальной услуги является:</w:t>
      </w:r>
    </w:p>
    <w:p w14:paraId="4A2124D6" w14:textId="77777777" w:rsidR="00776457" w:rsidRDefault="00776457" w:rsidP="00443003">
      <w:pPr>
        <w:pStyle w:val="a4"/>
        <w:numPr>
          <w:ilvl w:val="0"/>
          <w:numId w:val="13"/>
        </w:numPr>
        <w:tabs>
          <w:tab w:val="left" w:pos="851"/>
        </w:tabs>
        <w:spacing w:before="0"/>
        <w:ind w:left="170" w:right="57" w:firstLine="709"/>
        <w:rPr>
          <w:bCs/>
          <w:sz w:val="28"/>
          <w:szCs w:val="28"/>
        </w:rPr>
      </w:pPr>
      <w:r>
        <w:rPr>
          <w:bCs/>
          <w:sz w:val="28"/>
          <w:szCs w:val="28"/>
        </w:rPr>
        <w:t>Выдача (направление) копий муниципальных правовых актов</w:t>
      </w:r>
      <w:r w:rsidR="00F96F78">
        <w:rPr>
          <w:bCs/>
          <w:sz w:val="28"/>
          <w:szCs w:val="28"/>
        </w:rPr>
        <w:t xml:space="preserve"> </w:t>
      </w:r>
      <w:r>
        <w:rPr>
          <w:bCs/>
          <w:sz w:val="28"/>
          <w:szCs w:val="28"/>
        </w:rPr>
        <w:t>администрации</w:t>
      </w:r>
      <w:r w:rsidR="00F96F78">
        <w:rPr>
          <w:bCs/>
          <w:sz w:val="28"/>
          <w:szCs w:val="28"/>
        </w:rPr>
        <w:t>;</w:t>
      </w:r>
    </w:p>
    <w:p w14:paraId="748EF5FD" w14:textId="77777777" w:rsidR="00F96F78" w:rsidRPr="00776457" w:rsidRDefault="00F96F78" w:rsidP="00443003">
      <w:pPr>
        <w:pStyle w:val="a4"/>
        <w:numPr>
          <w:ilvl w:val="0"/>
          <w:numId w:val="13"/>
        </w:numPr>
        <w:tabs>
          <w:tab w:val="left" w:pos="851"/>
        </w:tabs>
        <w:spacing w:before="0"/>
        <w:ind w:left="170" w:right="57" w:firstLine="709"/>
        <w:rPr>
          <w:bCs/>
          <w:sz w:val="28"/>
          <w:szCs w:val="28"/>
        </w:rPr>
      </w:pPr>
      <w:r>
        <w:rPr>
          <w:bCs/>
          <w:sz w:val="28"/>
          <w:szCs w:val="28"/>
        </w:rPr>
        <w:t xml:space="preserve">Выдача (направление) информационного письма об отсутствии муниципальных правовых актов </w:t>
      </w:r>
    </w:p>
    <w:p w14:paraId="2B7FD95B" w14:textId="77777777" w:rsidR="00443003" w:rsidRDefault="00443003" w:rsidP="00443003">
      <w:pPr>
        <w:pStyle w:val="a4"/>
        <w:tabs>
          <w:tab w:val="left" w:pos="851"/>
        </w:tabs>
        <w:spacing w:before="0"/>
        <w:ind w:left="170" w:right="57" w:firstLine="709"/>
        <w:rPr>
          <w:b/>
          <w:sz w:val="28"/>
          <w:szCs w:val="28"/>
        </w:rPr>
      </w:pPr>
    </w:p>
    <w:p w14:paraId="62C24801" w14:textId="77777777" w:rsidR="00443003" w:rsidRPr="006E4B10" w:rsidRDefault="00443003" w:rsidP="006E4B10">
      <w:pPr>
        <w:pStyle w:val="a4"/>
        <w:tabs>
          <w:tab w:val="left" w:pos="851"/>
        </w:tabs>
        <w:spacing w:before="0"/>
        <w:ind w:left="170" w:right="57" w:firstLine="709"/>
        <w:jc w:val="center"/>
        <w:rPr>
          <w:b/>
          <w:sz w:val="28"/>
          <w:szCs w:val="28"/>
        </w:rPr>
      </w:pPr>
      <w:r>
        <w:rPr>
          <w:b/>
          <w:sz w:val="28"/>
          <w:szCs w:val="28"/>
        </w:rPr>
        <w:t xml:space="preserve">Глава 7. </w:t>
      </w:r>
      <w:r w:rsidR="005D4760" w:rsidRPr="005D4760">
        <w:rPr>
          <w:b/>
          <w:sz w:val="28"/>
          <w:szCs w:val="28"/>
        </w:rPr>
        <w:t xml:space="preserve"> Срок предоставления муниципальной услуги</w:t>
      </w:r>
    </w:p>
    <w:p w14:paraId="5251474C" w14:textId="77777777" w:rsidR="00820729" w:rsidRDefault="00443003" w:rsidP="00B32320">
      <w:pPr>
        <w:pStyle w:val="a4"/>
        <w:tabs>
          <w:tab w:val="left" w:pos="851"/>
        </w:tabs>
        <w:spacing w:before="0"/>
        <w:ind w:left="170" w:right="57" w:firstLine="709"/>
        <w:rPr>
          <w:bCs/>
          <w:sz w:val="28"/>
          <w:szCs w:val="28"/>
        </w:rPr>
      </w:pPr>
      <w:r>
        <w:rPr>
          <w:bCs/>
          <w:sz w:val="28"/>
          <w:szCs w:val="28"/>
        </w:rPr>
        <w:t xml:space="preserve">9. </w:t>
      </w:r>
      <w:r w:rsidR="005D4760">
        <w:rPr>
          <w:bCs/>
          <w:sz w:val="28"/>
          <w:szCs w:val="28"/>
        </w:rPr>
        <w:t xml:space="preserve">Муниципальная услуга предоставляется в течении </w:t>
      </w:r>
      <w:r w:rsidR="00DB0C4D">
        <w:rPr>
          <w:bCs/>
          <w:sz w:val="28"/>
          <w:szCs w:val="28"/>
        </w:rPr>
        <w:t>15</w:t>
      </w:r>
      <w:r w:rsidR="005D4760">
        <w:rPr>
          <w:bCs/>
          <w:sz w:val="28"/>
          <w:szCs w:val="28"/>
        </w:rPr>
        <w:t xml:space="preserve"> календарных дней с момента регистрации заявления о предоставлении муниципальной услуги в администрации.</w:t>
      </w:r>
    </w:p>
    <w:p w14:paraId="13290EE5" w14:textId="77777777" w:rsidR="005D4760" w:rsidRDefault="00443003" w:rsidP="00443003">
      <w:pPr>
        <w:pStyle w:val="a4"/>
        <w:tabs>
          <w:tab w:val="left" w:pos="851"/>
        </w:tabs>
        <w:spacing w:before="0"/>
        <w:ind w:left="170" w:right="57" w:firstLine="709"/>
        <w:rPr>
          <w:bCs/>
          <w:sz w:val="28"/>
          <w:szCs w:val="28"/>
        </w:rPr>
      </w:pPr>
      <w:r>
        <w:rPr>
          <w:bCs/>
          <w:sz w:val="28"/>
          <w:szCs w:val="28"/>
        </w:rPr>
        <w:t xml:space="preserve">10. </w:t>
      </w:r>
      <w:r w:rsidR="005D4760">
        <w:rPr>
          <w:bCs/>
          <w:sz w:val="28"/>
          <w:szCs w:val="28"/>
        </w:rPr>
        <w:t xml:space="preserve"> Приостановление муниципальной услуги не предусмотрено.</w:t>
      </w:r>
    </w:p>
    <w:p w14:paraId="292D2A54" w14:textId="77777777" w:rsidR="006E4B10" w:rsidRDefault="00443003" w:rsidP="00443003">
      <w:pPr>
        <w:pStyle w:val="a4"/>
        <w:tabs>
          <w:tab w:val="left" w:pos="851"/>
        </w:tabs>
        <w:spacing w:before="0"/>
        <w:ind w:left="170" w:right="57" w:firstLine="709"/>
        <w:rPr>
          <w:bCs/>
          <w:sz w:val="28"/>
          <w:szCs w:val="28"/>
        </w:rPr>
      </w:pPr>
      <w:r>
        <w:rPr>
          <w:bCs/>
          <w:sz w:val="28"/>
          <w:szCs w:val="28"/>
        </w:rPr>
        <w:t xml:space="preserve">11. </w:t>
      </w:r>
      <w:r w:rsidR="005D4760">
        <w:rPr>
          <w:bCs/>
          <w:sz w:val="28"/>
          <w:szCs w:val="28"/>
        </w:rPr>
        <w:t xml:space="preserve">Срок выдачи (направления) копий муниципальных правовых актов или информационного письма об отсутствии муниципальных </w:t>
      </w:r>
    </w:p>
    <w:p w14:paraId="44BDA8C4" w14:textId="77777777" w:rsidR="005D4760" w:rsidRDefault="005D4760" w:rsidP="006E4B10">
      <w:pPr>
        <w:pStyle w:val="a4"/>
        <w:tabs>
          <w:tab w:val="left" w:pos="851"/>
        </w:tabs>
        <w:spacing w:before="0"/>
        <w:ind w:left="170" w:right="57" w:firstLine="0"/>
        <w:rPr>
          <w:bCs/>
          <w:sz w:val="28"/>
          <w:szCs w:val="28"/>
        </w:rPr>
      </w:pPr>
      <w:r>
        <w:rPr>
          <w:bCs/>
          <w:sz w:val="28"/>
          <w:szCs w:val="28"/>
        </w:rPr>
        <w:t xml:space="preserve">правовых актов, являющимся результатом предоставления муниципальной услуги, составляет </w:t>
      </w:r>
      <w:r w:rsidR="00DB0C4D">
        <w:rPr>
          <w:bCs/>
          <w:sz w:val="28"/>
          <w:szCs w:val="28"/>
        </w:rPr>
        <w:t>15</w:t>
      </w:r>
      <w:r>
        <w:rPr>
          <w:bCs/>
          <w:sz w:val="28"/>
          <w:szCs w:val="28"/>
        </w:rPr>
        <w:t xml:space="preserve"> календарных дней.</w:t>
      </w:r>
    </w:p>
    <w:p w14:paraId="3B002F49" w14:textId="77777777" w:rsidR="008C1FEB" w:rsidRDefault="008C1FEB" w:rsidP="00443003">
      <w:pPr>
        <w:pStyle w:val="a4"/>
        <w:tabs>
          <w:tab w:val="left" w:pos="851"/>
        </w:tabs>
        <w:spacing w:before="0"/>
        <w:ind w:left="170" w:right="57" w:firstLine="709"/>
        <w:rPr>
          <w:bCs/>
          <w:sz w:val="28"/>
          <w:szCs w:val="28"/>
        </w:rPr>
      </w:pPr>
    </w:p>
    <w:p w14:paraId="1122D352" w14:textId="77777777" w:rsidR="00443003" w:rsidRDefault="00443003" w:rsidP="006E4B10">
      <w:pPr>
        <w:pStyle w:val="a4"/>
        <w:tabs>
          <w:tab w:val="left" w:pos="851"/>
          <w:tab w:val="left" w:pos="879"/>
        </w:tabs>
        <w:spacing w:before="0"/>
        <w:ind w:left="170" w:right="57" w:firstLine="709"/>
        <w:jc w:val="center"/>
        <w:rPr>
          <w:b/>
          <w:sz w:val="28"/>
          <w:szCs w:val="28"/>
        </w:rPr>
      </w:pPr>
      <w:r w:rsidRPr="007364B7">
        <w:rPr>
          <w:b/>
          <w:sz w:val="28"/>
          <w:szCs w:val="28"/>
        </w:rPr>
        <w:lastRenderedPageBreak/>
        <w:t xml:space="preserve">Глава 8. </w:t>
      </w:r>
      <w:r w:rsidR="008C1FEB" w:rsidRPr="007364B7">
        <w:rPr>
          <w:b/>
          <w:sz w:val="28"/>
          <w:szCs w:val="28"/>
        </w:rPr>
        <w:t>Правовые основания</w:t>
      </w:r>
      <w:r w:rsidR="008C1FEB" w:rsidRPr="00E861D1">
        <w:rPr>
          <w:b/>
          <w:sz w:val="28"/>
          <w:szCs w:val="28"/>
        </w:rPr>
        <w:t xml:space="preserve"> для предоставления муниципальной услуги</w:t>
      </w:r>
    </w:p>
    <w:p w14:paraId="0011B56D" w14:textId="77777777" w:rsidR="00443003" w:rsidRPr="008F6F6F" w:rsidRDefault="00443003" w:rsidP="00D34188">
      <w:pPr>
        <w:ind w:left="170" w:right="57" w:firstLine="709"/>
        <w:jc w:val="both"/>
        <w:rPr>
          <w:sz w:val="28"/>
          <w:szCs w:val="28"/>
        </w:rPr>
      </w:pPr>
      <w:r w:rsidRPr="008F6F6F">
        <w:rPr>
          <w:sz w:val="28"/>
          <w:szCs w:val="28"/>
        </w:rPr>
        <w:t>12.</w:t>
      </w:r>
      <w:r w:rsidR="008F6F6F" w:rsidRPr="008F6F6F">
        <w:rPr>
          <w:sz w:val="28"/>
          <w:szCs w:val="28"/>
        </w:rPr>
        <w:t xml:space="preserve"> </w:t>
      </w:r>
      <w:r w:rsidR="00D34188" w:rsidRPr="00D34188">
        <w:rPr>
          <w:sz w:val="28"/>
          <w:szCs w:val="28"/>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 размещается на официальном сайте администрации в информационно-телекоммуникационной сети «Интернет» по адресу </w:t>
      </w:r>
      <w:bookmarkStart w:id="6" w:name="_Hlk175133773"/>
      <w:r w:rsidR="00B5509B" w:rsidRPr="00B5509B">
        <w:rPr>
          <w:sz w:val="28"/>
          <w:szCs w:val="28"/>
        </w:rPr>
        <w:t>mo</w:t>
      </w:r>
      <w:r w:rsidR="00B5509B">
        <w:rPr>
          <w:sz w:val="28"/>
          <w:szCs w:val="28"/>
        </w:rPr>
        <w:t>.</w:t>
      </w:r>
      <w:bookmarkStart w:id="7" w:name="_Hlk175133702"/>
      <w:r w:rsidR="00B5509B" w:rsidRPr="00B5509B">
        <w:rPr>
          <w:sz w:val="28"/>
          <w:szCs w:val="28"/>
        </w:rPr>
        <w:t>murino.ru</w:t>
      </w:r>
      <w:r w:rsidR="00D34188" w:rsidRPr="00D34188">
        <w:rPr>
          <w:sz w:val="28"/>
          <w:szCs w:val="28"/>
        </w:rPr>
        <w:t xml:space="preserve"> </w:t>
      </w:r>
      <w:bookmarkEnd w:id="6"/>
      <w:bookmarkEnd w:id="7"/>
      <w:r w:rsidR="00D34188" w:rsidRPr="00D34188">
        <w:rPr>
          <w:sz w:val="28"/>
          <w:szCs w:val="28"/>
        </w:rPr>
        <w:t>и в федеральной государственной информационной системе «Единый портал государственных и муниципальных услуг (функций)» в сети «Интернет» по адресу https:www.gosuslugi.ru (далее – Единый портал).</w:t>
      </w:r>
    </w:p>
    <w:p w14:paraId="4269D8C2" w14:textId="77777777" w:rsidR="00EC61D8" w:rsidRDefault="00EC61D8" w:rsidP="008E288F">
      <w:pPr>
        <w:pStyle w:val="a4"/>
        <w:tabs>
          <w:tab w:val="left" w:pos="851"/>
        </w:tabs>
        <w:spacing w:before="0"/>
        <w:ind w:right="57" w:firstLine="0"/>
        <w:rPr>
          <w:b/>
          <w:sz w:val="28"/>
          <w:szCs w:val="28"/>
        </w:rPr>
      </w:pPr>
    </w:p>
    <w:p w14:paraId="71AD733A" w14:textId="77777777" w:rsidR="00E861D1" w:rsidRDefault="008E288F" w:rsidP="008E288F">
      <w:pPr>
        <w:pStyle w:val="a4"/>
        <w:tabs>
          <w:tab w:val="left" w:pos="851"/>
        </w:tabs>
        <w:spacing w:before="0"/>
        <w:ind w:left="879" w:right="57" w:firstLine="0"/>
        <w:jc w:val="center"/>
        <w:rPr>
          <w:b/>
          <w:sz w:val="28"/>
          <w:szCs w:val="28"/>
        </w:rPr>
      </w:pPr>
      <w:r>
        <w:rPr>
          <w:b/>
          <w:sz w:val="28"/>
          <w:szCs w:val="28"/>
        </w:rPr>
        <w:t xml:space="preserve">Глава 9. </w:t>
      </w:r>
      <w:r w:rsidR="00EC61D8">
        <w:rPr>
          <w:b/>
          <w:sz w:val="28"/>
          <w:szCs w:val="28"/>
        </w:rPr>
        <w:t>Исчерп</w:t>
      </w:r>
      <w:r w:rsidR="00235A7B">
        <w:rPr>
          <w:b/>
          <w:sz w:val="28"/>
          <w:szCs w:val="28"/>
        </w:rPr>
        <w:t>ывающий перечень документов, необходимых для предоставления муниципальной услуги</w:t>
      </w:r>
    </w:p>
    <w:p w14:paraId="262A5D00"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13. Для выдачи (направления) копий муниципальных правовых актов администрации муниципального образования муниципального образования «</w:t>
      </w:r>
      <w:r>
        <w:rPr>
          <w:kern w:val="2"/>
          <w:sz w:val="28"/>
          <w:szCs w:val="28"/>
          <w:lang w:eastAsia="en-US"/>
        </w:rPr>
        <w:t>Муринское городское поселение</w:t>
      </w:r>
      <w:r w:rsidRPr="007606BB">
        <w:rPr>
          <w:kern w:val="2"/>
          <w:sz w:val="28"/>
          <w:szCs w:val="28"/>
          <w:lang w:eastAsia="en-US"/>
        </w:rPr>
        <w:t>» Всеволожского муниципального района Ленинградской области, заявитель или его представитель представляет (направляет) в администрацию заявление о предоставлении муниципальной услуги (далее – заявление), по форме согласно приложению к настоящему административному регламенту.</w:t>
      </w:r>
    </w:p>
    <w:p w14:paraId="423E9640"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14. К заявлению заявитель или его представитель прилагает следующие документы:</w:t>
      </w:r>
    </w:p>
    <w:p w14:paraId="7616F980" w14:textId="77777777" w:rsidR="00820729" w:rsidRDefault="007606BB" w:rsidP="00067E30">
      <w:pPr>
        <w:autoSpaceDE w:val="0"/>
        <w:autoSpaceDN w:val="0"/>
        <w:adjustRightInd w:val="0"/>
        <w:ind w:left="170" w:right="57" w:firstLine="709"/>
        <w:jc w:val="both"/>
        <w:rPr>
          <w:kern w:val="2"/>
          <w:sz w:val="28"/>
          <w:szCs w:val="28"/>
          <w:lang w:eastAsia="en-US"/>
        </w:rPr>
      </w:pPr>
      <w:r w:rsidRPr="007606BB">
        <w:rPr>
          <w:kern w:val="2"/>
          <w:sz w:val="28"/>
          <w:szCs w:val="28"/>
          <w:lang w:eastAsia="en-US"/>
        </w:rPr>
        <w:t xml:space="preserve">1) копию документа, удостоверяющего личность заявителя (в случае подачи документов заявителем, который является физическим лицом), либо </w:t>
      </w:r>
    </w:p>
    <w:p w14:paraId="6A6EA50C" w14:textId="77777777" w:rsidR="007606BB" w:rsidRPr="007606BB" w:rsidRDefault="007606BB" w:rsidP="00820729">
      <w:pPr>
        <w:autoSpaceDE w:val="0"/>
        <w:autoSpaceDN w:val="0"/>
        <w:adjustRightInd w:val="0"/>
        <w:ind w:left="170" w:right="57"/>
        <w:jc w:val="both"/>
        <w:rPr>
          <w:kern w:val="2"/>
          <w:sz w:val="28"/>
          <w:szCs w:val="28"/>
          <w:lang w:eastAsia="en-US"/>
        </w:rPr>
      </w:pPr>
      <w:r w:rsidRPr="007606BB">
        <w:rPr>
          <w:kern w:val="2"/>
          <w:sz w:val="28"/>
          <w:szCs w:val="28"/>
          <w:lang w:eastAsia="en-US"/>
        </w:rPr>
        <w:t>копию документа, удостоверяющего личность представителя заявителя (в случае подачи документов представителем заявителя);</w:t>
      </w:r>
    </w:p>
    <w:p w14:paraId="31BEBFD0"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2) доверенность или иной документ, удостоверяющий полномочия представителя заявителя, – в случае подачи документов представителем заявителя.</w:t>
      </w:r>
    </w:p>
    <w:p w14:paraId="7DD14B1A"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15. Для получения документа, указанного в подпункте 2 пункта 14 настоящего административного регламента, заявитель обращается к нотариусу (должностному лицу, уполномоченному совершать нотариальные действия) за совершением нотариального действия.</w:t>
      </w:r>
    </w:p>
    <w:p w14:paraId="613B1BA8"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16. Заявитель или его представитель представляет (направляет) заявление и документы, указанные в пункте 14 настоящего административного регламента, одним из следующих способов:</w:t>
      </w:r>
    </w:p>
    <w:p w14:paraId="33A0D592"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1) путем личного обращения в администрацию;</w:t>
      </w:r>
    </w:p>
    <w:p w14:paraId="3C2E1E34"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50497466"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lastRenderedPageBreak/>
        <w:t>3) через личный кабинет на Едином портале (при технической реализации данного способа подачи обращения на портале).</w:t>
      </w:r>
    </w:p>
    <w:p w14:paraId="2D036025"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17. При предоставлении муниципальной услуги администрация не вправе требовать от заявителей или их представителей документы, не указанные в пунктах 13,14 настоящего административного регламента.</w:t>
      </w:r>
    </w:p>
    <w:p w14:paraId="758C4547"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18. Требования к документам, представляемым заявителем или его представителем:</w:t>
      </w:r>
    </w:p>
    <w:p w14:paraId="214AACD5"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w:t>
      </w:r>
    </w:p>
    <w:p w14:paraId="48D51A8E"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2) тексты документов должны быть написаны разборчиво;</w:t>
      </w:r>
    </w:p>
    <w:p w14:paraId="326895C0"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3) документы не должны иметь подчисток, приписок, зачеркнутых слов и не оговоренных в них исправлений;</w:t>
      </w:r>
    </w:p>
    <w:p w14:paraId="7145AA42"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4) документы не должны быть исполнены карандашом;</w:t>
      </w:r>
    </w:p>
    <w:p w14:paraId="18A19912"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5) документы не должны иметь повреждений, наличие которых не позволяет однозначно истолковать их содержание.</w:t>
      </w:r>
    </w:p>
    <w:p w14:paraId="0A79FB05" w14:textId="77777777" w:rsidR="00820729" w:rsidRDefault="007606BB" w:rsidP="00067E30">
      <w:pPr>
        <w:autoSpaceDE w:val="0"/>
        <w:autoSpaceDN w:val="0"/>
        <w:adjustRightInd w:val="0"/>
        <w:ind w:left="170" w:right="57" w:firstLine="709"/>
        <w:jc w:val="both"/>
        <w:rPr>
          <w:kern w:val="2"/>
          <w:sz w:val="28"/>
          <w:szCs w:val="28"/>
          <w:lang w:eastAsia="en-US"/>
        </w:rPr>
      </w:pPr>
      <w:r w:rsidRPr="007606BB">
        <w:rPr>
          <w:kern w:val="2"/>
          <w:sz w:val="28"/>
          <w:szCs w:val="28"/>
          <w:lang w:eastAsia="en-US"/>
        </w:rPr>
        <w:t>19.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w:t>
      </w:r>
    </w:p>
    <w:p w14:paraId="049F9A21"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20. Администрация при предоставлении муниципальной услуги не вправе требовать от заявителей или их представителей:</w:t>
      </w:r>
    </w:p>
    <w:p w14:paraId="79E89703"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AF642AD" w14:textId="77777777" w:rsidR="009B10D7"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 xml:space="preserve">2) представления документов и информации, в том числе подтверждающих внесение заявителем платы за предоставление </w:t>
      </w:r>
    </w:p>
    <w:p w14:paraId="0468D8F8" w14:textId="77777777" w:rsidR="007606BB" w:rsidRPr="007606BB" w:rsidRDefault="007606BB" w:rsidP="009B10D7">
      <w:pPr>
        <w:autoSpaceDE w:val="0"/>
        <w:autoSpaceDN w:val="0"/>
        <w:adjustRightInd w:val="0"/>
        <w:ind w:left="170" w:right="57"/>
        <w:jc w:val="both"/>
        <w:rPr>
          <w:kern w:val="2"/>
          <w:sz w:val="28"/>
          <w:szCs w:val="28"/>
          <w:lang w:eastAsia="en-US"/>
        </w:rPr>
      </w:pPr>
      <w:r w:rsidRPr="007606BB">
        <w:rPr>
          <w:kern w:val="2"/>
          <w:sz w:val="28"/>
          <w:szCs w:val="28"/>
          <w:lang w:eastAsia="en-US"/>
        </w:rPr>
        <w:t>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Ленинградской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 ФЗ «Об организации предоставления государственных и муниципальных услуг»;</w:t>
      </w:r>
    </w:p>
    <w:p w14:paraId="455847C8"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7606BB">
        <w:rPr>
          <w:kern w:val="2"/>
          <w:sz w:val="28"/>
          <w:szCs w:val="28"/>
          <w:lang w:eastAsia="en-US"/>
        </w:rPr>
        <w:lastRenderedPageBreak/>
        <w:t>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66C6AB81" w14:textId="77777777" w:rsidR="007606BB" w:rsidRPr="007606BB" w:rsidRDefault="007606BB" w:rsidP="007606BB">
      <w:pPr>
        <w:autoSpaceDE w:val="0"/>
        <w:autoSpaceDN w:val="0"/>
        <w:adjustRightInd w:val="0"/>
        <w:ind w:left="170" w:right="57" w:firstLine="709"/>
        <w:jc w:val="both"/>
        <w:rPr>
          <w:kern w:val="2"/>
          <w:sz w:val="28"/>
          <w:szCs w:val="28"/>
          <w:lang w:eastAsia="en-US"/>
        </w:rPr>
      </w:pPr>
      <w:r w:rsidRPr="007606BB">
        <w:rPr>
          <w:kern w:val="2"/>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
    <w:p w14:paraId="6EAE6A9F" w14:textId="77777777" w:rsidR="00235A7B" w:rsidRPr="00235A7B" w:rsidRDefault="007606BB" w:rsidP="004E24CD">
      <w:pPr>
        <w:autoSpaceDE w:val="0"/>
        <w:autoSpaceDN w:val="0"/>
        <w:adjustRightInd w:val="0"/>
        <w:ind w:left="170" w:right="57" w:firstLine="709"/>
        <w:jc w:val="both"/>
        <w:rPr>
          <w:kern w:val="2"/>
          <w:sz w:val="28"/>
          <w:szCs w:val="28"/>
          <w:lang w:eastAsia="en-US"/>
        </w:rPr>
      </w:pPr>
      <w:r w:rsidRPr="007606BB">
        <w:rPr>
          <w:kern w:val="2"/>
          <w:sz w:val="28"/>
          <w:szCs w:val="28"/>
          <w:lang w:eastAsia="en-US"/>
        </w:rPr>
        <w:t>5) предоставления на бумажном носителе документов и информации, электронные образы которых ранее были заверены в соответствии с</w:t>
      </w:r>
      <w:r w:rsidR="004E24CD">
        <w:rPr>
          <w:kern w:val="2"/>
          <w:sz w:val="28"/>
          <w:szCs w:val="28"/>
          <w:lang w:eastAsia="en-US"/>
        </w:rPr>
        <w:t xml:space="preserve"> </w:t>
      </w:r>
      <w:r w:rsidRPr="007606BB">
        <w:rPr>
          <w:kern w:val="2"/>
          <w:sz w:val="28"/>
          <w:szCs w:val="28"/>
          <w:lang w:eastAsia="en-US"/>
        </w:rPr>
        <w:t>пунктом 72 части 1 статьи 16 Федерального закона от 27 июля 2010 года</w:t>
      </w:r>
      <w:r w:rsidR="00276950">
        <w:rPr>
          <w:kern w:val="2"/>
          <w:sz w:val="28"/>
          <w:szCs w:val="28"/>
          <w:lang w:eastAsia="en-US"/>
        </w:rPr>
        <w:t xml:space="preserve"> </w:t>
      </w:r>
      <w:r w:rsidRPr="007606BB">
        <w:rPr>
          <w:kern w:val="2"/>
          <w:sz w:val="28"/>
          <w:szCs w:val="28"/>
          <w:lang w:eastAsia="en-US"/>
        </w:rPr>
        <w:t>№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43D5225" w14:textId="77777777" w:rsidR="00241AE6" w:rsidRDefault="00241AE6" w:rsidP="00241AE6">
      <w:pPr>
        <w:autoSpaceDE w:val="0"/>
        <w:autoSpaceDN w:val="0"/>
        <w:adjustRightInd w:val="0"/>
        <w:rPr>
          <w:rFonts w:eastAsia="Calibri"/>
          <w:b/>
          <w:bCs/>
          <w:kern w:val="2"/>
          <w:sz w:val="28"/>
          <w:szCs w:val="28"/>
          <w:lang w:eastAsia="en-US"/>
        </w:rPr>
      </w:pPr>
    </w:p>
    <w:p w14:paraId="2F851D00" w14:textId="77777777" w:rsidR="003E547F" w:rsidRPr="00235A7B" w:rsidRDefault="008E288F" w:rsidP="009B10D7">
      <w:pPr>
        <w:autoSpaceDE w:val="0"/>
        <w:autoSpaceDN w:val="0"/>
        <w:adjustRightInd w:val="0"/>
        <w:ind w:firstLine="709"/>
        <w:jc w:val="center"/>
        <w:rPr>
          <w:rFonts w:eastAsia="Calibri"/>
          <w:b/>
          <w:bCs/>
          <w:kern w:val="2"/>
          <w:sz w:val="28"/>
          <w:szCs w:val="28"/>
          <w:lang w:eastAsia="en-US"/>
        </w:rPr>
      </w:pPr>
      <w:r>
        <w:rPr>
          <w:rFonts w:eastAsia="Calibri"/>
          <w:b/>
          <w:bCs/>
          <w:kern w:val="2"/>
          <w:sz w:val="28"/>
          <w:szCs w:val="28"/>
          <w:lang w:eastAsia="en-US"/>
        </w:rPr>
        <w:t>Глава 10.</w:t>
      </w:r>
      <w:r w:rsidR="003E547F" w:rsidRPr="003E547F">
        <w:rPr>
          <w:rFonts w:eastAsia="Calibri"/>
          <w:b/>
          <w:bCs/>
          <w:kern w:val="2"/>
          <w:sz w:val="28"/>
          <w:szCs w:val="28"/>
          <w:lang w:eastAsia="en-US"/>
        </w:rPr>
        <w:t xml:space="preserve"> Исчерпывающий перечень оснований для отказа в приеме документов, необходимых для предоставления муниципальной услуги</w:t>
      </w:r>
    </w:p>
    <w:p w14:paraId="20B64E63" w14:textId="77777777" w:rsidR="003E547F" w:rsidRPr="003E547F" w:rsidRDefault="008E288F" w:rsidP="003E547F">
      <w:pPr>
        <w:autoSpaceDE w:val="0"/>
        <w:autoSpaceDN w:val="0"/>
        <w:adjustRightInd w:val="0"/>
        <w:ind w:firstLine="709"/>
        <w:jc w:val="both"/>
        <w:rPr>
          <w:rFonts w:eastAsia="Calibri"/>
          <w:sz w:val="28"/>
          <w:szCs w:val="28"/>
          <w:lang w:eastAsia="en-US"/>
        </w:rPr>
      </w:pPr>
      <w:r>
        <w:rPr>
          <w:rFonts w:eastAsia="Calibri"/>
          <w:sz w:val="28"/>
          <w:szCs w:val="28"/>
          <w:lang w:eastAsia="en-US"/>
        </w:rPr>
        <w:t>21</w:t>
      </w:r>
      <w:r w:rsidR="003E547F" w:rsidRPr="003E547F">
        <w:rPr>
          <w:rFonts w:eastAsia="Calibri"/>
          <w:sz w:val="28"/>
          <w:szCs w:val="28"/>
          <w:lang w:eastAsia="en-US"/>
        </w:rPr>
        <w:t>. Основаниями для отказа в приеме документов являются:</w:t>
      </w:r>
    </w:p>
    <w:p w14:paraId="0CE9E716" w14:textId="77777777" w:rsidR="003E547F" w:rsidRPr="003E547F" w:rsidRDefault="003E547F" w:rsidP="003E547F">
      <w:pPr>
        <w:autoSpaceDE w:val="0"/>
        <w:autoSpaceDN w:val="0"/>
        <w:adjustRightInd w:val="0"/>
        <w:ind w:firstLine="709"/>
        <w:jc w:val="both"/>
        <w:rPr>
          <w:rFonts w:eastAsia="Calibri"/>
          <w:sz w:val="28"/>
          <w:szCs w:val="28"/>
          <w:lang w:eastAsia="en-US"/>
        </w:rPr>
      </w:pPr>
      <w:r w:rsidRPr="003E547F">
        <w:rPr>
          <w:rFonts w:eastAsia="Calibri"/>
          <w:sz w:val="28"/>
          <w:szCs w:val="28"/>
          <w:lang w:eastAsia="en-US"/>
        </w:rPr>
        <w:t>1) заявление не соответствует форме заявления, установленной приложением к настоящему административному регламенту;</w:t>
      </w:r>
    </w:p>
    <w:p w14:paraId="0452F689" w14:textId="77777777" w:rsidR="003E547F" w:rsidRPr="003E547F" w:rsidRDefault="003E547F" w:rsidP="003E547F">
      <w:pPr>
        <w:autoSpaceDE w:val="0"/>
        <w:autoSpaceDN w:val="0"/>
        <w:adjustRightInd w:val="0"/>
        <w:ind w:firstLine="709"/>
        <w:jc w:val="both"/>
        <w:rPr>
          <w:rFonts w:eastAsia="Calibri"/>
          <w:sz w:val="28"/>
          <w:szCs w:val="28"/>
          <w:lang w:eastAsia="en-US"/>
        </w:rPr>
      </w:pPr>
      <w:r w:rsidRPr="003E547F">
        <w:rPr>
          <w:rFonts w:eastAsia="Calibri"/>
          <w:sz w:val="28"/>
          <w:szCs w:val="28"/>
          <w:lang w:eastAsia="en-US"/>
        </w:rPr>
        <w:t xml:space="preserve">2) непредставление заявителем или его представителем документов, указанных в пунктах </w:t>
      </w:r>
      <w:r w:rsidR="00485064">
        <w:rPr>
          <w:rFonts w:eastAsia="Calibri"/>
          <w:sz w:val="28"/>
          <w:szCs w:val="28"/>
          <w:lang w:eastAsia="en-US"/>
        </w:rPr>
        <w:t>13,14</w:t>
      </w:r>
      <w:r w:rsidRPr="003E547F">
        <w:rPr>
          <w:rFonts w:eastAsia="Calibri"/>
          <w:sz w:val="28"/>
          <w:szCs w:val="28"/>
          <w:lang w:eastAsia="en-US"/>
        </w:rPr>
        <w:t xml:space="preserve"> настоящего административного регламента;</w:t>
      </w:r>
    </w:p>
    <w:p w14:paraId="7DC89A71" w14:textId="77777777" w:rsidR="003E547F" w:rsidRPr="003E547F" w:rsidRDefault="003E547F" w:rsidP="003E547F">
      <w:pPr>
        <w:autoSpaceDE w:val="0"/>
        <w:autoSpaceDN w:val="0"/>
        <w:adjustRightInd w:val="0"/>
        <w:ind w:firstLine="709"/>
        <w:jc w:val="both"/>
        <w:rPr>
          <w:rFonts w:eastAsia="Calibri"/>
          <w:sz w:val="28"/>
          <w:szCs w:val="28"/>
          <w:lang w:eastAsia="en-US"/>
        </w:rPr>
      </w:pPr>
      <w:r w:rsidRPr="003E547F">
        <w:rPr>
          <w:rFonts w:eastAsia="Calibri"/>
          <w:sz w:val="28"/>
          <w:szCs w:val="28"/>
          <w:lang w:eastAsia="en-US"/>
        </w:rPr>
        <w:t xml:space="preserve">3) несоответствие представленных заявителем или его представителем документов требованиям, указанным в пункте </w:t>
      </w:r>
      <w:r w:rsidR="00485064">
        <w:rPr>
          <w:rFonts w:eastAsia="Calibri"/>
          <w:sz w:val="28"/>
          <w:szCs w:val="28"/>
          <w:lang w:eastAsia="en-US"/>
        </w:rPr>
        <w:t>18</w:t>
      </w:r>
      <w:r w:rsidRPr="003E547F">
        <w:rPr>
          <w:rFonts w:eastAsia="Calibri"/>
          <w:sz w:val="28"/>
          <w:szCs w:val="28"/>
          <w:lang w:eastAsia="en-US"/>
        </w:rPr>
        <w:t xml:space="preserve"> настоящего административного регламента;</w:t>
      </w:r>
    </w:p>
    <w:p w14:paraId="13D9D57E" w14:textId="77777777" w:rsidR="003E547F" w:rsidRPr="003E547F" w:rsidRDefault="003E547F" w:rsidP="003E547F">
      <w:pPr>
        <w:autoSpaceDE w:val="0"/>
        <w:autoSpaceDN w:val="0"/>
        <w:adjustRightInd w:val="0"/>
        <w:ind w:firstLine="709"/>
        <w:jc w:val="both"/>
        <w:rPr>
          <w:rFonts w:eastAsia="Calibri"/>
          <w:sz w:val="28"/>
          <w:szCs w:val="28"/>
          <w:lang w:eastAsia="en-US"/>
        </w:rPr>
      </w:pPr>
      <w:r w:rsidRPr="003E547F">
        <w:rPr>
          <w:rFonts w:eastAsia="Calibri"/>
          <w:sz w:val="28"/>
          <w:szCs w:val="28"/>
          <w:lang w:eastAsia="en-US"/>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14:paraId="26E000BE" w14:textId="77777777" w:rsidR="003E547F" w:rsidRPr="003E547F" w:rsidRDefault="008E288F" w:rsidP="003E547F">
      <w:pPr>
        <w:autoSpaceDE w:val="0"/>
        <w:autoSpaceDN w:val="0"/>
        <w:adjustRightInd w:val="0"/>
        <w:ind w:firstLine="709"/>
        <w:jc w:val="both"/>
        <w:rPr>
          <w:rFonts w:eastAsia="Calibri"/>
          <w:kern w:val="2"/>
          <w:sz w:val="28"/>
          <w:szCs w:val="28"/>
        </w:rPr>
      </w:pPr>
      <w:r>
        <w:rPr>
          <w:rFonts w:eastAsia="Calibri"/>
          <w:sz w:val="28"/>
          <w:szCs w:val="28"/>
          <w:lang w:eastAsia="en-US"/>
        </w:rPr>
        <w:t>22</w:t>
      </w:r>
      <w:r w:rsidR="003E547F" w:rsidRPr="003E547F">
        <w:rPr>
          <w:rFonts w:eastAsia="Calibri"/>
          <w:sz w:val="28"/>
          <w:szCs w:val="28"/>
          <w:lang w:eastAsia="en-US"/>
        </w:rPr>
        <w:t xml:space="preserve">.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w:t>
      </w:r>
      <w:r w:rsidR="003E547F" w:rsidRPr="003E547F">
        <w:rPr>
          <w:rFonts w:eastAsia="Calibri"/>
          <w:kern w:val="2"/>
          <w:sz w:val="28"/>
          <w:szCs w:val="28"/>
        </w:rPr>
        <w:t xml:space="preserve">или его представителя </w:t>
      </w:r>
      <w:r w:rsidR="003E547F" w:rsidRPr="003E547F">
        <w:rPr>
          <w:rFonts w:eastAsia="Calibri"/>
          <w:sz w:val="28"/>
          <w:szCs w:val="28"/>
          <w:lang w:eastAsia="en-US"/>
        </w:rPr>
        <w:t xml:space="preserve">в порядке, предусмотренном </w:t>
      </w:r>
      <w:r w:rsidR="003E547F" w:rsidRPr="003E547F">
        <w:rPr>
          <w:rFonts w:eastAsia="Calibri"/>
          <w:color w:val="000000"/>
          <w:sz w:val="28"/>
          <w:szCs w:val="28"/>
          <w:lang w:eastAsia="en-US"/>
        </w:rPr>
        <w:t xml:space="preserve">пунктом </w:t>
      </w:r>
      <w:r w:rsidR="003E547F" w:rsidRPr="00F0785A">
        <w:rPr>
          <w:rFonts w:eastAsia="Calibri"/>
          <w:color w:val="000000"/>
          <w:sz w:val="28"/>
          <w:szCs w:val="28"/>
          <w:lang w:eastAsia="en-US"/>
        </w:rPr>
        <w:t>61</w:t>
      </w:r>
      <w:r w:rsidR="003E547F" w:rsidRPr="003E547F">
        <w:rPr>
          <w:rFonts w:eastAsia="Calibri"/>
          <w:color w:val="000000"/>
          <w:sz w:val="28"/>
          <w:szCs w:val="28"/>
          <w:lang w:eastAsia="en-US"/>
        </w:rPr>
        <w:t xml:space="preserve"> настоящего </w:t>
      </w:r>
      <w:r w:rsidR="003E547F" w:rsidRPr="003E547F">
        <w:rPr>
          <w:rFonts w:eastAsia="Calibri"/>
          <w:sz w:val="28"/>
          <w:szCs w:val="28"/>
          <w:lang w:eastAsia="en-US"/>
        </w:rPr>
        <w:t>административного регламента.</w:t>
      </w:r>
    </w:p>
    <w:p w14:paraId="7A8934D0" w14:textId="77777777" w:rsidR="003E547F" w:rsidRDefault="008E288F" w:rsidP="003E547F">
      <w:pPr>
        <w:widowControl w:val="0"/>
        <w:autoSpaceDE w:val="0"/>
        <w:autoSpaceDN w:val="0"/>
        <w:adjustRightInd w:val="0"/>
        <w:ind w:firstLine="709"/>
        <w:jc w:val="both"/>
        <w:rPr>
          <w:sz w:val="28"/>
          <w:szCs w:val="28"/>
        </w:rPr>
      </w:pPr>
      <w:r>
        <w:rPr>
          <w:sz w:val="28"/>
          <w:szCs w:val="28"/>
        </w:rPr>
        <w:t>23</w:t>
      </w:r>
      <w:r w:rsidR="003E547F" w:rsidRPr="003E547F">
        <w:rPr>
          <w:sz w:val="28"/>
          <w:szCs w:val="28"/>
        </w:rPr>
        <w:t xml:space="preserve">. Отказ в приеме документов не препятствует повторному обращению заявителей </w:t>
      </w:r>
      <w:r w:rsidR="003E547F" w:rsidRPr="003E547F">
        <w:rPr>
          <w:kern w:val="2"/>
          <w:sz w:val="28"/>
          <w:szCs w:val="28"/>
        </w:rPr>
        <w:t xml:space="preserve">или их представителей </w:t>
      </w:r>
      <w:r w:rsidR="003E547F" w:rsidRPr="003E547F">
        <w:rPr>
          <w:sz w:val="28"/>
          <w:szCs w:val="28"/>
        </w:rPr>
        <w:t xml:space="preserve">за предоставлением муниципальной услуги и может быть обжалован заявителем </w:t>
      </w:r>
      <w:r w:rsidR="003E547F" w:rsidRPr="003E547F">
        <w:rPr>
          <w:kern w:val="2"/>
          <w:sz w:val="28"/>
          <w:szCs w:val="28"/>
        </w:rPr>
        <w:t xml:space="preserve">или его представителем </w:t>
      </w:r>
      <w:r w:rsidR="003E547F" w:rsidRPr="003E547F">
        <w:rPr>
          <w:sz w:val="28"/>
          <w:szCs w:val="28"/>
        </w:rPr>
        <w:t>в порядке, установленном действующим законодательством.</w:t>
      </w:r>
    </w:p>
    <w:p w14:paraId="7CBC0DD0" w14:textId="77777777" w:rsidR="006125C2" w:rsidRDefault="006125C2" w:rsidP="003E547F">
      <w:pPr>
        <w:widowControl w:val="0"/>
        <w:autoSpaceDE w:val="0"/>
        <w:autoSpaceDN w:val="0"/>
        <w:adjustRightInd w:val="0"/>
        <w:ind w:firstLine="709"/>
        <w:jc w:val="both"/>
        <w:rPr>
          <w:sz w:val="28"/>
          <w:szCs w:val="28"/>
        </w:rPr>
      </w:pPr>
    </w:p>
    <w:p w14:paraId="556AE750" w14:textId="77777777" w:rsidR="004E24CD" w:rsidRDefault="004E24CD" w:rsidP="003E547F">
      <w:pPr>
        <w:widowControl w:val="0"/>
        <w:autoSpaceDE w:val="0"/>
        <w:autoSpaceDN w:val="0"/>
        <w:adjustRightInd w:val="0"/>
        <w:ind w:firstLine="709"/>
        <w:jc w:val="both"/>
        <w:rPr>
          <w:sz w:val="28"/>
          <w:szCs w:val="28"/>
        </w:rPr>
      </w:pPr>
    </w:p>
    <w:p w14:paraId="0138C08F" w14:textId="77777777" w:rsidR="007364B7" w:rsidRDefault="008E288F" w:rsidP="007364B7">
      <w:pPr>
        <w:widowControl w:val="0"/>
        <w:autoSpaceDE w:val="0"/>
        <w:autoSpaceDN w:val="0"/>
        <w:adjustRightInd w:val="0"/>
        <w:jc w:val="center"/>
        <w:rPr>
          <w:b/>
          <w:bCs/>
          <w:kern w:val="2"/>
          <w:sz w:val="28"/>
          <w:szCs w:val="28"/>
        </w:rPr>
      </w:pPr>
      <w:r>
        <w:rPr>
          <w:b/>
          <w:bCs/>
          <w:kern w:val="2"/>
          <w:sz w:val="28"/>
          <w:szCs w:val="28"/>
        </w:rPr>
        <w:lastRenderedPageBreak/>
        <w:t xml:space="preserve">Глава 11. </w:t>
      </w:r>
      <w:r w:rsidR="006125C2" w:rsidRPr="00F429D3">
        <w:rPr>
          <w:b/>
          <w:bCs/>
          <w:kern w:val="2"/>
          <w:sz w:val="28"/>
          <w:szCs w:val="28"/>
        </w:rPr>
        <w:t xml:space="preserve">Исчерпывающий перечень оснований </w:t>
      </w:r>
    </w:p>
    <w:p w14:paraId="793FCEEA" w14:textId="77777777" w:rsidR="00F429D3" w:rsidRDefault="006125C2" w:rsidP="007364B7">
      <w:pPr>
        <w:widowControl w:val="0"/>
        <w:autoSpaceDE w:val="0"/>
        <w:autoSpaceDN w:val="0"/>
        <w:adjustRightInd w:val="0"/>
        <w:jc w:val="center"/>
        <w:rPr>
          <w:b/>
          <w:bCs/>
          <w:kern w:val="2"/>
          <w:sz w:val="28"/>
          <w:szCs w:val="28"/>
        </w:rPr>
      </w:pPr>
      <w:r w:rsidRPr="00F429D3">
        <w:rPr>
          <w:b/>
          <w:bCs/>
          <w:kern w:val="2"/>
          <w:sz w:val="28"/>
          <w:szCs w:val="28"/>
        </w:rPr>
        <w:t>для приостановления предоставления или отказа в предоставлении муниципальной услуги</w:t>
      </w:r>
    </w:p>
    <w:p w14:paraId="1FF1E437" w14:textId="77777777" w:rsidR="00F429D3" w:rsidRPr="00F429D3" w:rsidRDefault="00F17E0F" w:rsidP="00F429D3">
      <w:pPr>
        <w:widowControl w:val="0"/>
        <w:autoSpaceDE w:val="0"/>
        <w:autoSpaceDN w:val="0"/>
        <w:adjustRightInd w:val="0"/>
        <w:ind w:left="170" w:right="57" w:firstLine="709"/>
        <w:jc w:val="both"/>
        <w:rPr>
          <w:kern w:val="2"/>
          <w:sz w:val="28"/>
          <w:szCs w:val="28"/>
        </w:rPr>
      </w:pPr>
      <w:r>
        <w:rPr>
          <w:kern w:val="2"/>
          <w:sz w:val="28"/>
          <w:szCs w:val="28"/>
        </w:rPr>
        <w:t>24</w:t>
      </w:r>
      <w:r w:rsidR="00F429D3" w:rsidRPr="00F429D3">
        <w:rPr>
          <w:kern w:val="2"/>
          <w:sz w:val="28"/>
          <w:szCs w:val="28"/>
        </w:rPr>
        <w:t>. Основания для приостановления предоставления муниципальной услуги законодательством не предусмотрены.</w:t>
      </w:r>
    </w:p>
    <w:p w14:paraId="1DCCE514" w14:textId="77777777" w:rsidR="00F429D3" w:rsidRDefault="00F17E0F" w:rsidP="00F429D3">
      <w:pPr>
        <w:widowControl w:val="0"/>
        <w:autoSpaceDE w:val="0"/>
        <w:autoSpaceDN w:val="0"/>
        <w:adjustRightInd w:val="0"/>
        <w:ind w:left="170" w:right="57" w:firstLine="709"/>
        <w:jc w:val="both"/>
        <w:rPr>
          <w:kern w:val="2"/>
          <w:sz w:val="28"/>
          <w:szCs w:val="28"/>
        </w:rPr>
      </w:pPr>
      <w:r>
        <w:rPr>
          <w:kern w:val="2"/>
          <w:sz w:val="28"/>
          <w:szCs w:val="28"/>
        </w:rPr>
        <w:t>25</w:t>
      </w:r>
      <w:r w:rsidR="00F429D3" w:rsidRPr="00F429D3">
        <w:rPr>
          <w:kern w:val="2"/>
          <w:sz w:val="28"/>
          <w:szCs w:val="28"/>
        </w:rPr>
        <w:t>. Основанием для отказа в предоставлении муниципальной услуги является указание заявителем или его представителем недостоверных сведений в заявлении и (или) документах либо представление неполного перечня документов.</w:t>
      </w:r>
    </w:p>
    <w:p w14:paraId="587CF499" w14:textId="77777777" w:rsidR="00F429D3" w:rsidRDefault="00F429D3" w:rsidP="00F429D3">
      <w:pPr>
        <w:widowControl w:val="0"/>
        <w:autoSpaceDE w:val="0"/>
        <w:autoSpaceDN w:val="0"/>
        <w:adjustRightInd w:val="0"/>
        <w:ind w:left="170" w:right="57" w:firstLine="709"/>
        <w:jc w:val="both"/>
        <w:rPr>
          <w:kern w:val="2"/>
          <w:sz w:val="28"/>
          <w:szCs w:val="28"/>
        </w:rPr>
      </w:pPr>
    </w:p>
    <w:p w14:paraId="4CC08499" w14:textId="77777777" w:rsidR="00F429D3" w:rsidRPr="009B10D7" w:rsidRDefault="00F17E0F" w:rsidP="009B10D7">
      <w:pPr>
        <w:widowControl w:val="0"/>
        <w:autoSpaceDE w:val="0"/>
        <w:autoSpaceDN w:val="0"/>
        <w:adjustRightInd w:val="0"/>
        <w:ind w:left="170" w:right="57" w:firstLine="709"/>
        <w:jc w:val="center"/>
        <w:rPr>
          <w:b/>
          <w:bCs/>
          <w:kern w:val="2"/>
          <w:sz w:val="28"/>
          <w:szCs w:val="28"/>
        </w:rPr>
      </w:pPr>
      <w:r>
        <w:rPr>
          <w:b/>
          <w:bCs/>
          <w:kern w:val="2"/>
          <w:sz w:val="28"/>
          <w:szCs w:val="28"/>
        </w:rPr>
        <w:t>Глава 12</w:t>
      </w:r>
      <w:r w:rsidR="00F429D3" w:rsidRPr="00796116">
        <w:rPr>
          <w:b/>
          <w:bCs/>
          <w:kern w:val="2"/>
          <w:sz w:val="28"/>
          <w:szCs w:val="28"/>
        </w:rPr>
        <w:t>. Размер платы, взымаемой с заявителя при предоставлени</w:t>
      </w:r>
      <w:r w:rsidR="00796116" w:rsidRPr="00796116">
        <w:rPr>
          <w:b/>
          <w:bCs/>
          <w:kern w:val="2"/>
          <w:sz w:val="28"/>
          <w:szCs w:val="28"/>
        </w:rPr>
        <w:t>я муниципальной услуги, и способы ее взимания</w:t>
      </w:r>
    </w:p>
    <w:p w14:paraId="10ABB475" w14:textId="77777777" w:rsidR="00796116" w:rsidRPr="00796116" w:rsidRDefault="00F17E0F" w:rsidP="00796116">
      <w:pPr>
        <w:widowControl w:val="0"/>
        <w:autoSpaceDE w:val="0"/>
        <w:autoSpaceDN w:val="0"/>
        <w:adjustRightInd w:val="0"/>
        <w:ind w:firstLine="709"/>
        <w:jc w:val="both"/>
        <w:rPr>
          <w:kern w:val="2"/>
          <w:sz w:val="28"/>
          <w:szCs w:val="28"/>
        </w:rPr>
      </w:pPr>
      <w:r>
        <w:rPr>
          <w:kern w:val="2"/>
          <w:sz w:val="28"/>
          <w:szCs w:val="28"/>
        </w:rPr>
        <w:t>26</w:t>
      </w:r>
      <w:r w:rsidR="00796116" w:rsidRPr="00796116">
        <w:rPr>
          <w:kern w:val="2"/>
          <w:sz w:val="28"/>
          <w:szCs w:val="28"/>
        </w:rPr>
        <w:t>. Порядок взимания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p w14:paraId="26369BEF" w14:textId="77777777" w:rsidR="00796116" w:rsidRDefault="00F17E0F" w:rsidP="00067E30">
      <w:pPr>
        <w:widowControl w:val="0"/>
        <w:autoSpaceDE w:val="0"/>
        <w:autoSpaceDN w:val="0"/>
        <w:adjustRightInd w:val="0"/>
        <w:ind w:firstLine="709"/>
        <w:jc w:val="both"/>
        <w:rPr>
          <w:kern w:val="2"/>
          <w:sz w:val="28"/>
          <w:szCs w:val="28"/>
        </w:rPr>
      </w:pPr>
      <w:r>
        <w:rPr>
          <w:kern w:val="2"/>
          <w:sz w:val="28"/>
          <w:szCs w:val="28"/>
        </w:rPr>
        <w:t>27</w:t>
      </w:r>
      <w:r w:rsidR="00796116" w:rsidRPr="00796116">
        <w:rPr>
          <w:kern w:val="2"/>
          <w:sz w:val="28"/>
          <w:szCs w:val="28"/>
        </w:rPr>
        <w:t>. Размер и основания взимания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установлены.</w:t>
      </w:r>
    </w:p>
    <w:p w14:paraId="1808F8D7" w14:textId="77777777" w:rsidR="00F0785A" w:rsidRDefault="00F0785A" w:rsidP="00796116">
      <w:pPr>
        <w:widowControl w:val="0"/>
        <w:autoSpaceDE w:val="0"/>
        <w:autoSpaceDN w:val="0"/>
        <w:adjustRightInd w:val="0"/>
        <w:ind w:firstLine="709"/>
        <w:jc w:val="both"/>
        <w:rPr>
          <w:kern w:val="2"/>
          <w:sz w:val="28"/>
          <w:szCs w:val="28"/>
        </w:rPr>
      </w:pPr>
    </w:p>
    <w:p w14:paraId="2B3F21DB" w14:textId="77777777" w:rsidR="00F429D3" w:rsidRPr="009B10D7" w:rsidRDefault="00B822E2" w:rsidP="009B10D7">
      <w:pPr>
        <w:widowControl w:val="0"/>
        <w:autoSpaceDE w:val="0"/>
        <w:autoSpaceDN w:val="0"/>
        <w:adjustRightInd w:val="0"/>
        <w:ind w:firstLine="709"/>
        <w:jc w:val="center"/>
        <w:rPr>
          <w:b/>
          <w:bCs/>
          <w:kern w:val="2"/>
          <w:sz w:val="28"/>
          <w:szCs w:val="28"/>
        </w:rPr>
      </w:pPr>
      <w:r>
        <w:rPr>
          <w:b/>
          <w:bCs/>
          <w:kern w:val="2"/>
          <w:sz w:val="28"/>
          <w:szCs w:val="28"/>
        </w:rPr>
        <w:t>Глава 13</w:t>
      </w:r>
      <w:r w:rsidR="00796116" w:rsidRPr="00796116">
        <w:rPr>
          <w:b/>
          <w:bCs/>
          <w:kern w:val="2"/>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14:paraId="3002888E" w14:textId="77777777" w:rsidR="00796116" w:rsidRPr="00796116" w:rsidRDefault="00B822E2" w:rsidP="00796116">
      <w:pPr>
        <w:ind w:firstLine="709"/>
        <w:jc w:val="both"/>
        <w:rPr>
          <w:kern w:val="2"/>
          <w:sz w:val="28"/>
          <w:szCs w:val="28"/>
        </w:rPr>
      </w:pPr>
      <w:r>
        <w:rPr>
          <w:kern w:val="2"/>
          <w:sz w:val="28"/>
          <w:szCs w:val="28"/>
        </w:rPr>
        <w:t>28</w:t>
      </w:r>
      <w:r w:rsidR="00796116" w:rsidRPr="00796116">
        <w:rPr>
          <w:kern w:val="2"/>
          <w:sz w:val="28"/>
          <w:szCs w:val="28"/>
        </w:rPr>
        <w:t>. Максимальное время ожидания в очереди при подаче заявления и документов не должно превышать 15 минут.</w:t>
      </w:r>
    </w:p>
    <w:p w14:paraId="6C3D79B0" w14:textId="77777777" w:rsidR="004F07DB" w:rsidRPr="007364B7" w:rsidRDefault="00B822E2" w:rsidP="007364B7">
      <w:pPr>
        <w:ind w:firstLine="709"/>
        <w:jc w:val="both"/>
        <w:rPr>
          <w:kern w:val="2"/>
          <w:sz w:val="28"/>
          <w:szCs w:val="28"/>
        </w:rPr>
      </w:pPr>
      <w:r>
        <w:rPr>
          <w:kern w:val="2"/>
          <w:sz w:val="28"/>
          <w:szCs w:val="28"/>
        </w:rPr>
        <w:t>29</w:t>
      </w:r>
      <w:r w:rsidR="00796116" w:rsidRPr="00796116">
        <w:rPr>
          <w:kern w:val="2"/>
          <w:sz w:val="28"/>
          <w:szCs w:val="28"/>
        </w:rPr>
        <w:t>. Максимальное время ожидания в очереди при получении результата муниципальной услуги не должно превышать 15 минут.</w:t>
      </w:r>
    </w:p>
    <w:p w14:paraId="0D72476E" w14:textId="77777777" w:rsidR="004F07DB" w:rsidRDefault="004F07DB" w:rsidP="009B10D7">
      <w:pPr>
        <w:ind w:firstLine="709"/>
        <w:jc w:val="center"/>
        <w:rPr>
          <w:b/>
          <w:bCs/>
          <w:kern w:val="2"/>
          <w:sz w:val="28"/>
          <w:szCs w:val="28"/>
        </w:rPr>
      </w:pPr>
    </w:p>
    <w:p w14:paraId="742B0F6A" w14:textId="77777777" w:rsidR="001E551B" w:rsidRPr="009B10D7" w:rsidRDefault="003C512C" w:rsidP="009B10D7">
      <w:pPr>
        <w:ind w:firstLine="709"/>
        <w:jc w:val="center"/>
        <w:rPr>
          <w:b/>
          <w:bCs/>
          <w:kern w:val="2"/>
          <w:sz w:val="28"/>
          <w:szCs w:val="28"/>
        </w:rPr>
      </w:pPr>
      <w:r w:rsidRPr="003C512C">
        <w:rPr>
          <w:b/>
          <w:bCs/>
          <w:kern w:val="2"/>
          <w:sz w:val="28"/>
          <w:szCs w:val="28"/>
        </w:rPr>
        <w:t>Глава 14</w:t>
      </w:r>
      <w:r w:rsidR="001E551B" w:rsidRPr="003C512C">
        <w:rPr>
          <w:b/>
          <w:bCs/>
          <w:kern w:val="2"/>
          <w:sz w:val="28"/>
          <w:szCs w:val="28"/>
        </w:rPr>
        <w:t>. Срок и порядок регистрации</w:t>
      </w:r>
      <w:r w:rsidR="001E551B" w:rsidRPr="00CC3D99">
        <w:rPr>
          <w:b/>
          <w:bCs/>
          <w:kern w:val="2"/>
          <w:sz w:val="28"/>
          <w:szCs w:val="28"/>
        </w:rPr>
        <w:t xml:space="preserve"> заявления</w:t>
      </w:r>
    </w:p>
    <w:p w14:paraId="32FB4826" w14:textId="77777777" w:rsidR="00CC3D99" w:rsidRPr="00CC3D99" w:rsidRDefault="00EB5A5A" w:rsidP="004F07DB">
      <w:pPr>
        <w:widowControl w:val="0"/>
        <w:autoSpaceDE w:val="0"/>
        <w:autoSpaceDN w:val="0"/>
        <w:adjustRightInd w:val="0"/>
        <w:ind w:left="170" w:right="57" w:firstLine="709"/>
        <w:jc w:val="both"/>
        <w:rPr>
          <w:kern w:val="2"/>
          <w:sz w:val="28"/>
          <w:szCs w:val="28"/>
        </w:rPr>
      </w:pPr>
      <w:r>
        <w:rPr>
          <w:kern w:val="2"/>
          <w:sz w:val="28"/>
          <w:szCs w:val="28"/>
        </w:rPr>
        <w:t>30</w:t>
      </w:r>
      <w:r w:rsidR="00CC3D99" w:rsidRPr="00CC3D99">
        <w:rPr>
          <w:kern w:val="2"/>
          <w:sz w:val="28"/>
          <w:szCs w:val="28"/>
        </w:rPr>
        <w:t>. Регистрацию заявления осуществляет должностное лицо администрации, ответственное за прием и регистрацию</w:t>
      </w:r>
      <w:r w:rsidR="00D531B2">
        <w:rPr>
          <w:kern w:val="2"/>
          <w:sz w:val="28"/>
          <w:szCs w:val="28"/>
        </w:rPr>
        <w:t xml:space="preserve"> </w:t>
      </w:r>
      <w:r w:rsidR="00C32DB6">
        <w:rPr>
          <w:kern w:val="2"/>
          <w:sz w:val="28"/>
          <w:szCs w:val="28"/>
        </w:rPr>
        <w:t>документов</w:t>
      </w:r>
      <w:r w:rsidR="00CC3D99" w:rsidRPr="00CC3D99">
        <w:rPr>
          <w:kern w:val="2"/>
          <w:sz w:val="28"/>
          <w:szCs w:val="28"/>
        </w:rPr>
        <w:t>, в том числе в электронной форме, путем присвоения указанному документу входящего номера с указанием даты получения.</w:t>
      </w:r>
    </w:p>
    <w:p w14:paraId="6D0BB058" w14:textId="77777777" w:rsidR="00CC3D99" w:rsidRPr="00CC3D99" w:rsidRDefault="00EB5A5A" w:rsidP="00CC3D99">
      <w:pPr>
        <w:widowControl w:val="0"/>
        <w:autoSpaceDE w:val="0"/>
        <w:autoSpaceDN w:val="0"/>
        <w:adjustRightInd w:val="0"/>
        <w:ind w:left="170" w:right="57" w:firstLine="709"/>
        <w:jc w:val="both"/>
        <w:rPr>
          <w:kern w:val="2"/>
          <w:sz w:val="28"/>
          <w:szCs w:val="28"/>
        </w:rPr>
      </w:pPr>
      <w:r>
        <w:rPr>
          <w:kern w:val="2"/>
          <w:sz w:val="28"/>
          <w:szCs w:val="28"/>
        </w:rPr>
        <w:t>31</w:t>
      </w:r>
      <w:r w:rsidR="00CC3D99" w:rsidRPr="00CC3D99">
        <w:rPr>
          <w:kern w:val="2"/>
          <w:sz w:val="28"/>
          <w:szCs w:val="28"/>
        </w:rPr>
        <w:t xml:space="preserve">. Срок регистрации представленного в администрацию заявления при непосредственном обращении заявителя или его представителя в администрацию не должен превышать </w:t>
      </w:r>
      <w:r w:rsidR="00DF0288">
        <w:rPr>
          <w:kern w:val="2"/>
          <w:sz w:val="28"/>
          <w:szCs w:val="28"/>
        </w:rPr>
        <w:t>30</w:t>
      </w:r>
      <w:r w:rsidR="00D531B2">
        <w:rPr>
          <w:kern w:val="2"/>
          <w:sz w:val="28"/>
          <w:szCs w:val="28"/>
        </w:rPr>
        <w:t xml:space="preserve"> </w:t>
      </w:r>
      <w:r w:rsidR="00CC3D99" w:rsidRPr="00CC3D99">
        <w:rPr>
          <w:kern w:val="2"/>
          <w:sz w:val="28"/>
          <w:szCs w:val="28"/>
        </w:rPr>
        <w:t>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 и документов.</w:t>
      </w:r>
    </w:p>
    <w:p w14:paraId="7479184D" w14:textId="77777777" w:rsidR="00F429D3" w:rsidRDefault="00EB5A5A" w:rsidP="00CC3D99">
      <w:pPr>
        <w:widowControl w:val="0"/>
        <w:autoSpaceDE w:val="0"/>
        <w:autoSpaceDN w:val="0"/>
        <w:adjustRightInd w:val="0"/>
        <w:ind w:left="170" w:right="57" w:firstLine="709"/>
        <w:jc w:val="both"/>
        <w:rPr>
          <w:kern w:val="2"/>
          <w:sz w:val="28"/>
          <w:szCs w:val="28"/>
        </w:rPr>
      </w:pPr>
      <w:r>
        <w:rPr>
          <w:kern w:val="2"/>
          <w:sz w:val="28"/>
          <w:szCs w:val="28"/>
        </w:rPr>
        <w:t>32</w:t>
      </w:r>
      <w:r w:rsidR="00CC3D99" w:rsidRPr="00CC3D99">
        <w:rPr>
          <w:kern w:val="2"/>
          <w:sz w:val="28"/>
          <w:szCs w:val="28"/>
        </w:rPr>
        <w:t>. Днем регистрации заявления является день его поступления в администрацию (до 16-00). При поступлении заявления после 16-00 его регистрация осуществляется следующим рабочим днем.</w:t>
      </w:r>
    </w:p>
    <w:p w14:paraId="64A63762" w14:textId="77777777" w:rsidR="00F429D3" w:rsidRDefault="00F429D3" w:rsidP="00796116">
      <w:pPr>
        <w:widowControl w:val="0"/>
        <w:autoSpaceDE w:val="0"/>
        <w:autoSpaceDN w:val="0"/>
        <w:adjustRightInd w:val="0"/>
        <w:ind w:left="170" w:right="57" w:firstLine="709"/>
        <w:jc w:val="both"/>
        <w:rPr>
          <w:kern w:val="2"/>
          <w:sz w:val="28"/>
          <w:szCs w:val="28"/>
        </w:rPr>
      </w:pPr>
    </w:p>
    <w:p w14:paraId="57A79CB7" w14:textId="77777777" w:rsidR="007364B7" w:rsidRDefault="007364B7" w:rsidP="00796116">
      <w:pPr>
        <w:widowControl w:val="0"/>
        <w:autoSpaceDE w:val="0"/>
        <w:autoSpaceDN w:val="0"/>
        <w:adjustRightInd w:val="0"/>
        <w:ind w:left="170" w:right="57" w:firstLine="709"/>
        <w:jc w:val="both"/>
        <w:rPr>
          <w:kern w:val="2"/>
          <w:sz w:val="28"/>
          <w:szCs w:val="28"/>
        </w:rPr>
      </w:pPr>
    </w:p>
    <w:p w14:paraId="54340AD2" w14:textId="77777777" w:rsidR="007364B7" w:rsidRDefault="007364B7" w:rsidP="00796116">
      <w:pPr>
        <w:widowControl w:val="0"/>
        <w:autoSpaceDE w:val="0"/>
        <w:autoSpaceDN w:val="0"/>
        <w:adjustRightInd w:val="0"/>
        <w:ind w:left="170" w:right="57" w:firstLine="709"/>
        <w:jc w:val="both"/>
        <w:rPr>
          <w:kern w:val="2"/>
          <w:sz w:val="28"/>
          <w:szCs w:val="28"/>
        </w:rPr>
      </w:pPr>
    </w:p>
    <w:p w14:paraId="6B8FFB2B" w14:textId="77777777" w:rsidR="00FD2A9C" w:rsidRPr="009B10D7" w:rsidRDefault="00C56485" w:rsidP="009B10D7">
      <w:pPr>
        <w:widowControl w:val="0"/>
        <w:autoSpaceDE w:val="0"/>
        <w:autoSpaceDN w:val="0"/>
        <w:adjustRightInd w:val="0"/>
        <w:ind w:left="170" w:right="57" w:firstLine="709"/>
        <w:jc w:val="center"/>
        <w:rPr>
          <w:b/>
          <w:bCs/>
          <w:kern w:val="2"/>
          <w:sz w:val="28"/>
          <w:szCs w:val="28"/>
        </w:rPr>
      </w:pPr>
      <w:bookmarkStart w:id="8" w:name="_Hlk172198333"/>
      <w:r>
        <w:rPr>
          <w:b/>
          <w:bCs/>
          <w:kern w:val="2"/>
          <w:sz w:val="28"/>
          <w:szCs w:val="28"/>
        </w:rPr>
        <w:lastRenderedPageBreak/>
        <w:t xml:space="preserve">Глава 15. </w:t>
      </w:r>
      <w:r w:rsidR="00FD2A9C" w:rsidRPr="00FD2A9C">
        <w:rPr>
          <w:b/>
          <w:bCs/>
          <w:kern w:val="2"/>
          <w:sz w:val="28"/>
          <w:szCs w:val="28"/>
        </w:rPr>
        <w:t>Требования к помещениям, в которых предоставляется муниципальная услуга</w:t>
      </w:r>
    </w:p>
    <w:p w14:paraId="0DA39B82" w14:textId="77777777" w:rsidR="00FD2A9C" w:rsidRPr="00FD2A9C" w:rsidRDefault="00C56485" w:rsidP="00FD2A9C">
      <w:pPr>
        <w:autoSpaceDE w:val="0"/>
        <w:autoSpaceDN w:val="0"/>
        <w:ind w:firstLine="709"/>
        <w:jc w:val="both"/>
        <w:rPr>
          <w:rFonts w:eastAsia="Calibri"/>
          <w:kern w:val="2"/>
          <w:sz w:val="28"/>
          <w:szCs w:val="28"/>
        </w:rPr>
      </w:pPr>
      <w:r>
        <w:rPr>
          <w:rFonts w:eastAsia="Calibri"/>
          <w:kern w:val="2"/>
          <w:sz w:val="28"/>
          <w:szCs w:val="28"/>
        </w:rPr>
        <w:t>33</w:t>
      </w:r>
      <w:r w:rsidR="00FD2A9C" w:rsidRPr="00FD2A9C">
        <w:rPr>
          <w:rFonts w:eastAsia="Calibri"/>
          <w:kern w:val="2"/>
          <w:sz w:val="28"/>
          <w:szCs w:val="28"/>
        </w:rPr>
        <w:t>. Вход в здание администрации оборудуется информационной табличкой (вывеской), содержащей информацию о полном наименовании администрации.</w:t>
      </w:r>
    </w:p>
    <w:p w14:paraId="58917981" w14:textId="77777777" w:rsidR="00FD2A9C" w:rsidRPr="00FD2A9C" w:rsidRDefault="00C56485" w:rsidP="00FD2A9C">
      <w:pPr>
        <w:autoSpaceDE w:val="0"/>
        <w:autoSpaceDN w:val="0"/>
        <w:ind w:firstLine="709"/>
        <w:jc w:val="both"/>
        <w:rPr>
          <w:rFonts w:eastAsia="Calibri"/>
          <w:kern w:val="2"/>
          <w:sz w:val="28"/>
          <w:szCs w:val="28"/>
        </w:rPr>
      </w:pPr>
      <w:r>
        <w:rPr>
          <w:rFonts w:eastAsia="Calibri"/>
          <w:kern w:val="2"/>
          <w:sz w:val="28"/>
          <w:szCs w:val="28"/>
        </w:rPr>
        <w:t>34</w:t>
      </w:r>
      <w:r w:rsidR="00FD2A9C" w:rsidRPr="00FD2A9C">
        <w:rPr>
          <w:rFonts w:eastAsia="Calibri"/>
          <w:kern w:val="2"/>
          <w:sz w:val="28"/>
          <w:szCs w:val="28"/>
        </w:rPr>
        <w:t>. Администрация обеспечивает инвалидам (включая инвалидов, использующих кресла-коляски и собак-проводников):</w:t>
      </w:r>
    </w:p>
    <w:p w14:paraId="5FEF3B4E" w14:textId="77777777" w:rsidR="00FD2A9C" w:rsidRPr="00FD2A9C" w:rsidRDefault="00FD2A9C" w:rsidP="00FD2A9C">
      <w:pPr>
        <w:autoSpaceDE w:val="0"/>
        <w:autoSpaceDN w:val="0"/>
        <w:ind w:firstLine="709"/>
        <w:jc w:val="both"/>
        <w:rPr>
          <w:rFonts w:eastAsia="Calibri"/>
          <w:kern w:val="2"/>
          <w:sz w:val="28"/>
          <w:szCs w:val="28"/>
        </w:rPr>
      </w:pPr>
      <w:r w:rsidRPr="00FD2A9C">
        <w:rPr>
          <w:rFonts w:eastAsia="Calibri"/>
          <w:kern w:val="2"/>
          <w:sz w:val="28"/>
          <w:szCs w:val="28"/>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14:paraId="77C2F952" w14:textId="77777777" w:rsidR="00024EF3" w:rsidRDefault="00FD2A9C" w:rsidP="009739B1">
      <w:pPr>
        <w:autoSpaceDE w:val="0"/>
        <w:autoSpaceDN w:val="0"/>
        <w:ind w:firstLine="709"/>
        <w:jc w:val="both"/>
        <w:rPr>
          <w:rFonts w:eastAsia="Calibri"/>
          <w:kern w:val="2"/>
          <w:sz w:val="28"/>
          <w:szCs w:val="28"/>
        </w:rPr>
      </w:pPr>
      <w:r w:rsidRPr="00FD2A9C">
        <w:rPr>
          <w:rFonts w:eastAsia="Calibri"/>
          <w:kern w:val="2"/>
          <w:sz w:val="28"/>
          <w:szCs w:val="28"/>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DE3C4C4" w14:textId="77777777" w:rsidR="00FD2A9C" w:rsidRPr="00FD2A9C" w:rsidRDefault="00FD2A9C" w:rsidP="00FD2A9C">
      <w:pPr>
        <w:autoSpaceDE w:val="0"/>
        <w:autoSpaceDN w:val="0"/>
        <w:ind w:firstLine="709"/>
        <w:jc w:val="both"/>
        <w:rPr>
          <w:rFonts w:eastAsia="Calibri"/>
          <w:kern w:val="2"/>
          <w:sz w:val="28"/>
          <w:szCs w:val="28"/>
        </w:rPr>
      </w:pPr>
      <w:r w:rsidRPr="00FD2A9C">
        <w:rPr>
          <w:rFonts w:eastAsia="Calibri"/>
          <w:kern w:val="2"/>
          <w:sz w:val="28"/>
          <w:szCs w:val="28"/>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14:paraId="76003DFC" w14:textId="77777777" w:rsidR="00FD2A9C" w:rsidRPr="003867BA" w:rsidRDefault="00FD2A9C" w:rsidP="00FD2A9C">
      <w:pPr>
        <w:autoSpaceDE w:val="0"/>
        <w:autoSpaceDN w:val="0"/>
        <w:ind w:firstLine="709"/>
        <w:jc w:val="both"/>
        <w:rPr>
          <w:rFonts w:eastAsia="Calibri"/>
          <w:b/>
          <w:kern w:val="2"/>
          <w:sz w:val="28"/>
          <w:szCs w:val="28"/>
        </w:rPr>
      </w:pPr>
      <w:r w:rsidRPr="00221E4B">
        <w:rPr>
          <w:rFonts w:eastAsia="Calibri"/>
          <w:kern w:val="2"/>
          <w:sz w:val="28"/>
          <w:szCs w:val="28"/>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221E4B">
        <w:rPr>
          <w:rFonts w:eastAsia="Calibri"/>
          <w:kern w:val="2"/>
          <w:sz w:val="28"/>
          <w:szCs w:val="28"/>
        </w:rPr>
        <w:t>тифлосурдопереводчика</w:t>
      </w:r>
      <w:proofErr w:type="spellEnd"/>
      <w:r w:rsidRPr="003867BA">
        <w:rPr>
          <w:rFonts w:eastAsia="Calibri"/>
          <w:kern w:val="2"/>
          <w:sz w:val="28"/>
          <w:szCs w:val="28"/>
        </w:rPr>
        <w:t>.</w:t>
      </w:r>
    </w:p>
    <w:p w14:paraId="0256E1E4" w14:textId="77777777" w:rsidR="009B10D7" w:rsidRDefault="00C56485" w:rsidP="00024EF3">
      <w:pPr>
        <w:autoSpaceDE w:val="0"/>
        <w:autoSpaceDN w:val="0"/>
        <w:ind w:firstLine="709"/>
        <w:jc w:val="both"/>
        <w:rPr>
          <w:rFonts w:eastAsia="Calibri"/>
          <w:kern w:val="2"/>
          <w:sz w:val="28"/>
          <w:szCs w:val="28"/>
        </w:rPr>
      </w:pPr>
      <w:r>
        <w:rPr>
          <w:rFonts w:eastAsia="Calibri"/>
          <w:kern w:val="2"/>
          <w:sz w:val="28"/>
          <w:szCs w:val="28"/>
        </w:rPr>
        <w:t>35</w:t>
      </w:r>
      <w:r w:rsidR="00FD2A9C" w:rsidRPr="00FD2A9C">
        <w:rPr>
          <w:rFonts w:eastAsia="Calibri"/>
          <w:kern w:val="2"/>
          <w:sz w:val="28"/>
          <w:szCs w:val="28"/>
        </w:rPr>
        <w:t>.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14:paraId="5A248653" w14:textId="77777777" w:rsidR="00FD2A9C" w:rsidRPr="00FD2A9C" w:rsidRDefault="00C56485" w:rsidP="00FD2A9C">
      <w:pPr>
        <w:autoSpaceDE w:val="0"/>
        <w:autoSpaceDN w:val="0"/>
        <w:ind w:firstLine="709"/>
        <w:jc w:val="both"/>
        <w:rPr>
          <w:rFonts w:eastAsia="Calibri"/>
          <w:kern w:val="2"/>
          <w:sz w:val="28"/>
          <w:szCs w:val="28"/>
        </w:rPr>
      </w:pPr>
      <w:r>
        <w:rPr>
          <w:rFonts w:eastAsia="Calibri"/>
          <w:kern w:val="2"/>
          <w:sz w:val="28"/>
          <w:szCs w:val="28"/>
        </w:rPr>
        <w:t>36</w:t>
      </w:r>
      <w:r w:rsidR="00FD2A9C" w:rsidRPr="00FD2A9C">
        <w:rPr>
          <w:rFonts w:eastAsia="Calibri"/>
          <w:kern w:val="2"/>
          <w:sz w:val="28"/>
          <w:szCs w:val="28"/>
        </w:rPr>
        <w:t>. Прием заявителей или их представителей, документов, необходимых для предоставления муниципальной услуги, осуществляется в кабинет</w:t>
      </w:r>
      <w:r w:rsidR="00CF24E1">
        <w:rPr>
          <w:rFonts w:eastAsia="Calibri"/>
          <w:kern w:val="2"/>
          <w:sz w:val="28"/>
          <w:szCs w:val="28"/>
        </w:rPr>
        <w:t xml:space="preserve">е </w:t>
      </w:r>
      <w:r w:rsidR="00850F48">
        <w:rPr>
          <w:rFonts w:eastAsia="Calibri"/>
          <w:kern w:val="2"/>
          <w:sz w:val="28"/>
          <w:szCs w:val="28"/>
        </w:rPr>
        <w:t>«Окно приема и выдачи документов»</w:t>
      </w:r>
      <w:r w:rsidR="00FD2A9C" w:rsidRPr="00FD2A9C">
        <w:rPr>
          <w:rFonts w:eastAsia="Calibri"/>
          <w:kern w:val="2"/>
          <w:sz w:val="28"/>
          <w:szCs w:val="28"/>
        </w:rPr>
        <w:t>.</w:t>
      </w:r>
    </w:p>
    <w:p w14:paraId="4641F539" w14:textId="77777777" w:rsidR="00FD2A9C" w:rsidRPr="00FD2A9C" w:rsidRDefault="00C56485" w:rsidP="00FD2A9C">
      <w:pPr>
        <w:autoSpaceDE w:val="0"/>
        <w:autoSpaceDN w:val="0"/>
        <w:ind w:firstLine="709"/>
        <w:jc w:val="both"/>
        <w:rPr>
          <w:rFonts w:eastAsia="Calibri"/>
          <w:kern w:val="2"/>
          <w:sz w:val="28"/>
          <w:szCs w:val="28"/>
        </w:rPr>
      </w:pPr>
      <w:r>
        <w:rPr>
          <w:rFonts w:eastAsia="Calibri"/>
          <w:kern w:val="2"/>
          <w:sz w:val="28"/>
          <w:szCs w:val="28"/>
        </w:rPr>
        <w:t>37</w:t>
      </w:r>
      <w:r w:rsidR="00FD2A9C" w:rsidRPr="00FD2A9C">
        <w:rPr>
          <w:rFonts w:eastAsia="Calibri"/>
          <w:kern w:val="2"/>
          <w:sz w:val="28"/>
          <w:szCs w:val="28"/>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6B6958BB" w14:textId="77777777" w:rsidR="00FD2A9C" w:rsidRPr="00FD2A9C" w:rsidRDefault="00C56485" w:rsidP="00FD2A9C">
      <w:pPr>
        <w:autoSpaceDE w:val="0"/>
        <w:autoSpaceDN w:val="0"/>
        <w:ind w:firstLine="709"/>
        <w:jc w:val="both"/>
        <w:rPr>
          <w:rFonts w:eastAsia="Calibri"/>
          <w:kern w:val="2"/>
          <w:sz w:val="28"/>
          <w:szCs w:val="28"/>
        </w:rPr>
      </w:pPr>
      <w:r>
        <w:rPr>
          <w:rFonts w:eastAsia="Calibri"/>
          <w:kern w:val="2"/>
          <w:sz w:val="28"/>
          <w:szCs w:val="28"/>
        </w:rPr>
        <w:t>38</w:t>
      </w:r>
      <w:r w:rsidR="00FD2A9C" w:rsidRPr="00FD2A9C">
        <w:rPr>
          <w:rFonts w:eastAsia="Calibri"/>
          <w:kern w:val="2"/>
          <w:sz w:val="28"/>
          <w:szCs w:val="28"/>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437DF3A5" w14:textId="77777777" w:rsidR="00FD2A9C" w:rsidRPr="00FD2A9C" w:rsidRDefault="00C56485" w:rsidP="00FD2A9C">
      <w:pPr>
        <w:autoSpaceDE w:val="0"/>
        <w:autoSpaceDN w:val="0"/>
        <w:ind w:firstLine="709"/>
        <w:jc w:val="both"/>
        <w:rPr>
          <w:rFonts w:eastAsia="Calibri"/>
          <w:kern w:val="2"/>
          <w:sz w:val="28"/>
          <w:szCs w:val="28"/>
        </w:rPr>
      </w:pPr>
      <w:r>
        <w:rPr>
          <w:rFonts w:eastAsia="Calibri"/>
          <w:kern w:val="2"/>
          <w:sz w:val="28"/>
          <w:szCs w:val="28"/>
        </w:rPr>
        <w:t>39</w:t>
      </w:r>
      <w:r w:rsidR="00FD2A9C" w:rsidRPr="00FD2A9C">
        <w:rPr>
          <w:rFonts w:eastAsia="Calibri"/>
          <w:kern w:val="2"/>
          <w:sz w:val="28"/>
          <w:szCs w:val="28"/>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14:paraId="51F8E891" w14:textId="77777777" w:rsidR="00FD2A9C" w:rsidRPr="00FD2A9C" w:rsidRDefault="00C56485" w:rsidP="00FD2A9C">
      <w:pPr>
        <w:autoSpaceDE w:val="0"/>
        <w:autoSpaceDN w:val="0"/>
        <w:ind w:firstLine="709"/>
        <w:jc w:val="both"/>
        <w:rPr>
          <w:rFonts w:eastAsia="Calibri"/>
          <w:kern w:val="2"/>
          <w:sz w:val="28"/>
          <w:szCs w:val="28"/>
        </w:rPr>
      </w:pPr>
      <w:r>
        <w:rPr>
          <w:rFonts w:eastAsia="Calibri"/>
          <w:kern w:val="2"/>
          <w:sz w:val="28"/>
          <w:szCs w:val="28"/>
        </w:rPr>
        <w:t>40</w:t>
      </w:r>
      <w:r w:rsidR="00FD2A9C" w:rsidRPr="00FD2A9C">
        <w:rPr>
          <w:rFonts w:eastAsia="Calibri"/>
          <w:kern w:val="2"/>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54FEE488" w14:textId="77777777" w:rsidR="00FD2A9C" w:rsidRPr="00FD2A9C" w:rsidRDefault="00C56485" w:rsidP="00FD2A9C">
      <w:pPr>
        <w:autoSpaceDE w:val="0"/>
        <w:autoSpaceDN w:val="0"/>
        <w:ind w:firstLine="709"/>
        <w:jc w:val="both"/>
        <w:rPr>
          <w:rFonts w:eastAsia="Calibri"/>
          <w:kern w:val="2"/>
          <w:sz w:val="28"/>
          <w:szCs w:val="28"/>
        </w:rPr>
      </w:pPr>
      <w:r>
        <w:rPr>
          <w:rFonts w:eastAsia="Calibri"/>
          <w:kern w:val="2"/>
          <w:sz w:val="28"/>
          <w:szCs w:val="28"/>
        </w:rPr>
        <w:t>41</w:t>
      </w:r>
      <w:r w:rsidR="00FD2A9C" w:rsidRPr="00FD2A9C">
        <w:rPr>
          <w:rFonts w:eastAsia="Calibri"/>
          <w:kern w:val="2"/>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14:paraId="519217C9" w14:textId="77777777" w:rsidR="00FD2A9C" w:rsidRDefault="00C56485" w:rsidP="00FD2A9C">
      <w:pPr>
        <w:widowControl w:val="0"/>
        <w:autoSpaceDE w:val="0"/>
        <w:autoSpaceDN w:val="0"/>
        <w:adjustRightInd w:val="0"/>
        <w:ind w:firstLine="709"/>
        <w:jc w:val="both"/>
        <w:rPr>
          <w:kern w:val="2"/>
          <w:sz w:val="28"/>
          <w:szCs w:val="28"/>
        </w:rPr>
      </w:pPr>
      <w:r>
        <w:rPr>
          <w:kern w:val="2"/>
          <w:sz w:val="28"/>
          <w:szCs w:val="28"/>
        </w:rPr>
        <w:lastRenderedPageBreak/>
        <w:t>42</w:t>
      </w:r>
      <w:r w:rsidR="00FD2A9C" w:rsidRPr="00FD2A9C">
        <w:rPr>
          <w:kern w:val="2"/>
          <w:sz w:val="28"/>
          <w:szCs w:val="28"/>
        </w:rPr>
        <w:t>.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6CA766D0" w14:textId="77777777" w:rsidR="00750EA9" w:rsidRDefault="00750EA9" w:rsidP="00750EA9">
      <w:pPr>
        <w:widowControl w:val="0"/>
        <w:autoSpaceDE w:val="0"/>
        <w:autoSpaceDN w:val="0"/>
        <w:adjustRightInd w:val="0"/>
        <w:ind w:firstLine="709"/>
        <w:jc w:val="center"/>
        <w:rPr>
          <w:b/>
          <w:bCs/>
          <w:kern w:val="2"/>
          <w:sz w:val="28"/>
          <w:szCs w:val="28"/>
        </w:rPr>
      </w:pPr>
    </w:p>
    <w:bookmarkEnd w:id="8"/>
    <w:p w14:paraId="6D202FDF" w14:textId="77777777" w:rsidR="00CF24E1" w:rsidRDefault="00750EA9" w:rsidP="009B10D7">
      <w:pPr>
        <w:widowControl w:val="0"/>
        <w:autoSpaceDE w:val="0"/>
        <w:autoSpaceDN w:val="0"/>
        <w:adjustRightInd w:val="0"/>
        <w:ind w:firstLine="709"/>
        <w:jc w:val="center"/>
        <w:rPr>
          <w:b/>
          <w:bCs/>
          <w:kern w:val="2"/>
          <w:sz w:val="28"/>
          <w:szCs w:val="28"/>
        </w:rPr>
      </w:pPr>
      <w:r>
        <w:rPr>
          <w:b/>
          <w:bCs/>
          <w:kern w:val="2"/>
          <w:sz w:val="28"/>
          <w:szCs w:val="28"/>
        </w:rPr>
        <w:t xml:space="preserve">Глава 16. </w:t>
      </w:r>
      <w:r w:rsidR="00CF24E1" w:rsidRPr="00CF24E1">
        <w:rPr>
          <w:b/>
          <w:bCs/>
          <w:kern w:val="2"/>
          <w:sz w:val="28"/>
          <w:szCs w:val="28"/>
        </w:rPr>
        <w:t xml:space="preserve"> Показатели доступности и качества муниципальной услуги</w:t>
      </w:r>
    </w:p>
    <w:p w14:paraId="06D97706" w14:textId="77777777" w:rsidR="00CF24E1" w:rsidRPr="00CF24E1" w:rsidRDefault="002D0A06" w:rsidP="00CF24E1">
      <w:pPr>
        <w:autoSpaceDE w:val="0"/>
        <w:autoSpaceDN w:val="0"/>
        <w:ind w:firstLine="709"/>
        <w:jc w:val="both"/>
        <w:rPr>
          <w:kern w:val="2"/>
          <w:sz w:val="28"/>
          <w:szCs w:val="28"/>
        </w:rPr>
      </w:pPr>
      <w:r>
        <w:rPr>
          <w:rFonts w:eastAsia="Calibri"/>
          <w:kern w:val="2"/>
          <w:sz w:val="28"/>
          <w:szCs w:val="28"/>
        </w:rPr>
        <w:t>43</w:t>
      </w:r>
      <w:r w:rsidR="00CF24E1" w:rsidRPr="00CF24E1">
        <w:rPr>
          <w:rFonts w:eastAsia="Calibri"/>
          <w:kern w:val="2"/>
          <w:sz w:val="28"/>
          <w:szCs w:val="28"/>
        </w:rPr>
        <w:t xml:space="preserve">. </w:t>
      </w:r>
      <w:r w:rsidR="00CF24E1" w:rsidRPr="00CF24E1">
        <w:rPr>
          <w:kern w:val="2"/>
          <w:sz w:val="28"/>
          <w:szCs w:val="28"/>
        </w:rPr>
        <w:t>Основными показателями доступности и качества муниципальной услуги являются:</w:t>
      </w:r>
    </w:p>
    <w:p w14:paraId="5FB7E224" w14:textId="77777777" w:rsidR="00CF24E1" w:rsidRPr="00CF24E1" w:rsidRDefault="00CF24E1" w:rsidP="00CF24E1">
      <w:pPr>
        <w:autoSpaceDE w:val="0"/>
        <w:autoSpaceDN w:val="0"/>
        <w:ind w:firstLine="709"/>
        <w:jc w:val="both"/>
        <w:rPr>
          <w:kern w:val="2"/>
          <w:sz w:val="28"/>
          <w:szCs w:val="28"/>
        </w:rPr>
      </w:pPr>
      <w:r w:rsidRPr="00CF24E1">
        <w:rPr>
          <w:kern w:val="2"/>
          <w:sz w:val="28"/>
          <w:szCs w:val="28"/>
        </w:rPr>
        <w:t>1) соблюдение требований к местам предоставления муниципальной услуги, их транспортной доступности;</w:t>
      </w:r>
    </w:p>
    <w:p w14:paraId="2C6B6B6D" w14:textId="77777777" w:rsidR="00CF24E1" w:rsidRPr="00CF24E1" w:rsidRDefault="00CF24E1" w:rsidP="00CF24E1">
      <w:pPr>
        <w:autoSpaceDE w:val="0"/>
        <w:autoSpaceDN w:val="0"/>
        <w:ind w:firstLine="709"/>
        <w:jc w:val="both"/>
        <w:rPr>
          <w:kern w:val="2"/>
          <w:sz w:val="28"/>
          <w:szCs w:val="28"/>
        </w:rPr>
      </w:pPr>
      <w:r w:rsidRPr="00CF24E1">
        <w:rPr>
          <w:kern w:val="2"/>
          <w:sz w:val="28"/>
          <w:szCs w:val="28"/>
        </w:rPr>
        <w:t>2) среднее время ожидания в очереди при подаче документов;</w:t>
      </w:r>
    </w:p>
    <w:p w14:paraId="3005011A" w14:textId="77777777" w:rsidR="00CF24E1" w:rsidRPr="00CF24E1" w:rsidRDefault="00CF24E1" w:rsidP="00CF24E1">
      <w:pPr>
        <w:autoSpaceDE w:val="0"/>
        <w:autoSpaceDN w:val="0"/>
        <w:ind w:firstLine="709"/>
        <w:jc w:val="both"/>
        <w:rPr>
          <w:kern w:val="2"/>
          <w:sz w:val="28"/>
          <w:szCs w:val="28"/>
        </w:rPr>
      </w:pPr>
      <w:r w:rsidRPr="00CF24E1">
        <w:rPr>
          <w:kern w:val="2"/>
          <w:sz w:val="28"/>
          <w:szCs w:val="28"/>
        </w:rPr>
        <w:t>3) количество обращений об обжаловании решений и действий (бездействия) администрации, а также должностных лиц администрации;</w:t>
      </w:r>
    </w:p>
    <w:p w14:paraId="4B080761" w14:textId="77777777" w:rsidR="00CF24E1" w:rsidRPr="00CF24E1" w:rsidRDefault="00CF24E1" w:rsidP="00CF24E1">
      <w:pPr>
        <w:autoSpaceDE w:val="0"/>
        <w:autoSpaceDN w:val="0"/>
        <w:ind w:firstLine="709"/>
        <w:jc w:val="both"/>
        <w:rPr>
          <w:kern w:val="2"/>
          <w:sz w:val="28"/>
          <w:szCs w:val="28"/>
        </w:rPr>
      </w:pPr>
      <w:r w:rsidRPr="00CF24E1">
        <w:rPr>
          <w:kern w:val="2"/>
          <w:sz w:val="28"/>
          <w:szCs w:val="28"/>
        </w:rPr>
        <w:t>4) количество взаимодействий заявителя или его представителя с должностными лицами, их продолжительность;</w:t>
      </w:r>
    </w:p>
    <w:p w14:paraId="0E0FF247" w14:textId="77777777" w:rsidR="00CF24E1" w:rsidRPr="00CF24E1" w:rsidRDefault="00CF24E1" w:rsidP="00CF24E1">
      <w:pPr>
        <w:autoSpaceDE w:val="0"/>
        <w:autoSpaceDN w:val="0"/>
        <w:ind w:firstLine="709"/>
        <w:jc w:val="both"/>
        <w:rPr>
          <w:kern w:val="2"/>
          <w:sz w:val="28"/>
          <w:szCs w:val="28"/>
        </w:rPr>
      </w:pPr>
      <w:r w:rsidRPr="00CF24E1">
        <w:rPr>
          <w:kern w:val="2"/>
          <w:sz w:val="28"/>
          <w:szCs w:val="28"/>
        </w:rPr>
        <w:t>5) возможность получения информации о ходе предоставления муниципальной услуги.</w:t>
      </w:r>
    </w:p>
    <w:p w14:paraId="14CE3FB3" w14:textId="77777777" w:rsidR="00CF24E1" w:rsidRDefault="002D0A06" w:rsidP="00CF24E1">
      <w:pPr>
        <w:autoSpaceDE w:val="0"/>
        <w:autoSpaceDN w:val="0"/>
        <w:adjustRightInd w:val="0"/>
        <w:ind w:firstLine="709"/>
        <w:jc w:val="both"/>
        <w:rPr>
          <w:rFonts w:eastAsia="Calibri"/>
          <w:kern w:val="2"/>
          <w:sz w:val="28"/>
          <w:szCs w:val="28"/>
        </w:rPr>
      </w:pPr>
      <w:r w:rsidRPr="00B957DA">
        <w:rPr>
          <w:rFonts w:eastAsia="Calibri"/>
          <w:kern w:val="2"/>
          <w:sz w:val="28"/>
          <w:szCs w:val="28"/>
        </w:rPr>
        <w:t>44</w:t>
      </w:r>
      <w:r w:rsidR="00CF24E1" w:rsidRPr="00B957DA">
        <w:rPr>
          <w:rFonts w:eastAsia="Calibri"/>
          <w:kern w:val="2"/>
          <w:sz w:val="28"/>
          <w:szCs w:val="28"/>
        </w:rPr>
        <w:t>. Взаимодействие</w:t>
      </w:r>
      <w:r w:rsidR="00CF24E1" w:rsidRPr="00CF24E1">
        <w:rPr>
          <w:rFonts w:eastAsia="Calibri"/>
          <w:kern w:val="2"/>
          <w:sz w:val="28"/>
          <w:szCs w:val="28"/>
        </w:rPr>
        <w:t xml:space="preserve">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14:paraId="476E6874" w14:textId="77777777" w:rsidR="00CF24E1" w:rsidRPr="00CF24E1" w:rsidRDefault="002D0A06" w:rsidP="00CF24E1">
      <w:pPr>
        <w:autoSpaceDE w:val="0"/>
        <w:autoSpaceDN w:val="0"/>
        <w:adjustRightInd w:val="0"/>
        <w:ind w:firstLine="709"/>
        <w:jc w:val="both"/>
        <w:rPr>
          <w:rFonts w:eastAsia="Calibri"/>
          <w:kern w:val="2"/>
          <w:sz w:val="28"/>
          <w:szCs w:val="28"/>
        </w:rPr>
      </w:pPr>
      <w:r>
        <w:rPr>
          <w:rFonts w:eastAsia="Calibri"/>
          <w:kern w:val="2"/>
          <w:sz w:val="28"/>
          <w:szCs w:val="28"/>
        </w:rPr>
        <w:t>45</w:t>
      </w:r>
      <w:r w:rsidR="00CF24E1" w:rsidRPr="00CF24E1">
        <w:rPr>
          <w:rFonts w:eastAsia="Calibri"/>
          <w:kern w:val="2"/>
          <w:sz w:val="28"/>
          <w:szCs w:val="28"/>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14:paraId="71AA0D58" w14:textId="77777777" w:rsidR="00CF24E1" w:rsidRPr="00CF24E1" w:rsidRDefault="00CF24E1" w:rsidP="00CF24E1">
      <w:pPr>
        <w:autoSpaceDE w:val="0"/>
        <w:autoSpaceDN w:val="0"/>
        <w:adjustRightInd w:val="0"/>
        <w:ind w:firstLine="709"/>
        <w:jc w:val="both"/>
        <w:rPr>
          <w:rFonts w:eastAsia="Calibri"/>
          <w:kern w:val="2"/>
          <w:sz w:val="28"/>
          <w:szCs w:val="28"/>
        </w:rPr>
      </w:pPr>
      <w:r w:rsidRPr="00CF24E1">
        <w:rPr>
          <w:rFonts w:eastAsia="Calibri"/>
          <w:kern w:val="2"/>
          <w:sz w:val="28"/>
          <w:szCs w:val="28"/>
        </w:rPr>
        <w:t>1) для подачи документов, необходимых для предоставления муниципальной услуги;</w:t>
      </w:r>
    </w:p>
    <w:p w14:paraId="23CED5B1" w14:textId="77777777" w:rsidR="00CF24E1" w:rsidRPr="00CF24E1" w:rsidRDefault="00CF24E1" w:rsidP="00CF24E1">
      <w:pPr>
        <w:autoSpaceDE w:val="0"/>
        <w:autoSpaceDN w:val="0"/>
        <w:adjustRightInd w:val="0"/>
        <w:ind w:firstLine="709"/>
        <w:jc w:val="both"/>
        <w:rPr>
          <w:rFonts w:eastAsia="Calibri"/>
          <w:kern w:val="2"/>
          <w:sz w:val="28"/>
          <w:szCs w:val="28"/>
        </w:rPr>
      </w:pPr>
      <w:r w:rsidRPr="00CF24E1">
        <w:rPr>
          <w:rFonts w:eastAsia="Calibri"/>
          <w:kern w:val="2"/>
          <w:sz w:val="28"/>
          <w:szCs w:val="28"/>
        </w:rPr>
        <w:t>2) для получения результата предоставления муниципальной услуги.</w:t>
      </w:r>
    </w:p>
    <w:p w14:paraId="50E8B05B" w14:textId="77777777" w:rsidR="00CF24E1" w:rsidRPr="00CF24E1" w:rsidRDefault="002D0A06" w:rsidP="00CF24E1">
      <w:pPr>
        <w:autoSpaceDE w:val="0"/>
        <w:autoSpaceDN w:val="0"/>
        <w:adjustRightInd w:val="0"/>
        <w:ind w:firstLine="709"/>
        <w:jc w:val="both"/>
        <w:rPr>
          <w:rFonts w:eastAsia="Calibri"/>
          <w:kern w:val="2"/>
          <w:sz w:val="28"/>
          <w:szCs w:val="28"/>
        </w:rPr>
      </w:pPr>
      <w:r>
        <w:rPr>
          <w:rFonts w:eastAsia="Calibri"/>
          <w:kern w:val="2"/>
          <w:sz w:val="28"/>
          <w:szCs w:val="28"/>
        </w:rPr>
        <w:t>46</w:t>
      </w:r>
      <w:r w:rsidR="00CF24E1" w:rsidRPr="00CF24E1">
        <w:rPr>
          <w:rFonts w:eastAsia="Calibri"/>
          <w:kern w:val="2"/>
          <w:sz w:val="28"/>
          <w:szCs w:val="28"/>
        </w:rPr>
        <w:t xml:space="preserve">.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w:t>
      </w:r>
      <w:r w:rsidR="008763A5">
        <w:rPr>
          <w:rFonts w:eastAsia="Calibri"/>
          <w:kern w:val="2"/>
          <w:sz w:val="28"/>
          <w:szCs w:val="28"/>
        </w:rPr>
        <w:t>30</w:t>
      </w:r>
      <w:r w:rsidR="00CF24E1" w:rsidRPr="00CF24E1">
        <w:rPr>
          <w:rFonts w:eastAsia="Calibri"/>
          <w:kern w:val="2"/>
          <w:sz w:val="28"/>
          <w:szCs w:val="28"/>
        </w:rPr>
        <w:t xml:space="preserve"> минут по каждому из указанных в пункте </w:t>
      </w:r>
      <w:r w:rsidR="00CF24E1" w:rsidRPr="00B957DA">
        <w:rPr>
          <w:rFonts w:eastAsia="Calibri"/>
          <w:kern w:val="2"/>
          <w:sz w:val="28"/>
          <w:szCs w:val="28"/>
        </w:rPr>
        <w:t>58</w:t>
      </w:r>
      <w:r w:rsidR="00CF24E1" w:rsidRPr="00CF24E1">
        <w:rPr>
          <w:rFonts w:eastAsia="Calibri"/>
          <w:kern w:val="2"/>
          <w:sz w:val="28"/>
          <w:szCs w:val="28"/>
        </w:rPr>
        <w:t xml:space="preserve"> настоящего административного регламента видов взаимодействия.</w:t>
      </w:r>
    </w:p>
    <w:p w14:paraId="09C270B9" w14:textId="77777777" w:rsidR="00CF24E1" w:rsidRPr="00CF24E1" w:rsidRDefault="002D0A06" w:rsidP="00CF24E1">
      <w:pPr>
        <w:autoSpaceDE w:val="0"/>
        <w:autoSpaceDN w:val="0"/>
        <w:adjustRightInd w:val="0"/>
        <w:ind w:firstLine="709"/>
        <w:jc w:val="both"/>
        <w:rPr>
          <w:rFonts w:eastAsia="Calibri"/>
          <w:kern w:val="2"/>
          <w:sz w:val="28"/>
          <w:szCs w:val="28"/>
        </w:rPr>
      </w:pPr>
      <w:r>
        <w:rPr>
          <w:rFonts w:eastAsia="Calibri"/>
          <w:kern w:val="2"/>
          <w:sz w:val="28"/>
          <w:szCs w:val="28"/>
        </w:rPr>
        <w:t>47</w:t>
      </w:r>
      <w:r w:rsidR="00CF24E1" w:rsidRPr="00CF24E1">
        <w:rPr>
          <w:rFonts w:eastAsia="Calibri"/>
          <w:kern w:val="2"/>
          <w:sz w:val="28"/>
          <w:szCs w:val="28"/>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14:paraId="036B1EA3" w14:textId="77777777" w:rsidR="00CF24E1" w:rsidRPr="00CF24E1" w:rsidRDefault="002D0A06" w:rsidP="00CF24E1">
      <w:pPr>
        <w:autoSpaceDE w:val="0"/>
        <w:autoSpaceDN w:val="0"/>
        <w:adjustRightInd w:val="0"/>
        <w:ind w:firstLine="709"/>
        <w:jc w:val="both"/>
        <w:rPr>
          <w:rFonts w:eastAsia="Calibri"/>
          <w:kern w:val="2"/>
          <w:sz w:val="28"/>
          <w:szCs w:val="28"/>
        </w:rPr>
      </w:pPr>
      <w:r>
        <w:rPr>
          <w:rFonts w:eastAsia="Calibri"/>
          <w:kern w:val="2"/>
          <w:sz w:val="28"/>
          <w:szCs w:val="28"/>
        </w:rPr>
        <w:t>48</w:t>
      </w:r>
      <w:r w:rsidR="00CF24E1" w:rsidRPr="00CF24E1">
        <w:rPr>
          <w:rFonts w:eastAsia="Calibri"/>
          <w:kern w:val="2"/>
          <w:sz w:val="28"/>
          <w:szCs w:val="28"/>
        </w:rPr>
        <w:t>. Заявителю обеспечивается возможность получения муниципальной услуги посредством использования электронной почты администрации, Портала.</w:t>
      </w:r>
    </w:p>
    <w:p w14:paraId="3F82F3E2" w14:textId="77777777" w:rsidR="00750EA9" w:rsidRDefault="002D0A06" w:rsidP="00B65642">
      <w:pPr>
        <w:autoSpaceDE w:val="0"/>
        <w:autoSpaceDN w:val="0"/>
        <w:adjustRightInd w:val="0"/>
        <w:ind w:firstLine="709"/>
        <w:jc w:val="both"/>
        <w:rPr>
          <w:kern w:val="2"/>
          <w:sz w:val="28"/>
          <w:szCs w:val="28"/>
        </w:rPr>
      </w:pPr>
      <w:r>
        <w:rPr>
          <w:rFonts w:eastAsia="Calibri"/>
          <w:kern w:val="2"/>
          <w:sz w:val="28"/>
          <w:szCs w:val="28"/>
        </w:rPr>
        <w:t>49</w:t>
      </w:r>
      <w:r w:rsidR="00CF24E1" w:rsidRPr="00CF24E1">
        <w:rPr>
          <w:rFonts w:eastAsia="Calibri"/>
          <w:kern w:val="2"/>
          <w:sz w:val="28"/>
          <w:szCs w:val="28"/>
        </w:rPr>
        <w:t xml:space="preserve">. </w:t>
      </w:r>
      <w:r w:rsidR="00CF24E1" w:rsidRPr="00CF24E1">
        <w:rPr>
          <w:kern w:val="2"/>
          <w:sz w:val="28"/>
          <w:szCs w:val="28"/>
        </w:rPr>
        <w:t>Возможность получения муниципальной услуги посредством обращения в МФЦ (в том числе с комплексным запросом) не предусмотрена.</w:t>
      </w:r>
    </w:p>
    <w:p w14:paraId="1DD30670" w14:textId="77777777" w:rsidR="00CF24E1" w:rsidRDefault="00750EA9" w:rsidP="007666E6">
      <w:pPr>
        <w:autoSpaceDE w:val="0"/>
        <w:autoSpaceDN w:val="0"/>
        <w:adjustRightInd w:val="0"/>
        <w:ind w:firstLine="709"/>
        <w:jc w:val="center"/>
        <w:rPr>
          <w:b/>
          <w:bCs/>
          <w:kern w:val="2"/>
          <w:sz w:val="28"/>
          <w:szCs w:val="28"/>
        </w:rPr>
      </w:pPr>
      <w:bookmarkStart w:id="9" w:name="_Hlk172215249"/>
      <w:r w:rsidRPr="00750EA9">
        <w:rPr>
          <w:b/>
          <w:bCs/>
          <w:kern w:val="2"/>
          <w:sz w:val="28"/>
          <w:szCs w:val="28"/>
        </w:rPr>
        <w:lastRenderedPageBreak/>
        <w:t>Глава 17. Иные требования к предоставлению муниципальной услуги, в том числе учитывающие особенности предоставления муниципальной услуги в электронной форме</w:t>
      </w:r>
    </w:p>
    <w:p w14:paraId="43AAA84A" w14:textId="77777777" w:rsidR="006D1A8D" w:rsidRPr="006D1A8D" w:rsidRDefault="006D1A8D" w:rsidP="006D1A8D">
      <w:pPr>
        <w:widowControl w:val="0"/>
        <w:autoSpaceDE w:val="0"/>
        <w:autoSpaceDN w:val="0"/>
        <w:adjustRightInd w:val="0"/>
        <w:ind w:firstLine="709"/>
        <w:jc w:val="both"/>
        <w:rPr>
          <w:kern w:val="2"/>
          <w:sz w:val="28"/>
          <w:szCs w:val="28"/>
        </w:rPr>
      </w:pPr>
      <w:r w:rsidRPr="006D1A8D">
        <w:rPr>
          <w:kern w:val="2"/>
          <w:sz w:val="28"/>
          <w:szCs w:val="28"/>
        </w:rPr>
        <w:t>50. Предоставление муниципальной услуги по экстерриториальному принципу не предоставляется.</w:t>
      </w:r>
    </w:p>
    <w:p w14:paraId="0507022B" w14:textId="77777777" w:rsidR="006D1A8D" w:rsidRPr="006D1A8D" w:rsidRDefault="006D1A8D" w:rsidP="006D1A8D">
      <w:pPr>
        <w:autoSpaceDE w:val="0"/>
        <w:autoSpaceDN w:val="0"/>
        <w:adjustRightInd w:val="0"/>
        <w:ind w:firstLine="709"/>
        <w:jc w:val="both"/>
        <w:rPr>
          <w:kern w:val="2"/>
          <w:sz w:val="28"/>
          <w:szCs w:val="28"/>
          <w:u w:val="single"/>
        </w:rPr>
      </w:pPr>
      <w:r w:rsidRPr="006D1A8D">
        <w:rPr>
          <w:kern w:val="2"/>
          <w:sz w:val="28"/>
          <w:szCs w:val="28"/>
        </w:rPr>
        <w:t xml:space="preserve">51. </w:t>
      </w:r>
      <w:bookmarkEnd w:id="9"/>
      <w:r w:rsidR="00306174">
        <w:rPr>
          <w:sz w:val="28"/>
          <w:szCs w:val="28"/>
        </w:rPr>
        <w:t>У</w:t>
      </w:r>
      <w:r w:rsidR="00F13CF0" w:rsidRPr="003767E6">
        <w:rPr>
          <w:sz w:val="28"/>
          <w:szCs w:val="28"/>
        </w:rPr>
        <w:t>слуг</w:t>
      </w:r>
      <w:r w:rsidR="00306174">
        <w:rPr>
          <w:sz w:val="28"/>
          <w:szCs w:val="28"/>
        </w:rPr>
        <w:t>и</w:t>
      </w:r>
      <w:r w:rsidR="00F13CF0" w:rsidRPr="003767E6">
        <w:rPr>
          <w:sz w:val="28"/>
          <w:szCs w:val="28"/>
        </w:rPr>
        <w:t xml:space="preserve">, которые являются необходимыми и обязательными для предоставления муниципальной услуги, </w:t>
      </w:r>
      <w:r w:rsidR="00F13CF0">
        <w:rPr>
          <w:sz w:val="28"/>
          <w:szCs w:val="28"/>
        </w:rPr>
        <w:t>отсутствуют</w:t>
      </w:r>
      <w:r w:rsidR="00306174">
        <w:rPr>
          <w:sz w:val="28"/>
          <w:szCs w:val="28"/>
        </w:rPr>
        <w:t>.</w:t>
      </w:r>
    </w:p>
    <w:p w14:paraId="78EAD295" w14:textId="77777777" w:rsidR="006D1A8D" w:rsidRDefault="00F13CF0" w:rsidP="00F13CF0">
      <w:pPr>
        <w:widowControl w:val="0"/>
        <w:autoSpaceDE w:val="0"/>
        <w:autoSpaceDN w:val="0"/>
        <w:adjustRightInd w:val="0"/>
        <w:ind w:left="170" w:right="57"/>
        <w:jc w:val="both"/>
        <w:rPr>
          <w:rFonts w:eastAsia="Calibri"/>
          <w:kern w:val="2"/>
          <w:sz w:val="28"/>
          <w:szCs w:val="28"/>
          <w:lang w:eastAsia="en-US"/>
        </w:rPr>
      </w:pPr>
      <w:r>
        <w:rPr>
          <w:rFonts w:eastAsia="Calibri"/>
          <w:kern w:val="2"/>
          <w:sz w:val="28"/>
          <w:szCs w:val="28"/>
          <w:lang w:eastAsia="en-US"/>
        </w:rPr>
        <w:t xml:space="preserve">      </w:t>
      </w:r>
      <w:r w:rsidR="006D1A8D" w:rsidRPr="006D1A8D">
        <w:rPr>
          <w:rFonts w:eastAsia="Calibri"/>
          <w:kern w:val="2"/>
          <w:sz w:val="28"/>
          <w:szCs w:val="28"/>
          <w:lang w:eastAsia="en-US"/>
        </w:rPr>
        <w:t xml:space="preserve">52. При обращении за предоставлением муниципальной услуги в электронной форме гражданин использует электронную подпись в порядке, установленном законодательством. Перечень видов электронной подписи, которые допускаются к использованию при обращении за получением муниципальной услуги, в том числе с учетом права гражданина - физического лица использовать простую электронную подпись в соответствии с </w:t>
      </w:r>
      <w:hyperlink r:id="rId9" w:history="1">
        <w:r w:rsidR="006D1A8D" w:rsidRPr="006D1A8D">
          <w:rPr>
            <w:rFonts w:eastAsia="Calibri"/>
            <w:kern w:val="2"/>
            <w:sz w:val="28"/>
            <w:szCs w:val="28"/>
            <w:lang w:eastAsia="en-US"/>
          </w:rPr>
          <w:t>Правилами</w:t>
        </w:r>
      </w:hyperlink>
      <w:r w:rsidR="006D1A8D" w:rsidRPr="006D1A8D">
        <w:rPr>
          <w:rFonts w:eastAsia="Calibri"/>
          <w:kern w:val="2"/>
          <w:sz w:val="28"/>
          <w:szCs w:val="28"/>
          <w:lang w:eastAsia="en-US"/>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r w:rsidR="006D1A8D">
        <w:rPr>
          <w:rFonts w:eastAsia="Calibri"/>
          <w:kern w:val="2"/>
          <w:sz w:val="28"/>
          <w:szCs w:val="28"/>
          <w:lang w:eastAsia="en-US"/>
        </w:rPr>
        <w:t>.</w:t>
      </w:r>
    </w:p>
    <w:p w14:paraId="639D8959" w14:textId="77777777" w:rsidR="006D1A8D" w:rsidRDefault="006D1A8D" w:rsidP="006D1A8D">
      <w:pPr>
        <w:widowControl w:val="0"/>
        <w:autoSpaceDE w:val="0"/>
        <w:autoSpaceDN w:val="0"/>
        <w:adjustRightInd w:val="0"/>
        <w:ind w:left="170" w:right="57" w:firstLine="709"/>
        <w:jc w:val="both"/>
        <w:rPr>
          <w:rFonts w:eastAsia="Calibri"/>
          <w:kern w:val="2"/>
          <w:sz w:val="28"/>
          <w:szCs w:val="28"/>
          <w:lang w:eastAsia="en-US"/>
        </w:rPr>
      </w:pPr>
    </w:p>
    <w:p w14:paraId="2DAB18D7" w14:textId="77777777" w:rsidR="006D1A8D" w:rsidRDefault="006D1A8D" w:rsidP="006D1A8D">
      <w:pPr>
        <w:widowControl w:val="0"/>
        <w:autoSpaceDE w:val="0"/>
        <w:autoSpaceDN w:val="0"/>
        <w:adjustRightInd w:val="0"/>
        <w:ind w:left="170" w:right="57" w:firstLine="709"/>
        <w:jc w:val="center"/>
        <w:rPr>
          <w:rFonts w:eastAsia="Calibri"/>
          <w:b/>
          <w:bCs/>
          <w:kern w:val="2"/>
          <w:sz w:val="28"/>
          <w:szCs w:val="28"/>
          <w:lang w:eastAsia="en-US"/>
        </w:rPr>
      </w:pPr>
      <w:r w:rsidRPr="006D1A8D">
        <w:rPr>
          <w:rFonts w:eastAsia="Calibri"/>
          <w:b/>
          <w:bCs/>
          <w:kern w:val="2"/>
          <w:sz w:val="28"/>
          <w:szCs w:val="28"/>
          <w:lang w:eastAsia="en-US"/>
        </w:rPr>
        <w:t xml:space="preserve">Раздел </w:t>
      </w:r>
      <w:r w:rsidRPr="006D1A8D">
        <w:rPr>
          <w:rFonts w:eastAsia="Calibri"/>
          <w:b/>
          <w:bCs/>
          <w:kern w:val="2"/>
          <w:sz w:val="28"/>
          <w:szCs w:val="28"/>
          <w:lang w:val="en-US" w:eastAsia="en-US"/>
        </w:rPr>
        <w:t>III</w:t>
      </w:r>
      <w:r w:rsidRPr="006D1A8D">
        <w:rPr>
          <w:rFonts w:eastAsia="Calibri"/>
          <w:b/>
          <w:bCs/>
          <w:kern w:val="2"/>
          <w:sz w:val="28"/>
          <w:szCs w:val="28"/>
          <w:lang w:eastAsia="en-US"/>
        </w:rPr>
        <w:t>. Состав, последовательность и сроки выполнения административных процедур</w:t>
      </w:r>
    </w:p>
    <w:p w14:paraId="17E4AD1A" w14:textId="77777777" w:rsidR="006D1A8D" w:rsidRDefault="006D1A8D" w:rsidP="006D1A8D">
      <w:pPr>
        <w:widowControl w:val="0"/>
        <w:autoSpaceDE w:val="0"/>
        <w:autoSpaceDN w:val="0"/>
        <w:adjustRightInd w:val="0"/>
        <w:ind w:left="170" w:right="57" w:firstLine="709"/>
        <w:jc w:val="center"/>
        <w:rPr>
          <w:rFonts w:eastAsia="Calibri"/>
          <w:b/>
          <w:bCs/>
          <w:kern w:val="2"/>
          <w:sz w:val="28"/>
          <w:szCs w:val="28"/>
          <w:lang w:eastAsia="en-US"/>
        </w:rPr>
      </w:pPr>
    </w:p>
    <w:p w14:paraId="3AD16C61" w14:textId="77777777" w:rsidR="000313A6" w:rsidRDefault="006D1A8D" w:rsidP="000313A6">
      <w:pPr>
        <w:widowControl w:val="0"/>
        <w:autoSpaceDE w:val="0"/>
        <w:autoSpaceDN w:val="0"/>
        <w:adjustRightInd w:val="0"/>
        <w:ind w:left="170" w:right="57" w:firstLine="709"/>
        <w:jc w:val="center"/>
        <w:rPr>
          <w:sz w:val="28"/>
          <w:szCs w:val="28"/>
        </w:rPr>
      </w:pPr>
      <w:r>
        <w:rPr>
          <w:rFonts w:eastAsia="Calibri"/>
          <w:b/>
          <w:bCs/>
          <w:kern w:val="2"/>
          <w:sz w:val="28"/>
          <w:szCs w:val="28"/>
          <w:lang w:eastAsia="en-US"/>
        </w:rPr>
        <w:t>Глава 18. Состав и последовательность административных процедур</w:t>
      </w:r>
      <w:r w:rsidR="000313A6">
        <w:rPr>
          <w:sz w:val="28"/>
          <w:szCs w:val="28"/>
        </w:rPr>
        <w:t xml:space="preserve"> </w:t>
      </w:r>
    </w:p>
    <w:p w14:paraId="0F3785FB" w14:textId="77777777" w:rsidR="000E2285" w:rsidRPr="000E2285" w:rsidRDefault="000E2285" w:rsidP="000E2285">
      <w:pPr>
        <w:ind w:left="170" w:right="57" w:firstLine="709"/>
        <w:jc w:val="both"/>
        <w:rPr>
          <w:sz w:val="28"/>
          <w:szCs w:val="28"/>
        </w:rPr>
      </w:pPr>
      <w:r w:rsidRPr="000E2285">
        <w:rPr>
          <w:sz w:val="28"/>
          <w:szCs w:val="28"/>
        </w:rPr>
        <w:t>53.Предоставление муниципальной услуги включает в себя следующие административные процедуры:</w:t>
      </w:r>
    </w:p>
    <w:p w14:paraId="601B9F43" w14:textId="77777777" w:rsidR="000E2285" w:rsidRPr="000E2285" w:rsidRDefault="000E2285" w:rsidP="000E2285">
      <w:pPr>
        <w:ind w:left="170" w:right="57" w:firstLine="709"/>
        <w:jc w:val="both"/>
        <w:rPr>
          <w:sz w:val="28"/>
          <w:szCs w:val="28"/>
        </w:rPr>
      </w:pPr>
      <w:r w:rsidRPr="000E2285">
        <w:rPr>
          <w:sz w:val="28"/>
          <w:szCs w:val="28"/>
        </w:rPr>
        <w:t>1) прием, регистрация, рассмотрение заявления и документов, подлежащих представлению заявителем или его представителем;</w:t>
      </w:r>
    </w:p>
    <w:p w14:paraId="1EB9A635" w14:textId="77777777" w:rsidR="000E2285" w:rsidRPr="000E2285" w:rsidRDefault="000E2285" w:rsidP="000E2285">
      <w:pPr>
        <w:ind w:left="170" w:right="57" w:firstLine="709"/>
        <w:jc w:val="both"/>
        <w:rPr>
          <w:sz w:val="28"/>
          <w:szCs w:val="28"/>
        </w:rPr>
      </w:pPr>
      <w:r w:rsidRPr="000E2285">
        <w:rPr>
          <w:sz w:val="28"/>
          <w:szCs w:val="28"/>
        </w:rPr>
        <w:t>2) подготовка копий муниципальных правовых актов администрации или информационного письма об отсутствии муниципальных правовых актов администрации;</w:t>
      </w:r>
    </w:p>
    <w:p w14:paraId="532A0310" w14:textId="77777777" w:rsidR="000E2285" w:rsidRPr="000E2285" w:rsidRDefault="000E2285" w:rsidP="000E2285">
      <w:pPr>
        <w:ind w:left="170" w:right="57" w:firstLine="709"/>
        <w:jc w:val="both"/>
        <w:rPr>
          <w:sz w:val="28"/>
          <w:szCs w:val="28"/>
        </w:rPr>
      </w:pPr>
      <w:r w:rsidRPr="000E2285">
        <w:rPr>
          <w:sz w:val="28"/>
          <w:szCs w:val="28"/>
        </w:rPr>
        <w:t>3) выдача (направление) заявителю или его копий муниципальных правовых актов администрации или информационного письма об отсутствии муниципальных правовых актов администрации.</w:t>
      </w:r>
    </w:p>
    <w:p w14:paraId="0DC4656A" w14:textId="77777777" w:rsidR="000E2285" w:rsidRPr="000E2285" w:rsidRDefault="000E2285" w:rsidP="000E2285">
      <w:pPr>
        <w:ind w:left="170" w:right="57" w:firstLine="709"/>
        <w:jc w:val="both"/>
        <w:rPr>
          <w:sz w:val="28"/>
          <w:szCs w:val="28"/>
        </w:rPr>
      </w:pPr>
      <w:r w:rsidRPr="000E2285">
        <w:rPr>
          <w:sz w:val="28"/>
          <w:szCs w:val="28"/>
        </w:rPr>
        <w:t xml:space="preserve">54. Порядок осуществления в электронной форме, в том числе с использованием Единого портала, а также официального сайта администрации в информационно-телекоммуникационной сети «Интернет» по </w:t>
      </w:r>
      <w:r w:rsidRPr="00B5509B">
        <w:rPr>
          <w:sz w:val="28"/>
          <w:szCs w:val="28"/>
        </w:rPr>
        <w:t>адресу: </w:t>
      </w:r>
      <w:r w:rsidR="00B5509B" w:rsidRPr="00B5509B">
        <w:rPr>
          <w:sz w:val="28"/>
          <w:szCs w:val="28"/>
        </w:rPr>
        <w:t>mo.murino.ru</w:t>
      </w:r>
      <w:r w:rsidRPr="00B5509B">
        <w:rPr>
          <w:sz w:val="28"/>
          <w:szCs w:val="28"/>
        </w:rPr>
        <w:t>,</w:t>
      </w:r>
      <w:r w:rsidRPr="000E2285">
        <w:rPr>
          <w:sz w:val="28"/>
          <w:szCs w:val="28"/>
        </w:rPr>
        <w:t xml:space="preserve"> предусматривает выполнение следующих административных процедур (действий):</w:t>
      </w:r>
    </w:p>
    <w:p w14:paraId="42735CDD" w14:textId="77777777" w:rsidR="000E2285" w:rsidRPr="000E2285" w:rsidRDefault="000E2285" w:rsidP="000E2285">
      <w:pPr>
        <w:ind w:left="170" w:right="57" w:firstLine="709"/>
        <w:jc w:val="both"/>
        <w:rPr>
          <w:sz w:val="28"/>
          <w:szCs w:val="28"/>
        </w:rPr>
      </w:pPr>
      <w:r w:rsidRPr="000E2285">
        <w:rPr>
          <w:sz w:val="28"/>
          <w:szCs w:val="28"/>
        </w:rPr>
        <w:t>1) предоставление в установленном порядке информации заявителю или его представителю и обеспечение доступа заявителя или его представителя к сведениям о муниципальной услуге, порядке и сроках ее предоставления;</w:t>
      </w:r>
    </w:p>
    <w:p w14:paraId="5EBE5D74" w14:textId="77777777" w:rsidR="000E2285" w:rsidRPr="000E2285" w:rsidRDefault="000E2285" w:rsidP="000E2285">
      <w:pPr>
        <w:ind w:left="170" w:right="57" w:firstLine="709"/>
        <w:jc w:val="both"/>
        <w:rPr>
          <w:sz w:val="28"/>
          <w:szCs w:val="28"/>
        </w:rPr>
      </w:pPr>
      <w:r w:rsidRPr="000E2285">
        <w:rPr>
          <w:sz w:val="28"/>
          <w:szCs w:val="28"/>
        </w:rPr>
        <w:lastRenderedPageBreak/>
        <w:t>2) запись на прием в администрацию, предоставляющей муниципальную услугу для подачи заявления о предоставлении муниципальной услуги;</w:t>
      </w:r>
    </w:p>
    <w:p w14:paraId="48141CCF" w14:textId="77777777" w:rsidR="000E2285" w:rsidRPr="000E2285" w:rsidRDefault="000E2285" w:rsidP="000E2285">
      <w:pPr>
        <w:ind w:left="170" w:right="57" w:firstLine="709"/>
        <w:jc w:val="both"/>
        <w:rPr>
          <w:sz w:val="28"/>
          <w:szCs w:val="28"/>
        </w:rPr>
      </w:pPr>
      <w:r w:rsidRPr="000E2285">
        <w:rPr>
          <w:sz w:val="28"/>
          <w:szCs w:val="28"/>
        </w:rPr>
        <w:t>3) подача (формирование) заявителем или его представителем заявления и иных документов, необходимых для предоставления муниципальной услуги;</w:t>
      </w:r>
    </w:p>
    <w:p w14:paraId="46A1F9BB" w14:textId="77777777" w:rsidR="000E2285" w:rsidRPr="000E2285" w:rsidRDefault="000E2285" w:rsidP="000E2285">
      <w:pPr>
        <w:ind w:left="170" w:right="57" w:firstLine="709"/>
        <w:jc w:val="both"/>
        <w:rPr>
          <w:sz w:val="28"/>
          <w:szCs w:val="28"/>
        </w:rPr>
      </w:pPr>
      <w:r w:rsidRPr="000E2285">
        <w:rPr>
          <w:sz w:val="28"/>
          <w:szCs w:val="28"/>
        </w:rPr>
        <w:t>4) получение заявителем или его представителем сведений о ходе выполнения заявления о предоставлении муниципальной й услуги;</w:t>
      </w:r>
    </w:p>
    <w:p w14:paraId="4EF64E2E" w14:textId="77777777" w:rsidR="000E2285" w:rsidRPr="000E2285" w:rsidRDefault="000E2285" w:rsidP="000E2285">
      <w:pPr>
        <w:ind w:left="170" w:right="57" w:firstLine="709"/>
        <w:jc w:val="both"/>
        <w:rPr>
          <w:sz w:val="28"/>
          <w:szCs w:val="28"/>
        </w:rPr>
      </w:pPr>
      <w:r w:rsidRPr="000E2285">
        <w:rPr>
          <w:sz w:val="28"/>
          <w:szCs w:val="28"/>
        </w:rPr>
        <w:t>5) получение заявителем или его представителем результата предоставления муниципальной услуги, если иное не установлено Федеральным законом;</w:t>
      </w:r>
    </w:p>
    <w:p w14:paraId="5A220CFB" w14:textId="77777777" w:rsidR="000E2285" w:rsidRPr="000E2285" w:rsidRDefault="000E2285" w:rsidP="000E2285">
      <w:pPr>
        <w:ind w:left="170" w:right="57" w:firstLine="709"/>
        <w:jc w:val="both"/>
        <w:rPr>
          <w:sz w:val="28"/>
          <w:szCs w:val="28"/>
        </w:rPr>
      </w:pPr>
      <w:r w:rsidRPr="000E2285">
        <w:rPr>
          <w:sz w:val="28"/>
          <w:szCs w:val="28"/>
        </w:rPr>
        <w:t>6) осуществление оценки качества предоставления муниципальной услуги;</w:t>
      </w:r>
    </w:p>
    <w:p w14:paraId="6758E3F4" w14:textId="77777777" w:rsidR="000E2285" w:rsidRPr="000E2285" w:rsidRDefault="000E2285" w:rsidP="000E2285">
      <w:pPr>
        <w:ind w:left="170" w:right="57" w:firstLine="709"/>
        <w:jc w:val="both"/>
        <w:rPr>
          <w:sz w:val="28"/>
          <w:szCs w:val="28"/>
        </w:rPr>
      </w:pPr>
      <w:r w:rsidRPr="000E2285">
        <w:rPr>
          <w:sz w:val="28"/>
          <w:szCs w:val="28"/>
        </w:rPr>
        <w:t>7) досудебное (внесудебное) обжалование решений и действий (бездействия) администрации, предоставляющей муниципальную услугу, а также должностных лиц администрации;</w:t>
      </w:r>
    </w:p>
    <w:p w14:paraId="582E019F" w14:textId="77777777" w:rsidR="000E2285" w:rsidRDefault="000E2285" w:rsidP="000E2285">
      <w:pPr>
        <w:ind w:left="170" w:right="57" w:firstLine="709"/>
        <w:jc w:val="both"/>
        <w:rPr>
          <w:sz w:val="28"/>
          <w:szCs w:val="28"/>
        </w:rPr>
      </w:pPr>
      <w:r w:rsidRPr="000E2285">
        <w:rPr>
          <w:sz w:val="28"/>
          <w:szCs w:val="28"/>
        </w:rPr>
        <w:t>8)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или его представителя, использованной при обращении с запросом о предоставлении муниципальной услуги.</w:t>
      </w:r>
    </w:p>
    <w:p w14:paraId="780125DF" w14:textId="77777777" w:rsidR="00311D1D" w:rsidRDefault="00311D1D" w:rsidP="000E2285">
      <w:pPr>
        <w:ind w:left="170" w:right="57" w:firstLine="709"/>
        <w:jc w:val="both"/>
        <w:rPr>
          <w:sz w:val="28"/>
          <w:szCs w:val="28"/>
        </w:rPr>
      </w:pPr>
    </w:p>
    <w:p w14:paraId="5F16D88A" w14:textId="77777777" w:rsidR="00311D1D" w:rsidRDefault="00311D1D" w:rsidP="009739B1">
      <w:pPr>
        <w:ind w:right="57"/>
        <w:jc w:val="center"/>
        <w:rPr>
          <w:b/>
          <w:bCs/>
          <w:sz w:val="28"/>
          <w:szCs w:val="28"/>
        </w:rPr>
      </w:pPr>
      <w:r w:rsidRPr="00311D1D">
        <w:rPr>
          <w:b/>
          <w:bCs/>
          <w:sz w:val="28"/>
          <w:szCs w:val="28"/>
        </w:rPr>
        <w:t>Глава 19. Прием, регистрация, рассмотрение заявления и документов</w:t>
      </w:r>
    </w:p>
    <w:p w14:paraId="0A7E2225" w14:textId="77777777" w:rsidR="00311D1D" w:rsidRPr="00AE71B5" w:rsidRDefault="00311D1D" w:rsidP="00AE71B5">
      <w:pPr>
        <w:ind w:left="170" w:right="57" w:firstLine="709"/>
        <w:jc w:val="both"/>
        <w:rPr>
          <w:sz w:val="28"/>
          <w:szCs w:val="28"/>
        </w:rPr>
      </w:pPr>
      <w:r w:rsidRPr="00AE71B5">
        <w:rPr>
          <w:sz w:val="28"/>
          <w:szCs w:val="28"/>
        </w:rPr>
        <w:t>55.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w:t>
      </w:r>
      <w:r w:rsidR="00BA6984" w:rsidRPr="00AE71B5">
        <w:rPr>
          <w:sz w:val="28"/>
          <w:szCs w:val="28"/>
        </w:rPr>
        <w:t xml:space="preserve"> </w:t>
      </w:r>
      <w:r w:rsidRPr="00AE71B5">
        <w:rPr>
          <w:sz w:val="28"/>
          <w:szCs w:val="28"/>
        </w:rPr>
        <w:t>16</w:t>
      </w:r>
      <w:r w:rsidR="00BA6984" w:rsidRPr="00AE71B5">
        <w:rPr>
          <w:sz w:val="28"/>
          <w:szCs w:val="28"/>
        </w:rPr>
        <w:t xml:space="preserve"> </w:t>
      </w:r>
      <w:r w:rsidRPr="00AE71B5">
        <w:rPr>
          <w:sz w:val="28"/>
          <w:szCs w:val="28"/>
        </w:rPr>
        <w:t>настоящего административного регламента.</w:t>
      </w:r>
    </w:p>
    <w:p w14:paraId="23F08A29" w14:textId="77777777" w:rsidR="00311D1D" w:rsidRPr="00AE71B5" w:rsidRDefault="00311D1D" w:rsidP="00AE71B5">
      <w:pPr>
        <w:ind w:left="170" w:right="57" w:firstLine="709"/>
        <w:jc w:val="both"/>
        <w:rPr>
          <w:sz w:val="28"/>
          <w:szCs w:val="28"/>
        </w:rPr>
      </w:pPr>
      <w:r w:rsidRPr="00AE71B5">
        <w:rPr>
          <w:sz w:val="28"/>
          <w:szCs w:val="28"/>
        </w:rPr>
        <w:t>56. Прием</w:t>
      </w:r>
      <w:r w:rsidR="00BA6984" w:rsidRPr="00AE71B5">
        <w:rPr>
          <w:sz w:val="28"/>
          <w:szCs w:val="28"/>
        </w:rPr>
        <w:t xml:space="preserve"> </w:t>
      </w:r>
      <w:r w:rsidRPr="00AE71B5">
        <w:rPr>
          <w:sz w:val="28"/>
          <w:szCs w:val="28"/>
        </w:rPr>
        <w:t>заявления и документов</w:t>
      </w:r>
      <w:r w:rsidR="00BA6984" w:rsidRPr="00AE71B5">
        <w:rPr>
          <w:sz w:val="28"/>
          <w:szCs w:val="28"/>
        </w:rPr>
        <w:t xml:space="preserve"> </w:t>
      </w:r>
      <w:r w:rsidRPr="00AE71B5">
        <w:rPr>
          <w:sz w:val="28"/>
          <w:szCs w:val="28"/>
        </w:rPr>
        <w:t>от</w:t>
      </w:r>
      <w:r w:rsidR="00963BCA" w:rsidRPr="00AE71B5">
        <w:rPr>
          <w:sz w:val="28"/>
          <w:szCs w:val="28"/>
        </w:rPr>
        <w:t xml:space="preserve"> </w:t>
      </w:r>
      <w:r w:rsidRPr="00AE71B5">
        <w:rPr>
          <w:sz w:val="28"/>
          <w:szCs w:val="28"/>
        </w:rPr>
        <w:t>заявителей и их представителей в администрации осуществляется по предварительной записи по телефону, указанному на официальном сайте администрации, либо при личном обращении заявителя или его представителя в</w:t>
      </w:r>
      <w:r w:rsidR="00963BCA" w:rsidRPr="00AE71B5">
        <w:rPr>
          <w:sz w:val="28"/>
          <w:szCs w:val="28"/>
        </w:rPr>
        <w:t xml:space="preserve"> </w:t>
      </w:r>
      <w:r w:rsidRPr="00AE71B5">
        <w:rPr>
          <w:sz w:val="28"/>
          <w:szCs w:val="28"/>
        </w:rPr>
        <w:t>администрацию.</w:t>
      </w:r>
    </w:p>
    <w:p w14:paraId="5DF0FA85" w14:textId="77777777" w:rsidR="00311D1D" w:rsidRPr="00AE71B5" w:rsidRDefault="00311D1D" w:rsidP="00AE71B5">
      <w:pPr>
        <w:ind w:left="170" w:right="57" w:firstLine="709"/>
        <w:jc w:val="both"/>
        <w:rPr>
          <w:sz w:val="28"/>
          <w:szCs w:val="28"/>
        </w:rPr>
      </w:pPr>
      <w:r w:rsidRPr="00AE71B5">
        <w:rPr>
          <w:sz w:val="28"/>
          <w:szCs w:val="28"/>
        </w:rPr>
        <w:t>57.</w:t>
      </w:r>
      <w:r w:rsidR="00963BCA" w:rsidRPr="00AE71B5">
        <w:rPr>
          <w:sz w:val="28"/>
          <w:szCs w:val="28"/>
        </w:rPr>
        <w:t xml:space="preserve"> </w:t>
      </w:r>
      <w:r w:rsidRPr="00AE71B5">
        <w:rPr>
          <w:sz w:val="28"/>
          <w:szCs w:val="28"/>
        </w:rPr>
        <w:t>Поступившие в администрацию заявление и документы, в том числе в электронной форме, регистрируются должностным лицом администрации, ответственным за прием и регистрацию документов, в срок, установленный в пункте</w:t>
      </w:r>
      <w:r w:rsidR="00963BCA" w:rsidRPr="00AE71B5">
        <w:rPr>
          <w:sz w:val="28"/>
          <w:szCs w:val="28"/>
        </w:rPr>
        <w:t xml:space="preserve"> </w:t>
      </w:r>
      <w:r w:rsidRPr="00AE71B5">
        <w:rPr>
          <w:sz w:val="28"/>
          <w:szCs w:val="28"/>
        </w:rPr>
        <w:t>31</w:t>
      </w:r>
      <w:r w:rsidR="00642DB7" w:rsidRPr="00AE71B5">
        <w:rPr>
          <w:sz w:val="28"/>
          <w:szCs w:val="28"/>
        </w:rPr>
        <w:t xml:space="preserve"> </w:t>
      </w:r>
      <w:r w:rsidRPr="00AE71B5">
        <w:rPr>
          <w:sz w:val="28"/>
          <w:szCs w:val="28"/>
        </w:rPr>
        <w:t>настоящего административного регламента.</w:t>
      </w:r>
    </w:p>
    <w:p w14:paraId="00C79FEE" w14:textId="77777777" w:rsidR="00311D1D" w:rsidRPr="00AE71B5" w:rsidRDefault="00311D1D" w:rsidP="00AE71B5">
      <w:pPr>
        <w:ind w:left="170" w:right="57" w:firstLine="709"/>
        <w:jc w:val="both"/>
        <w:rPr>
          <w:sz w:val="28"/>
          <w:szCs w:val="28"/>
        </w:rPr>
      </w:pPr>
      <w:r w:rsidRPr="00AE71B5">
        <w:rPr>
          <w:sz w:val="28"/>
          <w:szCs w:val="28"/>
        </w:rPr>
        <w:t>58.</w:t>
      </w:r>
      <w:r w:rsidR="00963BCA" w:rsidRPr="00AE71B5">
        <w:rPr>
          <w:sz w:val="28"/>
          <w:szCs w:val="28"/>
        </w:rPr>
        <w:t xml:space="preserve"> </w:t>
      </w:r>
      <w:r w:rsidRPr="00AE71B5">
        <w:rPr>
          <w:sz w:val="28"/>
          <w:szCs w:val="28"/>
        </w:rPr>
        <w:t>Должностное лицо</w:t>
      </w:r>
      <w:r w:rsidR="00963BCA" w:rsidRPr="00AE71B5">
        <w:rPr>
          <w:sz w:val="28"/>
          <w:szCs w:val="28"/>
        </w:rPr>
        <w:t xml:space="preserve"> </w:t>
      </w:r>
      <w:r w:rsidRPr="00AE71B5">
        <w:rPr>
          <w:sz w:val="28"/>
          <w:szCs w:val="28"/>
        </w:rPr>
        <w:t>администрации, ответственное за прием и регистрацию документов, просматривает поступившие документы, проверяет их целостность и</w:t>
      </w:r>
      <w:r w:rsidR="00963BCA" w:rsidRPr="00AE71B5">
        <w:rPr>
          <w:sz w:val="28"/>
          <w:szCs w:val="28"/>
        </w:rPr>
        <w:t xml:space="preserve"> </w:t>
      </w:r>
      <w:r w:rsidRPr="00AE71B5">
        <w:rPr>
          <w:sz w:val="28"/>
          <w:szCs w:val="28"/>
        </w:rPr>
        <w:t>комплектность, устанавливает их соответствие требованиям, предусмотренными пунктами</w:t>
      </w:r>
      <w:r w:rsidR="00963BCA" w:rsidRPr="00AE71B5">
        <w:rPr>
          <w:sz w:val="28"/>
          <w:szCs w:val="28"/>
        </w:rPr>
        <w:t xml:space="preserve"> </w:t>
      </w:r>
      <w:r w:rsidRPr="00AE71B5">
        <w:rPr>
          <w:sz w:val="28"/>
          <w:szCs w:val="28"/>
        </w:rPr>
        <w:t>13,</w:t>
      </w:r>
      <w:r w:rsidR="00963BCA" w:rsidRPr="00AE71B5">
        <w:rPr>
          <w:sz w:val="28"/>
          <w:szCs w:val="28"/>
        </w:rPr>
        <w:t xml:space="preserve"> </w:t>
      </w:r>
      <w:r w:rsidRPr="00AE71B5">
        <w:rPr>
          <w:sz w:val="28"/>
          <w:szCs w:val="28"/>
        </w:rPr>
        <w:t>14,</w:t>
      </w:r>
      <w:r w:rsidR="00963BCA" w:rsidRPr="00AE71B5">
        <w:rPr>
          <w:sz w:val="28"/>
          <w:szCs w:val="28"/>
        </w:rPr>
        <w:t xml:space="preserve"> </w:t>
      </w:r>
      <w:r w:rsidRPr="00AE71B5">
        <w:rPr>
          <w:sz w:val="28"/>
          <w:szCs w:val="28"/>
        </w:rPr>
        <w:t>18</w:t>
      </w:r>
      <w:r w:rsidR="00963BCA" w:rsidRPr="00AE71B5">
        <w:rPr>
          <w:sz w:val="28"/>
          <w:szCs w:val="28"/>
        </w:rPr>
        <w:t xml:space="preserve"> </w:t>
      </w:r>
      <w:r w:rsidRPr="00AE71B5">
        <w:rPr>
          <w:sz w:val="28"/>
          <w:szCs w:val="28"/>
        </w:rPr>
        <w:t>настоящего административного регламента,</w:t>
      </w:r>
      <w:r w:rsidR="00963BCA" w:rsidRPr="00AE71B5">
        <w:rPr>
          <w:sz w:val="28"/>
          <w:szCs w:val="28"/>
        </w:rPr>
        <w:t xml:space="preserve"> </w:t>
      </w:r>
      <w:r w:rsidRPr="00AE71B5">
        <w:rPr>
          <w:sz w:val="28"/>
          <w:szCs w:val="28"/>
        </w:rPr>
        <w:t>не позднее двух рабочих дней со дня получения заявления и документов.</w:t>
      </w:r>
    </w:p>
    <w:p w14:paraId="054F1840" w14:textId="77777777" w:rsidR="00311D1D" w:rsidRPr="00AE71B5" w:rsidRDefault="00311D1D" w:rsidP="00AE71B5">
      <w:pPr>
        <w:ind w:left="170" w:right="57" w:firstLine="709"/>
        <w:jc w:val="both"/>
        <w:rPr>
          <w:sz w:val="28"/>
          <w:szCs w:val="28"/>
        </w:rPr>
      </w:pPr>
      <w:r w:rsidRPr="00AE71B5">
        <w:rPr>
          <w:sz w:val="28"/>
          <w:szCs w:val="28"/>
        </w:rPr>
        <w:lastRenderedPageBreak/>
        <w:t>59. В случае</w:t>
      </w:r>
      <w:r w:rsidR="00963BCA" w:rsidRPr="00AE71B5">
        <w:rPr>
          <w:sz w:val="28"/>
          <w:szCs w:val="28"/>
        </w:rPr>
        <w:t xml:space="preserve"> </w:t>
      </w:r>
      <w:r w:rsidRPr="00AE71B5">
        <w:rPr>
          <w:sz w:val="28"/>
          <w:szCs w:val="28"/>
        </w:rPr>
        <w:t>если заявление и документы не подписаны электронной подписью,</w:t>
      </w:r>
      <w:r w:rsidR="00963BCA" w:rsidRPr="00AE71B5">
        <w:rPr>
          <w:sz w:val="28"/>
          <w:szCs w:val="28"/>
        </w:rPr>
        <w:t xml:space="preserve"> </w:t>
      </w:r>
      <w:r w:rsidRPr="00AE71B5">
        <w:rPr>
          <w:sz w:val="28"/>
          <w:szCs w:val="28"/>
        </w:rPr>
        <w:t>заявителю</w:t>
      </w:r>
      <w:r w:rsidR="00963BCA" w:rsidRPr="00AE71B5">
        <w:rPr>
          <w:sz w:val="28"/>
          <w:szCs w:val="28"/>
        </w:rPr>
        <w:t xml:space="preserve"> </w:t>
      </w:r>
      <w:r w:rsidRPr="00AE71B5">
        <w:rPr>
          <w:sz w:val="28"/>
          <w:szCs w:val="28"/>
        </w:rPr>
        <w:t>в день поступления заявления в форме электронного документа направляется уведомление о приеме заявления, в котором указывается график приема</w:t>
      </w:r>
      <w:r w:rsidR="00963BCA" w:rsidRPr="00AE71B5">
        <w:rPr>
          <w:sz w:val="28"/>
          <w:szCs w:val="28"/>
        </w:rPr>
        <w:t xml:space="preserve"> </w:t>
      </w:r>
      <w:r w:rsidRPr="00AE71B5">
        <w:rPr>
          <w:sz w:val="28"/>
          <w:szCs w:val="28"/>
        </w:rPr>
        <w:t>заявителя</w:t>
      </w:r>
      <w:r w:rsidR="00963BCA" w:rsidRPr="00AE71B5">
        <w:rPr>
          <w:sz w:val="28"/>
          <w:szCs w:val="28"/>
        </w:rPr>
        <w:t xml:space="preserve"> </w:t>
      </w:r>
      <w:r w:rsidRPr="00AE71B5">
        <w:rPr>
          <w:sz w:val="28"/>
          <w:szCs w:val="28"/>
        </w:rPr>
        <w:t>в пределах</w:t>
      </w:r>
      <w:r w:rsidR="00963BCA" w:rsidRPr="00AE71B5">
        <w:rPr>
          <w:sz w:val="28"/>
          <w:szCs w:val="28"/>
        </w:rPr>
        <w:t xml:space="preserve"> </w:t>
      </w:r>
      <w:r w:rsidRPr="00AE71B5">
        <w:rPr>
          <w:sz w:val="28"/>
          <w:szCs w:val="28"/>
        </w:rPr>
        <w:t>7</w:t>
      </w:r>
      <w:r w:rsidR="00963BCA" w:rsidRPr="00AE71B5">
        <w:rPr>
          <w:sz w:val="28"/>
          <w:szCs w:val="28"/>
        </w:rPr>
        <w:t xml:space="preserve"> </w:t>
      </w:r>
      <w:r w:rsidRPr="00AE71B5">
        <w:rPr>
          <w:sz w:val="28"/>
          <w:szCs w:val="28"/>
        </w:rPr>
        <w:t>календарных дней со дня</w:t>
      </w:r>
      <w:r w:rsidR="00963BCA" w:rsidRPr="00AE71B5">
        <w:rPr>
          <w:sz w:val="28"/>
          <w:szCs w:val="28"/>
        </w:rPr>
        <w:t xml:space="preserve"> </w:t>
      </w:r>
      <w:r w:rsidRPr="00AE71B5">
        <w:rPr>
          <w:sz w:val="28"/>
          <w:szCs w:val="28"/>
        </w:rPr>
        <w:t>поступления заявления.</w:t>
      </w:r>
    </w:p>
    <w:p w14:paraId="4661F7DD" w14:textId="77777777" w:rsidR="00311D1D" w:rsidRPr="00AE71B5" w:rsidRDefault="00311D1D" w:rsidP="00AE71B5">
      <w:pPr>
        <w:ind w:left="170" w:right="57" w:firstLine="709"/>
        <w:jc w:val="both"/>
        <w:rPr>
          <w:sz w:val="28"/>
          <w:szCs w:val="28"/>
        </w:rPr>
      </w:pPr>
      <w:r w:rsidRPr="00AE71B5">
        <w:rPr>
          <w:sz w:val="28"/>
          <w:szCs w:val="28"/>
        </w:rPr>
        <w:t>Уведомление о приеме заявления направляется с использованием информационно-телекоммуникационной сети</w:t>
      </w:r>
      <w:r w:rsidR="00AE71B5" w:rsidRPr="00AE71B5">
        <w:rPr>
          <w:sz w:val="28"/>
          <w:szCs w:val="28"/>
        </w:rPr>
        <w:t xml:space="preserve"> </w:t>
      </w:r>
      <w:r w:rsidRPr="00AE71B5">
        <w:rPr>
          <w:sz w:val="28"/>
          <w:szCs w:val="28"/>
        </w:rPr>
        <w:t>«Интернет»</w:t>
      </w:r>
      <w:r w:rsidR="00AE71B5" w:rsidRPr="00AE71B5">
        <w:rPr>
          <w:sz w:val="28"/>
          <w:szCs w:val="28"/>
        </w:rPr>
        <w:t xml:space="preserve"> </w:t>
      </w:r>
      <w:r w:rsidRPr="00AE71B5">
        <w:rPr>
          <w:sz w:val="28"/>
          <w:szCs w:val="28"/>
        </w:rPr>
        <w:t>на адрес электронной почты, с которого поступили заявление и документы в форме электронных документов.</w:t>
      </w:r>
    </w:p>
    <w:p w14:paraId="376EA97E" w14:textId="77777777" w:rsidR="00311D1D" w:rsidRPr="00AE71B5" w:rsidRDefault="00311D1D" w:rsidP="00AE71B5">
      <w:pPr>
        <w:ind w:left="170" w:right="57" w:firstLine="709"/>
        <w:jc w:val="both"/>
        <w:rPr>
          <w:sz w:val="28"/>
          <w:szCs w:val="28"/>
        </w:rPr>
      </w:pPr>
      <w:r w:rsidRPr="00AE71B5">
        <w:rPr>
          <w:sz w:val="28"/>
          <w:szCs w:val="28"/>
        </w:rPr>
        <w:t>60. В случае выявления в представленных документах хотя бы одного из</w:t>
      </w:r>
      <w:r w:rsidR="00AE71B5" w:rsidRPr="00AE71B5">
        <w:rPr>
          <w:sz w:val="28"/>
          <w:szCs w:val="28"/>
        </w:rPr>
        <w:t xml:space="preserve"> </w:t>
      </w:r>
      <w:r w:rsidRPr="00AE71B5">
        <w:rPr>
          <w:sz w:val="28"/>
          <w:szCs w:val="28"/>
        </w:rPr>
        <w:t>оснований, предусмотренных пунктом</w:t>
      </w:r>
      <w:r w:rsidR="00AE71B5" w:rsidRPr="00AE71B5">
        <w:rPr>
          <w:sz w:val="28"/>
          <w:szCs w:val="28"/>
        </w:rPr>
        <w:t xml:space="preserve"> </w:t>
      </w:r>
      <w:r w:rsidRPr="00AE71B5">
        <w:rPr>
          <w:sz w:val="28"/>
          <w:szCs w:val="28"/>
        </w:rPr>
        <w:t>21</w:t>
      </w:r>
      <w:r w:rsidR="00AE71B5" w:rsidRPr="00AE71B5">
        <w:rPr>
          <w:sz w:val="28"/>
          <w:szCs w:val="28"/>
        </w:rPr>
        <w:t xml:space="preserve"> </w:t>
      </w:r>
      <w:r w:rsidRPr="00AE71B5">
        <w:rPr>
          <w:sz w:val="28"/>
          <w:szCs w:val="28"/>
        </w:rPr>
        <w:t>настоящего административного регламента,</w:t>
      </w:r>
      <w:r w:rsidR="00AE71B5" w:rsidRPr="00AE71B5">
        <w:rPr>
          <w:sz w:val="28"/>
          <w:szCs w:val="28"/>
        </w:rPr>
        <w:t xml:space="preserve"> </w:t>
      </w:r>
      <w:r w:rsidRPr="00AE71B5">
        <w:rPr>
          <w:sz w:val="28"/>
          <w:szCs w:val="28"/>
        </w:rPr>
        <w:t>должностное лицо администрации, ответственное за прием и регистрацию документов, не позднее срока, предусмотренного пунктом</w:t>
      </w:r>
      <w:r w:rsidR="00AE71B5" w:rsidRPr="00AE71B5">
        <w:rPr>
          <w:sz w:val="28"/>
          <w:szCs w:val="28"/>
        </w:rPr>
        <w:t xml:space="preserve"> </w:t>
      </w:r>
      <w:r w:rsidRPr="00AE71B5">
        <w:rPr>
          <w:sz w:val="28"/>
          <w:szCs w:val="28"/>
        </w:rPr>
        <w:t>58</w:t>
      </w:r>
      <w:r w:rsidR="00AE71B5" w:rsidRPr="00AE71B5">
        <w:rPr>
          <w:sz w:val="28"/>
          <w:szCs w:val="28"/>
        </w:rPr>
        <w:t xml:space="preserve"> </w:t>
      </w:r>
      <w:r w:rsidRPr="00AE71B5">
        <w:rPr>
          <w:sz w:val="28"/>
          <w:szCs w:val="28"/>
        </w:rPr>
        <w:t>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обеспечивается его подписание главой</w:t>
      </w:r>
      <w:r w:rsidR="00AE71B5" w:rsidRPr="00AE71B5">
        <w:rPr>
          <w:sz w:val="28"/>
          <w:szCs w:val="28"/>
        </w:rPr>
        <w:t xml:space="preserve"> </w:t>
      </w:r>
      <w:r w:rsidRPr="00AE71B5">
        <w:rPr>
          <w:sz w:val="28"/>
          <w:szCs w:val="28"/>
        </w:rPr>
        <w:t>администрации.</w:t>
      </w:r>
    </w:p>
    <w:p w14:paraId="2B6916F3" w14:textId="77777777" w:rsidR="00311D1D" w:rsidRPr="00AE71B5" w:rsidRDefault="00311D1D" w:rsidP="004E24CD">
      <w:pPr>
        <w:ind w:left="170" w:right="57" w:firstLine="709"/>
        <w:jc w:val="both"/>
        <w:rPr>
          <w:sz w:val="28"/>
          <w:szCs w:val="28"/>
        </w:rPr>
      </w:pPr>
      <w:r w:rsidRPr="00AE71B5">
        <w:rPr>
          <w:sz w:val="28"/>
          <w:szCs w:val="28"/>
        </w:rPr>
        <w:t>61. В случае отказа в приеме документов,</w:t>
      </w:r>
      <w:r w:rsidR="00AE71B5" w:rsidRPr="00AE71B5">
        <w:rPr>
          <w:sz w:val="28"/>
          <w:szCs w:val="28"/>
        </w:rPr>
        <w:t xml:space="preserve"> </w:t>
      </w:r>
      <w:r w:rsidRPr="00AE71B5">
        <w:rPr>
          <w:sz w:val="28"/>
          <w:szCs w:val="28"/>
        </w:rPr>
        <w:t>должностное лицо администрации, ответственное за прием и регистрацию документов,</w:t>
      </w:r>
      <w:r w:rsidR="00AE71B5" w:rsidRPr="00AE71B5">
        <w:rPr>
          <w:sz w:val="28"/>
          <w:szCs w:val="28"/>
        </w:rPr>
        <w:t xml:space="preserve"> </w:t>
      </w:r>
      <w:r w:rsidRPr="00AE71B5">
        <w:rPr>
          <w:sz w:val="28"/>
          <w:szCs w:val="28"/>
        </w:rPr>
        <w:t>в течение</w:t>
      </w:r>
      <w:r w:rsidR="00AE71B5" w:rsidRPr="00AE71B5">
        <w:rPr>
          <w:sz w:val="28"/>
          <w:szCs w:val="28"/>
        </w:rPr>
        <w:t xml:space="preserve"> </w:t>
      </w:r>
      <w:r w:rsidRPr="00AE71B5">
        <w:rPr>
          <w:sz w:val="28"/>
          <w:szCs w:val="28"/>
        </w:rPr>
        <w:t>7</w:t>
      </w:r>
      <w:r w:rsidR="00AE71B5" w:rsidRPr="00AE71B5">
        <w:rPr>
          <w:sz w:val="28"/>
          <w:szCs w:val="28"/>
        </w:rPr>
        <w:t xml:space="preserve"> </w:t>
      </w:r>
      <w:r w:rsidRPr="00AE71B5">
        <w:rPr>
          <w:sz w:val="28"/>
          <w:szCs w:val="28"/>
        </w:rPr>
        <w:t>рабочих дней со дня получения заявления и документов направляет заявителю</w:t>
      </w:r>
      <w:r w:rsidR="00AE71B5" w:rsidRPr="00AE71B5">
        <w:rPr>
          <w:sz w:val="28"/>
          <w:szCs w:val="28"/>
        </w:rPr>
        <w:t xml:space="preserve"> </w:t>
      </w:r>
      <w:r w:rsidRPr="00AE71B5">
        <w:rPr>
          <w:sz w:val="28"/>
          <w:szCs w:val="28"/>
        </w:rPr>
        <w:t>или его представителю</w:t>
      </w:r>
      <w:r w:rsidR="00BA6984" w:rsidRPr="00AE71B5">
        <w:rPr>
          <w:sz w:val="28"/>
          <w:szCs w:val="28"/>
        </w:rPr>
        <w:t xml:space="preserve"> </w:t>
      </w:r>
      <w:r w:rsidRPr="00AE71B5">
        <w:rPr>
          <w:sz w:val="28"/>
          <w:szCs w:val="28"/>
        </w:rPr>
        <w:t>уведомление об отказе в приеме документов по адресу, указанному в заявлении, либо по обращению заявителя или его представителя вручает его лично.</w:t>
      </w:r>
    </w:p>
    <w:p w14:paraId="79A22963" w14:textId="77777777" w:rsidR="00311D1D" w:rsidRPr="00AE71B5" w:rsidRDefault="00311D1D" w:rsidP="00AE71B5">
      <w:pPr>
        <w:ind w:left="170" w:right="57" w:firstLine="709"/>
        <w:jc w:val="both"/>
        <w:rPr>
          <w:sz w:val="28"/>
          <w:szCs w:val="28"/>
        </w:rPr>
      </w:pPr>
      <w:r w:rsidRPr="00AE71B5">
        <w:rPr>
          <w:sz w:val="28"/>
          <w:szCs w:val="28"/>
        </w:rPr>
        <w:t>62. При отсутствии в представленных заявителем или его представителем документах оснований, предусмотренных пунктом</w:t>
      </w:r>
      <w:r w:rsidR="00AE71B5" w:rsidRPr="00AE71B5">
        <w:rPr>
          <w:sz w:val="28"/>
          <w:szCs w:val="28"/>
        </w:rPr>
        <w:t xml:space="preserve"> </w:t>
      </w:r>
      <w:r w:rsidRPr="00AE71B5">
        <w:rPr>
          <w:sz w:val="28"/>
          <w:szCs w:val="28"/>
        </w:rPr>
        <w:t>21</w:t>
      </w:r>
      <w:r w:rsidR="00AE71B5" w:rsidRPr="00AE71B5">
        <w:rPr>
          <w:sz w:val="28"/>
          <w:szCs w:val="28"/>
        </w:rPr>
        <w:t xml:space="preserve"> </w:t>
      </w:r>
      <w:r w:rsidRPr="00AE71B5">
        <w:rPr>
          <w:sz w:val="28"/>
          <w:szCs w:val="28"/>
        </w:rPr>
        <w:t>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w:t>
      </w:r>
      <w:r w:rsidR="00AE71B5" w:rsidRPr="00AE71B5">
        <w:rPr>
          <w:sz w:val="28"/>
          <w:szCs w:val="28"/>
        </w:rPr>
        <w:t xml:space="preserve"> </w:t>
      </w:r>
      <w:r w:rsidRPr="00AE71B5">
        <w:rPr>
          <w:sz w:val="28"/>
          <w:szCs w:val="28"/>
        </w:rPr>
        <w:t>58</w:t>
      </w:r>
      <w:r w:rsidR="00AE71B5" w:rsidRPr="00AE71B5">
        <w:rPr>
          <w:sz w:val="28"/>
          <w:szCs w:val="28"/>
        </w:rPr>
        <w:t xml:space="preserve"> </w:t>
      </w:r>
      <w:r w:rsidRPr="00AE71B5">
        <w:rPr>
          <w:sz w:val="28"/>
          <w:szCs w:val="28"/>
        </w:rPr>
        <w:t>настоящего административного регламента, передает представленные заявителем или его представителем</w:t>
      </w:r>
      <w:r w:rsidR="00AE71B5" w:rsidRPr="00AE71B5">
        <w:rPr>
          <w:sz w:val="28"/>
          <w:szCs w:val="28"/>
        </w:rPr>
        <w:t xml:space="preserve"> </w:t>
      </w:r>
      <w:r w:rsidRPr="00AE71B5">
        <w:rPr>
          <w:sz w:val="28"/>
          <w:szCs w:val="28"/>
        </w:rPr>
        <w:t>заявление и</w:t>
      </w:r>
      <w:r w:rsidR="00AE71B5" w:rsidRPr="00AE71B5">
        <w:rPr>
          <w:sz w:val="28"/>
          <w:szCs w:val="28"/>
        </w:rPr>
        <w:t xml:space="preserve"> </w:t>
      </w:r>
      <w:r w:rsidRPr="00AE71B5">
        <w:rPr>
          <w:sz w:val="28"/>
          <w:szCs w:val="28"/>
        </w:rPr>
        <w:t>документы должностному лицу</w:t>
      </w:r>
      <w:r w:rsidR="00AE71B5" w:rsidRPr="00AE71B5">
        <w:rPr>
          <w:sz w:val="28"/>
          <w:szCs w:val="28"/>
        </w:rPr>
        <w:t xml:space="preserve"> </w:t>
      </w:r>
      <w:r w:rsidRPr="00AE71B5">
        <w:rPr>
          <w:sz w:val="28"/>
          <w:szCs w:val="28"/>
        </w:rPr>
        <w:t>администрации, ответственному за предоставление муниципальной услуги.</w:t>
      </w:r>
    </w:p>
    <w:p w14:paraId="5D1AB53F" w14:textId="77777777" w:rsidR="00311D1D" w:rsidRPr="00AE71B5" w:rsidRDefault="00311D1D" w:rsidP="00AE71B5">
      <w:pPr>
        <w:ind w:left="170" w:right="57" w:firstLine="709"/>
        <w:jc w:val="both"/>
        <w:rPr>
          <w:sz w:val="28"/>
          <w:szCs w:val="28"/>
        </w:rPr>
      </w:pPr>
      <w:r w:rsidRPr="00AE71B5">
        <w:rPr>
          <w:sz w:val="28"/>
          <w:szCs w:val="28"/>
        </w:rPr>
        <w:t>63. Результатом административной процедуры является прием</w:t>
      </w:r>
      <w:r w:rsidR="00AE71B5" w:rsidRPr="00AE71B5">
        <w:rPr>
          <w:sz w:val="28"/>
          <w:szCs w:val="28"/>
        </w:rPr>
        <w:t xml:space="preserve"> </w:t>
      </w:r>
      <w:r w:rsidRPr="00AE71B5">
        <w:rPr>
          <w:sz w:val="28"/>
          <w:szCs w:val="28"/>
        </w:rPr>
        <w:t>представленных заявителем</w:t>
      </w:r>
      <w:r w:rsidR="00AE71B5" w:rsidRPr="00AE71B5">
        <w:rPr>
          <w:sz w:val="28"/>
          <w:szCs w:val="28"/>
        </w:rPr>
        <w:t xml:space="preserve"> </w:t>
      </w:r>
      <w:r w:rsidRPr="00AE71B5">
        <w:rPr>
          <w:sz w:val="28"/>
          <w:szCs w:val="28"/>
        </w:rPr>
        <w:t>или его представителем</w:t>
      </w:r>
      <w:r w:rsidR="00AE71B5" w:rsidRPr="00AE71B5">
        <w:rPr>
          <w:sz w:val="28"/>
          <w:szCs w:val="28"/>
        </w:rPr>
        <w:t xml:space="preserve"> </w:t>
      </w:r>
      <w:r w:rsidRPr="00AE71B5">
        <w:rPr>
          <w:sz w:val="28"/>
          <w:szCs w:val="28"/>
        </w:rPr>
        <w:t>документов,</w:t>
      </w:r>
      <w:r w:rsidR="00AE71B5" w:rsidRPr="00AE71B5">
        <w:rPr>
          <w:sz w:val="28"/>
          <w:szCs w:val="28"/>
        </w:rPr>
        <w:t xml:space="preserve"> </w:t>
      </w:r>
      <w:r w:rsidRPr="00AE71B5">
        <w:rPr>
          <w:sz w:val="28"/>
          <w:szCs w:val="28"/>
        </w:rPr>
        <w:t>их</w:t>
      </w:r>
      <w:r w:rsidR="00AE71B5" w:rsidRPr="00AE71B5">
        <w:rPr>
          <w:sz w:val="28"/>
          <w:szCs w:val="28"/>
        </w:rPr>
        <w:t xml:space="preserve"> </w:t>
      </w:r>
      <w:r w:rsidRPr="00AE71B5">
        <w:rPr>
          <w:sz w:val="28"/>
          <w:szCs w:val="28"/>
        </w:rPr>
        <w:t>рассмотрение и</w:t>
      </w:r>
      <w:r w:rsidR="00AE71B5" w:rsidRPr="00AE71B5">
        <w:rPr>
          <w:sz w:val="28"/>
          <w:szCs w:val="28"/>
        </w:rPr>
        <w:t xml:space="preserve"> </w:t>
      </w:r>
      <w:r w:rsidRPr="00AE71B5">
        <w:rPr>
          <w:sz w:val="28"/>
          <w:szCs w:val="28"/>
        </w:rPr>
        <w:t>передача должностному лицу, ответственному за предоставление муниципальной услуги, либо направление заявителю</w:t>
      </w:r>
      <w:r w:rsidR="00AE71B5" w:rsidRPr="00AE71B5">
        <w:rPr>
          <w:sz w:val="28"/>
          <w:szCs w:val="28"/>
        </w:rPr>
        <w:t xml:space="preserve"> </w:t>
      </w:r>
      <w:r w:rsidRPr="00AE71B5">
        <w:rPr>
          <w:sz w:val="28"/>
          <w:szCs w:val="28"/>
        </w:rPr>
        <w:t>или его представителю</w:t>
      </w:r>
      <w:r w:rsidR="00AE71B5" w:rsidRPr="00AE71B5">
        <w:rPr>
          <w:sz w:val="28"/>
          <w:szCs w:val="28"/>
        </w:rPr>
        <w:t xml:space="preserve"> </w:t>
      </w:r>
      <w:r w:rsidRPr="00AE71B5">
        <w:rPr>
          <w:sz w:val="28"/>
          <w:szCs w:val="28"/>
        </w:rPr>
        <w:t>уведомления об отказе в приеме представленных документов.</w:t>
      </w:r>
    </w:p>
    <w:p w14:paraId="64A81C82" w14:textId="77777777" w:rsidR="00CF24E1" w:rsidRPr="000E2285" w:rsidRDefault="00311D1D" w:rsidP="00B65642">
      <w:pPr>
        <w:ind w:left="170" w:right="57" w:firstLine="709"/>
        <w:jc w:val="both"/>
        <w:rPr>
          <w:sz w:val="28"/>
          <w:szCs w:val="28"/>
        </w:rPr>
      </w:pPr>
      <w:r w:rsidRPr="00AE71B5">
        <w:rPr>
          <w:sz w:val="28"/>
          <w:szCs w:val="28"/>
        </w:rPr>
        <w:t>64. Способом фиксации результата административной процедуры является регистрация должностным лицом</w:t>
      </w:r>
      <w:r w:rsidR="00AE71B5" w:rsidRPr="00AE71B5">
        <w:rPr>
          <w:sz w:val="28"/>
          <w:szCs w:val="28"/>
        </w:rPr>
        <w:t xml:space="preserve"> </w:t>
      </w:r>
      <w:r w:rsidRPr="00AE71B5">
        <w:rPr>
          <w:sz w:val="28"/>
          <w:szCs w:val="28"/>
        </w:rPr>
        <w:t>администрации, ответственным за прием и регистрацию корреспонденции, факта передачи представленных документов должностному лицу</w:t>
      </w:r>
      <w:r w:rsidR="00AE71B5" w:rsidRPr="00AE71B5">
        <w:rPr>
          <w:sz w:val="28"/>
          <w:szCs w:val="28"/>
        </w:rPr>
        <w:t xml:space="preserve"> </w:t>
      </w:r>
      <w:r w:rsidRPr="00AE71B5">
        <w:rPr>
          <w:sz w:val="28"/>
          <w:szCs w:val="28"/>
        </w:rPr>
        <w:t>администрации, ответственному за предоставление муниципальной услуги,</w:t>
      </w:r>
      <w:r w:rsidR="00AE71B5" w:rsidRPr="00AE71B5">
        <w:rPr>
          <w:sz w:val="28"/>
          <w:szCs w:val="28"/>
        </w:rPr>
        <w:t xml:space="preserve"> </w:t>
      </w:r>
      <w:r w:rsidRPr="00AE71B5">
        <w:rPr>
          <w:sz w:val="28"/>
          <w:szCs w:val="28"/>
        </w:rPr>
        <w:t>либо уведомления об отказе в приеме представленных документов.</w:t>
      </w:r>
    </w:p>
    <w:p w14:paraId="205A9347" w14:textId="77777777" w:rsidR="00FD2A9C" w:rsidRPr="000313A6" w:rsidRDefault="00754005" w:rsidP="000313A6">
      <w:pPr>
        <w:widowControl w:val="0"/>
        <w:autoSpaceDE w:val="0"/>
        <w:autoSpaceDN w:val="0"/>
        <w:adjustRightInd w:val="0"/>
        <w:ind w:left="170" w:right="57" w:firstLine="709"/>
        <w:jc w:val="center"/>
        <w:rPr>
          <w:b/>
          <w:bCs/>
          <w:kern w:val="2"/>
          <w:sz w:val="28"/>
          <w:szCs w:val="28"/>
        </w:rPr>
      </w:pPr>
      <w:r w:rsidRPr="00754005">
        <w:rPr>
          <w:b/>
          <w:bCs/>
          <w:kern w:val="2"/>
          <w:sz w:val="28"/>
          <w:szCs w:val="28"/>
        </w:rPr>
        <w:lastRenderedPageBreak/>
        <w:t>Глава 20. Подготовка копий муниципальных правовых актов администрации или информационного письма об отсутствии муниципальных правовых актов администрации</w:t>
      </w:r>
    </w:p>
    <w:p w14:paraId="4DD0BB6C" w14:textId="77777777" w:rsidR="00754005" w:rsidRPr="00754005" w:rsidRDefault="00754005" w:rsidP="00754005">
      <w:pPr>
        <w:ind w:left="170" w:right="57" w:firstLine="709"/>
        <w:jc w:val="both"/>
        <w:rPr>
          <w:sz w:val="28"/>
          <w:szCs w:val="28"/>
        </w:rPr>
      </w:pPr>
      <w:r w:rsidRPr="00754005">
        <w:rPr>
          <w:sz w:val="28"/>
          <w:szCs w:val="28"/>
        </w:rPr>
        <w:t>65.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указанных в пунктах 13, 14 настоящего административного регламента.</w:t>
      </w:r>
    </w:p>
    <w:p w14:paraId="5BB2F3A7" w14:textId="77777777" w:rsidR="00754005" w:rsidRPr="00754005" w:rsidRDefault="00754005" w:rsidP="00754005">
      <w:pPr>
        <w:ind w:left="170" w:right="57" w:firstLine="709"/>
        <w:jc w:val="both"/>
        <w:rPr>
          <w:sz w:val="28"/>
          <w:szCs w:val="28"/>
        </w:rPr>
      </w:pPr>
      <w:r w:rsidRPr="00754005">
        <w:rPr>
          <w:sz w:val="28"/>
          <w:szCs w:val="28"/>
        </w:rPr>
        <w:t>66. Должностное лицо администрации, ответственное за предоставление муниципальной услуги, в течение двух рабочих дней со дня получения документов, указанных в пунктах 13, 14 настоящего административного регламента, подготавливает один из следующих документов:</w:t>
      </w:r>
    </w:p>
    <w:p w14:paraId="7B3A2A33" w14:textId="77777777" w:rsidR="00754005" w:rsidRPr="00754005" w:rsidRDefault="00754005" w:rsidP="00754005">
      <w:pPr>
        <w:ind w:left="170" w:right="57" w:firstLine="709"/>
        <w:jc w:val="both"/>
        <w:rPr>
          <w:sz w:val="28"/>
          <w:szCs w:val="28"/>
        </w:rPr>
      </w:pPr>
      <w:r w:rsidRPr="00754005">
        <w:rPr>
          <w:sz w:val="28"/>
          <w:szCs w:val="28"/>
        </w:rPr>
        <w:t>1) копии муниципальных правовых актов администрации;</w:t>
      </w:r>
    </w:p>
    <w:p w14:paraId="0171F33F" w14:textId="77777777" w:rsidR="00754005" w:rsidRPr="00754005" w:rsidRDefault="00754005" w:rsidP="00754005">
      <w:pPr>
        <w:ind w:left="170" w:right="57" w:firstLine="709"/>
        <w:jc w:val="both"/>
        <w:rPr>
          <w:sz w:val="28"/>
          <w:szCs w:val="28"/>
        </w:rPr>
      </w:pPr>
      <w:r w:rsidRPr="00754005">
        <w:rPr>
          <w:sz w:val="28"/>
          <w:szCs w:val="28"/>
        </w:rPr>
        <w:t>2) информационное письмо об отсутствии муниципальных правовых актов администрации.</w:t>
      </w:r>
    </w:p>
    <w:p w14:paraId="0B8D7029" w14:textId="77777777" w:rsidR="00754005" w:rsidRDefault="00754005" w:rsidP="00754005">
      <w:pPr>
        <w:ind w:left="170" w:right="57" w:firstLine="709"/>
        <w:jc w:val="both"/>
        <w:rPr>
          <w:sz w:val="28"/>
          <w:szCs w:val="28"/>
        </w:rPr>
      </w:pPr>
      <w:r w:rsidRPr="00754005">
        <w:rPr>
          <w:sz w:val="28"/>
          <w:szCs w:val="28"/>
        </w:rPr>
        <w:t>67. Должностное лицо администрации, ответственное за предоставление муниципальной услуги, готовит копии муниципальных правовых актов администрации, указанных в заявлении.</w:t>
      </w:r>
    </w:p>
    <w:p w14:paraId="4C14982E" w14:textId="77777777" w:rsidR="00754005" w:rsidRPr="00754005" w:rsidRDefault="00754005" w:rsidP="00754005">
      <w:pPr>
        <w:ind w:left="170" w:right="57" w:firstLine="709"/>
        <w:jc w:val="both"/>
        <w:rPr>
          <w:sz w:val="28"/>
          <w:szCs w:val="28"/>
        </w:rPr>
      </w:pPr>
      <w:r w:rsidRPr="00754005">
        <w:rPr>
          <w:sz w:val="28"/>
          <w:szCs w:val="28"/>
        </w:rPr>
        <w:t>Должностное лицо администрации, ответственное за предоставление муниципальной услуги, готовит информационное письмо об отсутствии муниципальных правовых актов администрации, указанных в заявлении.</w:t>
      </w:r>
    </w:p>
    <w:p w14:paraId="4D1F0666" w14:textId="77777777" w:rsidR="00754005" w:rsidRPr="00754005" w:rsidRDefault="00754005" w:rsidP="00754005">
      <w:pPr>
        <w:ind w:left="170" w:right="57" w:firstLine="709"/>
        <w:jc w:val="both"/>
        <w:rPr>
          <w:sz w:val="28"/>
          <w:szCs w:val="28"/>
        </w:rPr>
      </w:pPr>
      <w:r w:rsidRPr="00754005">
        <w:rPr>
          <w:sz w:val="28"/>
          <w:szCs w:val="28"/>
        </w:rPr>
        <w:t>68. Результатом административной процедуры выдача копий муниципальных правовых актов администрации либо выдача информационного письма об отсутствии муниципальных правовых актов администрации.</w:t>
      </w:r>
    </w:p>
    <w:p w14:paraId="3A454595" w14:textId="77777777" w:rsidR="00754005" w:rsidRPr="00754005" w:rsidRDefault="00754005" w:rsidP="00754005">
      <w:pPr>
        <w:ind w:left="170" w:right="57" w:firstLine="709"/>
        <w:jc w:val="both"/>
        <w:rPr>
          <w:sz w:val="28"/>
          <w:szCs w:val="28"/>
        </w:rPr>
      </w:pPr>
      <w:r w:rsidRPr="00754005">
        <w:rPr>
          <w:sz w:val="28"/>
          <w:szCs w:val="28"/>
        </w:rPr>
        <w:t>69. Способом фиксации результата административной процедуры является выдача копий муниципальных правовых актов администрации либо выдача информационного письма об отсутствии муниципальных правовых актов администрации, подписанное главой администрации или иным лицом, уполномоченным на его подписание главой администрации.</w:t>
      </w:r>
    </w:p>
    <w:p w14:paraId="0E8B2665" w14:textId="77777777" w:rsidR="006125C2" w:rsidRPr="006125C2" w:rsidRDefault="006125C2" w:rsidP="000313A6">
      <w:pPr>
        <w:widowControl w:val="0"/>
        <w:autoSpaceDE w:val="0"/>
        <w:autoSpaceDN w:val="0"/>
        <w:adjustRightInd w:val="0"/>
        <w:ind w:right="57"/>
        <w:jc w:val="both"/>
        <w:rPr>
          <w:b/>
          <w:bCs/>
          <w:kern w:val="2"/>
          <w:sz w:val="28"/>
          <w:szCs w:val="28"/>
        </w:rPr>
      </w:pPr>
    </w:p>
    <w:p w14:paraId="0B4CAC30" w14:textId="77777777" w:rsidR="00320298" w:rsidRPr="000313A6" w:rsidRDefault="00320298" w:rsidP="000313A6">
      <w:pPr>
        <w:pStyle w:val="a4"/>
        <w:tabs>
          <w:tab w:val="left" w:pos="851"/>
        </w:tabs>
        <w:spacing w:before="0"/>
        <w:ind w:left="170" w:right="57" w:firstLine="709"/>
        <w:jc w:val="center"/>
        <w:rPr>
          <w:b/>
          <w:bCs/>
          <w:sz w:val="28"/>
          <w:szCs w:val="28"/>
        </w:rPr>
      </w:pPr>
      <w:r>
        <w:rPr>
          <w:b/>
          <w:bCs/>
          <w:sz w:val="28"/>
          <w:szCs w:val="28"/>
        </w:rPr>
        <w:t>Глава 21. Направление (выдача)заявителю или его представителю копии муниципальных правовых актов или информационного письма об отсутствии муниципальных правовых актов</w:t>
      </w:r>
    </w:p>
    <w:p w14:paraId="17766975" w14:textId="77777777" w:rsidR="00320298" w:rsidRPr="00320298" w:rsidRDefault="00320298" w:rsidP="00320298">
      <w:pPr>
        <w:ind w:left="170" w:right="57" w:firstLine="709"/>
        <w:jc w:val="both"/>
        <w:rPr>
          <w:sz w:val="28"/>
          <w:szCs w:val="28"/>
        </w:rPr>
      </w:pPr>
      <w:r w:rsidRPr="00320298">
        <w:rPr>
          <w:sz w:val="28"/>
          <w:szCs w:val="28"/>
        </w:rPr>
        <w:t>70. Должностное лицо администрации, ответственное за направление (выдачу) результата муниципальной услуги, направляет результат муниципальной услуги в течение 1 рабочего дня с момента подготовки результата муниципальной услуги заявителю или его представителю по адресу, указанному в заявлении, либо по обращению заявителя или его представителя вручает его лично.</w:t>
      </w:r>
    </w:p>
    <w:p w14:paraId="34B873F0" w14:textId="77777777" w:rsidR="00320298" w:rsidRPr="00320298" w:rsidRDefault="00320298" w:rsidP="00320298">
      <w:pPr>
        <w:ind w:left="170" w:right="57" w:firstLine="709"/>
        <w:jc w:val="both"/>
        <w:rPr>
          <w:sz w:val="28"/>
          <w:szCs w:val="28"/>
        </w:rPr>
      </w:pPr>
      <w:r w:rsidRPr="00320298">
        <w:rPr>
          <w:sz w:val="28"/>
          <w:szCs w:val="28"/>
        </w:rPr>
        <w:t>71. При личном получении результата муниципальной услуги заявитель или его представитель расписывается в их получении в журнале регистрации корреспонденции.</w:t>
      </w:r>
    </w:p>
    <w:p w14:paraId="23448E23" w14:textId="77777777" w:rsidR="00320298" w:rsidRDefault="00320298" w:rsidP="00320298">
      <w:pPr>
        <w:ind w:left="170" w:right="57" w:firstLine="709"/>
        <w:jc w:val="both"/>
        <w:rPr>
          <w:sz w:val="28"/>
          <w:szCs w:val="28"/>
        </w:rPr>
      </w:pPr>
      <w:r w:rsidRPr="00320298">
        <w:rPr>
          <w:sz w:val="28"/>
          <w:szCs w:val="28"/>
        </w:rPr>
        <w:lastRenderedPageBreak/>
        <w:t>72.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w:t>
      </w:r>
    </w:p>
    <w:p w14:paraId="180DA74A" w14:textId="77777777" w:rsidR="00DD50BE" w:rsidRDefault="00DD50BE" w:rsidP="000313A6">
      <w:pPr>
        <w:ind w:right="57"/>
        <w:jc w:val="both"/>
        <w:rPr>
          <w:sz w:val="28"/>
          <w:szCs w:val="28"/>
        </w:rPr>
      </w:pPr>
    </w:p>
    <w:p w14:paraId="5ED77BCD" w14:textId="77777777" w:rsidR="00320298" w:rsidRPr="000313A6" w:rsidRDefault="00DD50BE" w:rsidP="000313A6">
      <w:pPr>
        <w:ind w:left="170" w:right="57" w:firstLine="709"/>
        <w:jc w:val="center"/>
        <w:rPr>
          <w:b/>
          <w:bCs/>
          <w:sz w:val="28"/>
          <w:szCs w:val="28"/>
        </w:rPr>
      </w:pPr>
      <w:r w:rsidRPr="00DD50BE">
        <w:rPr>
          <w:b/>
          <w:bCs/>
          <w:sz w:val="28"/>
          <w:szCs w:val="28"/>
        </w:rPr>
        <w:t>Глава 22. Исправление допущенных опечаток и ошибок в выданных в результате предоставления муниципальной услуги документах</w:t>
      </w:r>
    </w:p>
    <w:p w14:paraId="0BB550FA" w14:textId="77777777" w:rsidR="00DD50BE" w:rsidRPr="00DD50BE" w:rsidRDefault="00DD50BE" w:rsidP="00DD50BE">
      <w:pPr>
        <w:ind w:left="170" w:right="57" w:firstLine="709"/>
        <w:jc w:val="both"/>
        <w:rPr>
          <w:sz w:val="28"/>
          <w:szCs w:val="28"/>
        </w:rPr>
      </w:pPr>
      <w:r w:rsidRPr="00DD50BE">
        <w:rPr>
          <w:sz w:val="28"/>
          <w:szCs w:val="28"/>
        </w:rPr>
        <w:t>73. Основанием для исправления допущенных опечаток и ошибок в выданном, в результате предоставления муниципальной услуги, информационного письма об отсутствии муниципальных правовых актов администрации (далее – техническая ошибка) является получение администрацией заявления об исправлении технической ошибки от заявителя или его представителя.</w:t>
      </w:r>
    </w:p>
    <w:p w14:paraId="45F030B5" w14:textId="77777777" w:rsidR="00DD50BE" w:rsidRDefault="00DD50BE" w:rsidP="00DD50BE">
      <w:pPr>
        <w:ind w:left="170" w:right="57" w:firstLine="709"/>
        <w:jc w:val="both"/>
        <w:rPr>
          <w:sz w:val="28"/>
          <w:szCs w:val="28"/>
        </w:rPr>
      </w:pPr>
      <w:r w:rsidRPr="00DD50BE">
        <w:rPr>
          <w:sz w:val="28"/>
          <w:szCs w:val="28"/>
        </w:rPr>
        <w:t>74. Заявление об исправлении технической ошибки подается заявителем или его представителем в администрацию одним из способов, указанным в пункте 14 настоящего административного регламента.</w:t>
      </w:r>
    </w:p>
    <w:p w14:paraId="2A8957D6" w14:textId="77777777" w:rsidR="00DD50BE" w:rsidRPr="00DD50BE" w:rsidRDefault="00DD50BE" w:rsidP="00DD50BE">
      <w:pPr>
        <w:ind w:left="170" w:right="57" w:firstLine="709"/>
        <w:jc w:val="both"/>
        <w:rPr>
          <w:sz w:val="28"/>
          <w:szCs w:val="28"/>
        </w:rPr>
      </w:pPr>
      <w:r w:rsidRPr="00DD50BE">
        <w:rPr>
          <w:sz w:val="28"/>
          <w:szCs w:val="28"/>
        </w:rPr>
        <w:t>75.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14 настоящего административного регламента, и направляется должностному лицу администрации, ответственному за предоставление муниципальной услуги.</w:t>
      </w:r>
    </w:p>
    <w:p w14:paraId="71FB7C8A" w14:textId="77777777" w:rsidR="00DD50BE" w:rsidRPr="00DD50BE" w:rsidRDefault="00DD50BE" w:rsidP="00DD50BE">
      <w:pPr>
        <w:ind w:left="170" w:right="57" w:firstLine="709"/>
        <w:jc w:val="both"/>
        <w:rPr>
          <w:sz w:val="28"/>
          <w:szCs w:val="28"/>
        </w:rPr>
      </w:pPr>
      <w:r w:rsidRPr="00DD50BE">
        <w:rPr>
          <w:sz w:val="28"/>
          <w:szCs w:val="28"/>
        </w:rPr>
        <w:t>76. Должностное лицо администрации, ответственное за предоставление муниципальной услуги, в течение 1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14:paraId="57E5A521" w14:textId="77777777" w:rsidR="00DD50BE" w:rsidRPr="00DD50BE" w:rsidRDefault="00DD50BE" w:rsidP="00DD50BE">
      <w:pPr>
        <w:ind w:left="170" w:right="57" w:firstLine="709"/>
        <w:jc w:val="both"/>
        <w:rPr>
          <w:sz w:val="28"/>
          <w:szCs w:val="28"/>
        </w:rPr>
      </w:pPr>
      <w:r w:rsidRPr="00DD50BE">
        <w:rPr>
          <w:sz w:val="28"/>
          <w:szCs w:val="28"/>
        </w:rPr>
        <w:t>1) об исправлении технической ошибки;</w:t>
      </w:r>
    </w:p>
    <w:p w14:paraId="1FFCCB84" w14:textId="77777777" w:rsidR="00DD50BE" w:rsidRPr="00DD50BE" w:rsidRDefault="00DD50BE" w:rsidP="00DD50BE">
      <w:pPr>
        <w:ind w:left="170" w:right="57" w:firstLine="709"/>
        <w:jc w:val="both"/>
        <w:rPr>
          <w:sz w:val="28"/>
          <w:szCs w:val="28"/>
        </w:rPr>
      </w:pPr>
      <w:r w:rsidRPr="00DD50BE">
        <w:rPr>
          <w:sz w:val="28"/>
          <w:szCs w:val="28"/>
        </w:rPr>
        <w:t>2) об отсутствии технической ошибки.</w:t>
      </w:r>
    </w:p>
    <w:p w14:paraId="40184957" w14:textId="77777777" w:rsidR="00DD50BE" w:rsidRPr="00DD50BE" w:rsidRDefault="00DD50BE" w:rsidP="00DD50BE">
      <w:pPr>
        <w:ind w:left="170" w:right="57" w:firstLine="709"/>
        <w:jc w:val="both"/>
        <w:rPr>
          <w:sz w:val="28"/>
          <w:szCs w:val="28"/>
        </w:rPr>
      </w:pPr>
      <w:r w:rsidRPr="00DD50BE">
        <w:rPr>
          <w:sz w:val="28"/>
          <w:szCs w:val="28"/>
        </w:rPr>
        <w:t>77. Критерием принятия решения, указанного в пункте 76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7EC265E5" w14:textId="77777777" w:rsidR="00DD50BE" w:rsidRPr="00DD50BE" w:rsidRDefault="00DD50BE" w:rsidP="00DD50BE">
      <w:pPr>
        <w:ind w:left="170" w:right="57" w:firstLine="709"/>
        <w:jc w:val="both"/>
        <w:rPr>
          <w:sz w:val="28"/>
          <w:szCs w:val="28"/>
        </w:rPr>
      </w:pPr>
      <w:r w:rsidRPr="00DD50BE">
        <w:rPr>
          <w:sz w:val="28"/>
          <w:szCs w:val="28"/>
        </w:rPr>
        <w:t>78. В случае принятия решения, указанного в подпункте 1 пункта 76 настоящего административного регламента, должностное лицо администрации, ответственное за предоставление муниципальной услуги, подготавливает копию муниципального правового акта администрации или информационное письмо с исправленной технической ошибкой.</w:t>
      </w:r>
    </w:p>
    <w:p w14:paraId="02CBF37D" w14:textId="77777777" w:rsidR="00DD50BE" w:rsidRPr="00DD50BE" w:rsidRDefault="00DD50BE" w:rsidP="00DD50BE">
      <w:pPr>
        <w:ind w:left="170" w:right="57" w:firstLine="709"/>
        <w:jc w:val="both"/>
        <w:rPr>
          <w:sz w:val="28"/>
          <w:szCs w:val="28"/>
        </w:rPr>
      </w:pPr>
      <w:r w:rsidRPr="00DD50BE">
        <w:rPr>
          <w:sz w:val="28"/>
          <w:szCs w:val="28"/>
        </w:rPr>
        <w:t xml:space="preserve">79. В случае принятия решения, указанного в подпункте 2 пункта 76 настоящего административного регламента, должностное лицо администрации, ответственное за предоставление муниципальной услуги, </w:t>
      </w:r>
      <w:r w:rsidRPr="00DD50BE">
        <w:rPr>
          <w:sz w:val="28"/>
          <w:szCs w:val="28"/>
        </w:rPr>
        <w:lastRenderedPageBreak/>
        <w:t>готовит уведомление об отсутствии технической ошибки в выданном в результате предоставления муниципальной услуги документе.</w:t>
      </w:r>
    </w:p>
    <w:p w14:paraId="6548A819" w14:textId="77777777" w:rsidR="00DD50BE" w:rsidRDefault="00DD50BE" w:rsidP="00E00904">
      <w:pPr>
        <w:ind w:left="170" w:right="57" w:firstLine="709"/>
        <w:jc w:val="both"/>
        <w:rPr>
          <w:sz w:val="28"/>
          <w:szCs w:val="28"/>
        </w:rPr>
      </w:pPr>
      <w:r w:rsidRPr="00DD50BE">
        <w:rPr>
          <w:sz w:val="28"/>
          <w:szCs w:val="28"/>
        </w:rPr>
        <w:t>80. Должностное лицо администрации, ответственное за направление (выдачу) заявителю или его представителю результата муниципальной услуги, в течение 1 рабочего дня направляет указанный в пункте 89 настоящего административного регламента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14:paraId="2F65AEF0" w14:textId="77777777" w:rsidR="000313A6" w:rsidRDefault="000313A6" w:rsidP="000313A6">
      <w:pPr>
        <w:ind w:right="57"/>
        <w:jc w:val="both"/>
        <w:rPr>
          <w:sz w:val="28"/>
          <w:szCs w:val="28"/>
        </w:rPr>
      </w:pPr>
    </w:p>
    <w:p w14:paraId="6AF4EE39" w14:textId="77777777" w:rsidR="00E00904" w:rsidRDefault="00E00904" w:rsidP="00E00904">
      <w:pPr>
        <w:ind w:left="170" w:right="57" w:firstLine="709"/>
        <w:jc w:val="center"/>
        <w:rPr>
          <w:b/>
          <w:bCs/>
          <w:sz w:val="28"/>
          <w:szCs w:val="28"/>
        </w:rPr>
      </w:pPr>
      <w:r w:rsidRPr="00E00904">
        <w:rPr>
          <w:b/>
          <w:bCs/>
          <w:sz w:val="28"/>
          <w:szCs w:val="28"/>
        </w:rPr>
        <w:t xml:space="preserve">Раздел </w:t>
      </w:r>
      <w:r w:rsidRPr="00E00904">
        <w:rPr>
          <w:b/>
          <w:bCs/>
          <w:sz w:val="28"/>
          <w:szCs w:val="28"/>
          <w:lang w:val="en-US"/>
        </w:rPr>
        <w:t>IV</w:t>
      </w:r>
      <w:r w:rsidRPr="00E00904">
        <w:rPr>
          <w:b/>
          <w:bCs/>
          <w:sz w:val="28"/>
          <w:szCs w:val="28"/>
        </w:rPr>
        <w:t>. Формы контроля за предоставлением муниципальной услуги</w:t>
      </w:r>
    </w:p>
    <w:p w14:paraId="5163F405" w14:textId="77777777" w:rsidR="00E00904" w:rsidRDefault="00E00904" w:rsidP="00E00904">
      <w:pPr>
        <w:ind w:left="170" w:right="57" w:firstLine="709"/>
        <w:jc w:val="center"/>
        <w:rPr>
          <w:b/>
          <w:bCs/>
          <w:sz w:val="28"/>
          <w:szCs w:val="28"/>
        </w:rPr>
      </w:pPr>
    </w:p>
    <w:p w14:paraId="029552A4" w14:textId="77777777" w:rsidR="00E00904" w:rsidRDefault="00E00904" w:rsidP="000313A6">
      <w:pPr>
        <w:ind w:left="170" w:right="57" w:firstLine="709"/>
        <w:jc w:val="center"/>
        <w:rPr>
          <w:b/>
          <w:bCs/>
          <w:sz w:val="28"/>
          <w:szCs w:val="28"/>
        </w:rPr>
      </w:pPr>
      <w:r>
        <w:rPr>
          <w:b/>
          <w:bCs/>
          <w:sz w:val="28"/>
          <w:szCs w:val="28"/>
        </w:rPr>
        <w:t>Глава 23. Порядок осуществления текущего контроля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14:paraId="3590037E" w14:textId="77777777" w:rsidR="001F44EA" w:rsidRPr="001F44EA" w:rsidRDefault="001F44EA" w:rsidP="001F44EA">
      <w:pPr>
        <w:ind w:left="170" w:right="57" w:firstLine="709"/>
        <w:jc w:val="both"/>
        <w:rPr>
          <w:sz w:val="28"/>
          <w:szCs w:val="28"/>
        </w:rPr>
      </w:pPr>
      <w:r w:rsidRPr="001F44EA">
        <w:rPr>
          <w:sz w:val="28"/>
          <w:szCs w:val="28"/>
        </w:rPr>
        <w:t>81.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14:paraId="70E2CF2A" w14:textId="77777777" w:rsidR="001F44EA" w:rsidRPr="001F44EA" w:rsidRDefault="001F44EA" w:rsidP="001F44EA">
      <w:pPr>
        <w:ind w:left="170" w:right="57" w:firstLine="709"/>
        <w:jc w:val="both"/>
        <w:rPr>
          <w:sz w:val="28"/>
          <w:szCs w:val="28"/>
        </w:rPr>
      </w:pPr>
      <w:r w:rsidRPr="001F44EA">
        <w:rPr>
          <w:sz w:val="28"/>
          <w:szCs w:val="28"/>
        </w:rPr>
        <w:t>82. Основными задачами текущего контроля являются:</w:t>
      </w:r>
    </w:p>
    <w:p w14:paraId="48327FA9" w14:textId="77777777" w:rsidR="001F44EA" w:rsidRPr="001F44EA" w:rsidRDefault="001F44EA" w:rsidP="001F44EA">
      <w:pPr>
        <w:ind w:left="170" w:right="57" w:firstLine="709"/>
        <w:jc w:val="both"/>
        <w:rPr>
          <w:sz w:val="28"/>
          <w:szCs w:val="28"/>
        </w:rPr>
      </w:pPr>
      <w:r w:rsidRPr="001F44EA">
        <w:rPr>
          <w:sz w:val="28"/>
          <w:szCs w:val="28"/>
        </w:rPr>
        <w:t>1) обеспечение своевременного и качественного предоставления муниципальной услуги;</w:t>
      </w:r>
    </w:p>
    <w:p w14:paraId="5458448B" w14:textId="77777777" w:rsidR="001F44EA" w:rsidRPr="001F44EA" w:rsidRDefault="001F44EA" w:rsidP="001F44EA">
      <w:pPr>
        <w:ind w:left="170" w:right="57" w:firstLine="709"/>
        <w:jc w:val="both"/>
        <w:rPr>
          <w:sz w:val="28"/>
          <w:szCs w:val="28"/>
        </w:rPr>
      </w:pPr>
      <w:r w:rsidRPr="001F44EA">
        <w:rPr>
          <w:sz w:val="28"/>
          <w:szCs w:val="28"/>
        </w:rPr>
        <w:t>2) выявление нарушений в сроках и качестве предоставления муниципальной услуги;</w:t>
      </w:r>
    </w:p>
    <w:p w14:paraId="594A73A4" w14:textId="77777777" w:rsidR="001F44EA" w:rsidRPr="001F44EA" w:rsidRDefault="001F44EA" w:rsidP="001F44EA">
      <w:pPr>
        <w:ind w:left="170" w:right="57" w:firstLine="709"/>
        <w:jc w:val="both"/>
        <w:rPr>
          <w:sz w:val="28"/>
          <w:szCs w:val="28"/>
        </w:rPr>
      </w:pPr>
      <w:r w:rsidRPr="001F44EA">
        <w:rPr>
          <w:sz w:val="28"/>
          <w:szCs w:val="28"/>
        </w:rPr>
        <w:t>3) выявление и устранение причин и условий, способствующих ненадлежащему предоставлению муниципальной услуги;</w:t>
      </w:r>
    </w:p>
    <w:p w14:paraId="1843510B" w14:textId="77777777" w:rsidR="001F44EA" w:rsidRPr="001F44EA" w:rsidRDefault="001F44EA" w:rsidP="001F44EA">
      <w:pPr>
        <w:ind w:left="170" w:right="57" w:firstLine="709"/>
        <w:jc w:val="both"/>
        <w:rPr>
          <w:sz w:val="28"/>
          <w:szCs w:val="28"/>
        </w:rPr>
      </w:pPr>
      <w:r w:rsidRPr="001F44EA">
        <w:rPr>
          <w:sz w:val="28"/>
          <w:szCs w:val="28"/>
        </w:rPr>
        <w:t>4) принятие мер по надлежащему предоставлению муниципальной услуги.</w:t>
      </w:r>
    </w:p>
    <w:p w14:paraId="6988CD23" w14:textId="77777777" w:rsidR="007364B7" w:rsidRPr="001F44EA" w:rsidRDefault="001F44EA" w:rsidP="00B65642">
      <w:pPr>
        <w:ind w:left="170" w:right="57" w:firstLine="709"/>
        <w:jc w:val="both"/>
        <w:rPr>
          <w:sz w:val="28"/>
          <w:szCs w:val="28"/>
        </w:rPr>
      </w:pPr>
      <w:r w:rsidRPr="001F44EA">
        <w:rPr>
          <w:sz w:val="28"/>
          <w:szCs w:val="28"/>
        </w:rPr>
        <w:t>83. Текущий контроль осуществляется на постоянной основе.</w:t>
      </w:r>
    </w:p>
    <w:p w14:paraId="4032B61F" w14:textId="77777777" w:rsidR="001B0C61" w:rsidRDefault="001B0C61" w:rsidP="000313A6">
      <w:pPr>
        <w:ind w:right="57"/>
        <w:jc w:val="both"/>
        <w:rPr>
          <w:b/>
          <w:bCs/>
          <w:sz w:val="28"/>
          <w:szCs w:val="28"/>
        </w:rPr>
      </w:pPr>
    </w:p>
    <w:p w14:paraId="74818725" w14:textId="77777777" w:rsidR="001B0C61" w:rsidRPr="000313A6" w:rsidRDefault="001B0C61" w:rsidP="000313A6">
      <w:pPr>
        <w:ind w:left="170" w:right="57" w:firstLine="709"/>
        <w:jc w:val="center"/>
        <w:rPr>
          <w:b/>
          <w:bCs/>
          <w:sz w:val="28"/>
          <w:szCs w:val="28"/>
        </w:rPr>
      </w:pPr>
      <w:r>
        <w:rPr>
          <w:b/>
          <w:bCs/>
          <w:sz w:val="28"/>
          <w:szCs w:val="28"/>
        </w:rPr>
        <w:t>Глава 24.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82A8603" w14:textId="77777777" w:rsidR="001B0C61" w:rsidRPr="001B0C61" w:rsidRDefault="001B0C61" w:rsidP="001B0C61">
      <w:pPr>
        <w:ind w:left="170" w:right="57" w:firstLine="709"/>
        <w:jc w:val="both"/>
        <w:rPr>
          <w:sz w:val="28"/>
          <w:szCs w:val="28"/>
        </w:rPr>
      </w:pPr>
      <w:r w:rsidRPr="001B0C61">
        <w:rPr>
          <w:sz w:val="28"/>
          <w:szCs w:val="28"/>
        </w:rPr>
        <w:t>84.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14:paraId="0263E667" w14:textId="77777777" w:rsidR="001B0C61" w:rsidRPr="001B0C61" w:rsidRDefault="001B0C61" w:rsidP="001B0C61">
      <w:pPr>
        <w:ind w:left="170" w:right="57" w:firstLine="709"/>
        <w:jc w:val="both"/>
        <w:rPr>
          <w:sz w:val="28"/>
          <w:szCs w:val="28"/>
        </w:rPr>
      </w:pPr>
      <w:r w:rsidRPr="001B0C61">
        <w:rPr>
          <w:sz w:val="28"/>
          <w:szCs w:val="28"/>
        </w:rPr>
        <w:lastRenderedPageBreak/>
        <w:t>85.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14:paraId="4D8AB191" w14:textId="77777777" w:rsidR="001B0C61" w:rsidRPr="001B0C61" w:rsidRDefault="001B0C61" w:rsidP="009739B1">
      <w:pPr>
        <w:ind w:left="170" w:right="57" w:firstLine="709"/>
        <w:jc w:val="both"/>
        <w:rPr>
          <w:sz w:val="28"/>
          <w:szCs w:val="28"/>
        </w:rPr>
      </w:pPr>
      <w:r w:rsidRPr="001B0C61">
        <w:rPr>
          <w:sz w:val="28"/>
          <w:szCs w:val="28"/>
        </w:rPr>
        <w:t>86. 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w:t>
      </w:r>
      <w:r w:rsidR="009739B1">
        <w:rPr>
          <w:sz w:val="28"/>
          <w:szCs w:val="28"/>
        </w:rPr>
        <w:t xml:space="preserve"> </w:t>
      </w:r>
      <w:r w:rsidRPr="001B0C61">
        <w:rPr>
          <w:sz w:val="28"/>
          <w:szCs w:val="28"/>
        </w:rPr>
        <w:t>предоставления муниципальных услуг администрации, состав и порядок деятельности которой утверждается правовым актом администрации.</w:t>
      </w:r>
    </w:p>
    <w:p w14:paraId="5CCAF1B3" w14:textId="77777777" w:rsidR="001B0C61" w:rsidRPr="001B0C61" w:rsidRDefault="001B0C61" w:rsidP="001B0C61">
      <w:pPr>
        <w:ind w:left="170" w:right="57" w:firstLine="709"/>
        <w:jc w:val="both"/>
        <w:rPr>
          <w:sz w:val="28"/>
          <w:szCs w:val="28"/>
        </w:rPr>
      </w:pPr>
      <w:r w:rsidRPr="001B0C61">
        <w:rPr>
          <w:sz w:val="28"/>
          <w:szCs w:val="28"/>
        </w:rPr>
        <w:t>87. Срок проведения проверки и оформления акта проверки составляет 10 календарных дней со дня начала проверки. Днем начала проверки считается день принятия решения о назначении проверки.</w:t>
      </w:r>
    </w:p>
    <w:p w14:paraId="70A751B1" w14:textId="77777777" w:rsidR="001B0C61" w:rsidRPr="001B0C61" w:rsidRDefault="001B0C61" w:rsidP="001B0C61">
      <w:pPr>
        <w:ind w:left="170" w:right="57" w:firstLine="709"/>
        <w:jc w:val="both"/>
        <w:rPr>
          <w:sz w:val="28"/>
          <w:szCs w:val="28"/>
        </w:rPr>
      </w:pPr>
      <w:r w:rsidRPr="001B0C61">
        <w:rPr>
          <w:sz w:val="28"/>
          <w:szCs w:val="28"/>
        </w:rPr>
        <w:t xml:space="preserve">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w:t>
      </w:r>
      <w:r w:rsidR="006F74CE" w:rsidRPr="006F74CE">
        <w:rPr>
          <w:rFonts w:ascii="Arial" w:hAnsi="Arial" w:cs="Arial"/>
          <w:color w:val="000000"/>
        </w:rPr>
        <w:t>11</w:t>
      </w:r>
      <w:r w:rsidR="006F74CE" w:rsidRPr="006F74CE">
        <w:rPr>
          <w:rFonts w:ascii="Arial" w:hAnsi="Arial" w:cs="Arial"/>
          <w:color w:val="000000"/>
          <w:sz w:val="16"/>
          <w:szCs w:val="16"/>
          <w:vertAlign w:val="superscript"/>
        </w:rPr>
        <w:t>2</w:t>
      </w:r>
      <w:r w:rsidRPr="001B0C61">
        <w:rPr>
          <w:sz w:val="28"/>
          <w:szCs w:val="28"/>
        </w:rPr>
        <w:t xml:space="preserve"> Федерального закона </w:t>
      </w:r>
      <w:hyperlink r:id="rId10" w:tgtFrame="_blank" w:history="1">
        <w:r w:rsidRPr="009739B1">
          <w:rPr>
            <w:rStyle w:val="af3"/>
            <w:color w:val="auto"/>
            <w:sz w:val="28"/>
            <w:szCs w:val="28"/>
          </w:rPr>
          <w:t>от 27 июля 2010 года № 210-ФЗ</w:t>
        </w:r>
      </w:hyperlink>
      <w:r w:rsidRPr="001B0C61">
        <w:rPr>
          <w:sz w:val="28"/>
          <w:szCs w:val="28"/>
        </w:rPr>
        <w:t xml:space="preserve"> «Об организации предоставления государственных и муниципальных услуг».</w:t>
      </w:r>
    </w:p>
    <w:p w14:paraId="5DF5E231" w14:textId="77777777" w:rsidR="001B0C61" w:rsidRDefault="001B0C61" w:rsidP="001B0C61">
      <w:pPr>
        <w:ind w:left="170" w:right="57" w:firstLine="709"/>
        <w:jc w:val="both"/>
        <w:rPr>
          <w:sz w:val="28"/>
          <w:szCs w:val="28"/>
        </w:rPr>
      </w:pPr>
      <w:r w:rsidRPr="001B0C61">
        <w:rPr>
          <w:sz w:val="28"/>
          <w:szCs w:val="28"/>
        </w:rPr>
        <w:t>88.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3CF36B69" w14:textId="77777777" w:rsidR="00416561" w:rsidRDefault="00416561" w:rsidP="000313A6">
      <w:pPr>
        <w:ind w:right="57"/>
        <w:jc w:val="both"/>
        <w:rPr>
          <w:sz w:val="28"/>
          <w:szCs w:val="28"/>
        </w:rPr>
      </w:pPr>
    </w:p>
    <w:p w14:paraId="616C6D6A" w14:textId="77777777" w:rsidR="006A0A98" w:rsidRPr="000313A6" w:rsidRDefault="00416561" w:rsidP="000313A6">
      <w:pPr>
        <w:ind w:left="170" w:right="57" w:firstLine="709"/>
        <w:jc w:val="center"/>
        <w:rPr>
          <w:b/>
          <w:bCs/>
          <w:sz w:val="28"/>
          <w:szCs w:val="28"/>
        </w:rPr>
      </w:pPr>
      <w:r w:rsidRPr="00416561">
        <w:rPr>
          <w:b/>
          <w:bCs/>
          <w:sz w:val="28"/>
          <w:szCs w:val="28"/>
        </w:rPr>
        <w:t>Глава 25. Ответственность должностных лиц администрации за решения и действия (бездействие), принимаемые (осуществляемые0 ими в ходе предоставления муниципальной услуги</w:t>
      </w:r>
    </w:p>
    <w:p w14:paraId="17AE6649" w14:textId="77777777" w:rsidR="006A0A98" w:rsidRPr="006A0A98" w:rsidRDefault="006A0A98" w:rsidP="006A0A98">
      <w:pPr>
        <w:ind w:left="170" w:right="57" w:firstLine="709"/>
        <w:jc w:val="both"/>
        <w:rPr>
          <w:sz w:val="28"/>
          <w:szCs w:val="28"/>
        </w:rPr>
      </w:pPr>
      <w:r w:rsidRPr="006A0A98">
        <w:rPr>
          <w:sz w:val="28"/>
          <w:szCs w:val="28"/>
        </w:rPr>
        <w:t>89.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14:paraId="1896ABC7" w14:textId="77777777" w:rsidR="006A0A98" w:rsidRPr="006A0A98" w:rsidRDefault="006A0A98" w:rsidP="006A0A98">
      <w:pPr>
        <w:ind w:left="170" w:right="57" w:firstLine="709"/>
        <w:jc w:val="both"/>
        <w:rPr>
          <w:sz w:val="28"/>
          <w:szCs w:val="28"/>
        </w:rPr>
      </w:pPr>
      <w:r w:rsidRPr="006A0A98">
        <w:rPr>
          <w:sz w:val="28"/>
          <w:szCs w:val="28"/>
        </w:rPr>
        <w:t>90.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14:paraId="6748C00A" w14:textId="77777777" w:rsidR="00AB5B81" w:rsidRDefault="00AB5B81" w:rsidP="000313A6"/>
    <w:p w14:paraId="6CFC3C29" w14:textId="77777777" w:rsidR="00AB5B81" w:rsidRPr="000313A6" w:rsidRDefault="00AB5B81" w:rsidP="000313A6">
      <w:pPr>
        <w:ind w:firstLine="709"/>
        <w:jc w:val="center"/>
        <w:rPr>
          <w:b/>
          <w:bCs/>
          <w:sz w:val="28"/>
          <w:szCs w:val="28"/>
        </w:rPr>
      </w:pPr>
      <w:r w:rsidRPr="00AB5B81">
        <w:rPr>
          <w:b/>
          <w:bCs/>
          <w:sz w:val="28"/>
          <w:szCs w:val="28"/>
        </w:rPr>
        <w:t>Глава 26.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39CECC1" w14:textId="77777777" w:rsidR="00AB5B81" w:rsidRPr="00AB5B81" w:rsidRDefault="00AB5B81" w:rsidP="00AB5B81">
      <w:pPr>
        <w:ind w:left="170" w:right="57" w:firstLine="709"/>
        <w:jc w:val="both"/>
        <w:rPr>
          <w:sz w:val="28"/>
          <w:szCs w:val="28"/>
        </w:rPr>
      </w:pPr>
      <w:r w:rsidRPr="00AB5B81">
        <w:rPr>
          <w:sz w:val="28"/>
          <w:szCs w:val="28"/>
        </w:rPr>
        <w:t>91. 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14:paraId="56336554" w14:textId="77777777" w:rsidR="00AB5B81" w:rsidRPr="00AB5B81" w:rsidRDefault="00AB5B81" w:rsidP="00AB5B81">
      <w:pPr>
        <w:ind w:left="170" w:right="57" w:firstLine="709"/>
        <w:jc w:val="both"/>
        <w:rPr>
          <w:sz w:val="28"/>
          <w:szCs w:val="28"/>
        </w:rPr>
      </w:pPr>
      <w:r w:rsidRPr="00AB5B81">
        <w:rPr>
          <w:sz w:val="28"/>
          <w:szCs w:val="28"/>
        </w:rPr>
        <w:lastRenderedPageBreak/>
        <w:t>1) нарушения прав и законных интересов заявителей или их представителей решением, действием (бездействием) администрации и ее должностных лиц;</w:t>
      </w:r>
    </w:p>
    <w:p w14:paraId="0CC330B8" w14:textId="77777777" w:rsidR="009739B1" w:rsidRDefault="00AB5B81" w:rsidP="009739B1">
      <w:pPr>
        <w:ind w:left="170" w:right="57" w:firstLine="709"/>
        <w:jc w:val="both"/>
        <w:rPr>
          <w:sz w:val="28"/>
          <w:szCs w:val="28"/>
        </w:rPr>
      </w:pPr>
      <w:r w:rsidRPr="00AB5B81">
        <w:rPr>
          <w:sz w:val="28"/>
          <w:szCs w:val="28"/>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3730B738" w14:textId="77777777" w:rsidR="00AB5B81" w:rsidRPr="00AB5B81" w:rsidRDefault="00AB5B81" w:rsidP="009739B1">
      <w:pPr>
        <w:ind w:left="170" w:right="57" w:firstLine="709"/>
        <w:jc w:val="both"/>
        <w:rPr>
          <w:sz w:val="28"/>
          <w:szCs w:val="28"/>
        </w:rPr>
      </w:pPr>
      <w:r w:rsidRPr="00AB5B81">
        <w:rPr>
          <w:sz w:val="28"/>
          <w:szCs w:val="28"/>
        </w:rPr>
        <w:t>3) некорректного поведения должностных лиц администрации, нарушения правил служебной этики при предоставлении муниципальной услуги.</w:t>
      </w:r>
    </w:p>
    <w:p w14:paraId="62F1B7E8" w14:textId="77777777" w:rsidR="00AB5B81" w:rsidRPr="00AB5B81" w:rsidRDefault="00AB5B81" w:rsidP="00AB5B81">
      <w:pPr>
        <w:ind w:left="170" w:right="57" w:firstLine="709"/>
        <w:jc w:val="both"/>
        <w:rPr>
          <w:sz w:val="28"/>
          <w:szCs w:val="28"/>
        </w:rPr>
      </w:pPr>
      <w:r w:rsidRPr="00AB5B81">
        <w:rPr>
          <w:sz w:val="28"/>
          <w:szCs w:val="28"/>
        </w:rPr>
        <w:t>92. Информацию, указанную в пункте 91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14:paraId="6E2933F1" w14:textId="77777777" w:rsidR="00AB5B81" w:rsidRPr="00AB5B81" w:rsidRDefault="00AB5B81" w:rsidP="00AB5B81">
      <w:pPr>
        <w:ind w:left="170" w:right="57" w:firstLine="709"/>
        <w:jc w:val="both"/>
        <w:rPr>
          <w:sz w:val="28"/>
          <w:szCs w:val="28"/>
        </w:rPr>
      </w:pPr>
      <w:r w:rsidRPr="00AB5B81">
        <w:rPr>
          <w:sz w:val="28"/>
          <w:szCs w:val="28"/>
        </w:rPr>
        <w:t>93. Контроль за предоставлением муниципальной услуги осуществляется в соответствии с действующим законодательством.</w:t>
      </w:r>
    </w:p>
    <w:p w14:paraId="3DBA9DA3" w14:textId="77777777" w:rsidR="00AB5B81" w:rsidRPr="00AB5B81" w:rsidRDefault="00AB5B81" w:rsidP="00AB5B81">
      <w:pPr>
        <w:ind w:left="170" w:right="57" w:firstLine="709"/>
        <w:jc w:val="both"/>
        <w:rPr>
          <w:sz w:val="28"/>
          <w:szCs w:val="28"/>
        </w:rPr>
      </w:pPr>
      <w:r w:rsidRPr="00AB5B81">
        <w:rPr>
          <w:sz w:val="28"/>
          <w:szCs w:val="28"/>
        </w:rPr>
        <w:t>94. Срок рассмотрения обращений со стороны граждан, их объединений и организаций составляет 10 календарных дней с момента их регистрации.</w:t>
      </w:r>
    </w:p>
    <w:p w14:paraId="3B3E3E12" w14:textId="77777777" w:rsidR="00AB5B81" w:rsidRDefault="00AB5B81" w:rsidP="00AB5B81">
      <w:pPr>
        <w:ind w:left="170" w:right="57" w:firstLine="709"/>
        <w:jc w:val="both"/>
        <w:rPr>
          <w:sz w:val="28"/>
          <w:szCs w:val="28"/>
        </w:rPr>
      </w:pPr>
      <w:r w:rsidRPr="00AB5B81">
        <w:rPr>
          <w:sz w:val="28"/>
          <w:szCs w:val="28"/>
        </w:rPr>
        <w:t>Днем регистрации обращения является день его поступления в администрацию (до 16:00 часов). При поступлении обращения после 16:00 часов его регистрация происходит следующим рабочим днем.</w:t>
      </w:r>
    </w:p>
    <w:p w14:paraId="5DE019CB" w14:textId="77777777" w:rsidR="00F07969" w:rsidRPr="00AB5B81" w:rsidRDefault="00F07969" w:rsidP="000313A6">
      <w:pPr>
        <w:ind w:right="57"/>
        <w:jc w:val="both"/>
        <w:rPr>
          <w:sz w:val="28"/>
          <w:szCs w:val="28"/>
        </w:rPr>
      </w:pPr>
    </w:p>
    <w:p w14:paraId="794A781B" w14:textId="77777777" w:rsidR="009739B1" w:rsidRDefault="009739B1" w:rsidP="00F07969">
      <w:pPr>
        <w:ind w:left="170" w:right="57" w:firstLine="709"/>
        <w:jc w:val="center"/>
        <w:rPr>
          <w:b/>
          <w:bCs/>
          <w:sz w:val="28"/>
          <w:szCs w:val="28"/>
        </w:rPr>
      </w:pPr>
    </w:p>
    <w:p w14:paraId="38EE8B36" w14:textId="77777777" w:rsidR="00AB5B81" w:rsidRPr="00F07969" w:rsidRDefault="00F07969" w:rsidP="00F07969">
      <w:pPr>
        <w:ind w:left="170" w:right="57" w:firstLine="709"/>
        <w:jc w:val="center"/>
        <w:rPr>
          <w:b/>
          <w:bCs/>
          <w:sz w:val="28"/>
          <w:szCs w:val="28"/>
        </w:rPr>
      </w:pPr>
      <w:r w:rsidRPr="00F07969">
        <w:rPr>
          <w:b/>
          <w:bCs/>
          <w:sz w:val="28"/>
          <w:szCs w:val="28"/>
        </w:rPr>
        <w:t xml:space="preserve">Раздел </w:t>
      </w:r>
      <w:r w:rsidRPr="00F07969">
        <w:rPr>
          <w:b/>
          <w:bCs/>
          <w:sz w:val="28"/>
          <w:szCs w:val="28"/>
          <w:lang w:val="en-US"/>
        </w:rPr>
        <w:t>V</w:t>
      </w:r>
      <w:r w:rsidRPr="00F07969">
        <w:rPr>
          <w:b/>
          <w:bCs/>
          <w:sz w:val="28"/>
          <w:szCs w:val="28"/>
        </w:rPr>
        <w:t>. Досудебный (внесудебный) порядок обжалования решений и действий (бездействия) администрации либо их должностных лиц</w:t>
      </w:r>
    </w:p>
    <w:p w14:paraId="325F6392" w14:textId="77777777" w:rsidR="00F07969" w:rsidRDefault="00F07969" w:rsidP="00AB5B81">
      <w:pPr>
        <w:ind w:left="170" w:right="57" w:firstLine="709"/>
        <w:jc w:val="both"/>
        <w:rPr>
          <w:sz w:val="28"/>
          <w:szCs w:val="28"/>
        </w:rPr>
      </w:pPr>
    </w:p>
    <w:p w14:paraId="107BA06C" w14:textId="77777777" w:rsidR="00C76A9D" w:rsidRDefault="00F07969" w:rsidP="000313A6">
      <w:pPr>
        <w:ind w:left="170" w:right="57" w:firstLine="709"/>
        <w:jc w:val="center"/>
        <w:rPr>
          <w:b/>
          <w:bCs/>
          <w:sz w:val="28"/>
          <w:szCs w:val="28"/>
        </w:rPr>
      </w:pPr>
      <w:r w:rsidRPr="00F07969">
        <w:rPr>
          <w:b/>
          <w:bCs/>
          <w:sz w:val="28"/>
          <w:szCs w:val="28"/>
        </w:rPr>
        <w:t>Глава 27.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71C6148A" w14:textId="77777777" w:rsidR="00C76A9D" w:rsidRPr="00C76A9D" w:rsidRDefault="00C76A9D" w:rsidP="00C76A9D">
      <w:pPr>
        <w:ind w:left="170" w:right="57" w:firstLine="709"/>
        <w:jc w:val="both"/>
        <w:rPr>
          <w:sz w:val="28"/>
          <w:szCs w:val="28"/>
        </w:rPr>
      </w:pPr>
      <w:r w:rsidRPr="00C76A9D">
        <w:rPr>
          <w:sz w:val="28"/>
          <w:szCs w:val="28"/>
        </w:rPr>
        <w:t>95. Заявитель или его представитель вправе подать жалобу на решение и (или) действие (бездействие) органа, предоставляющего муниципальную услугу (администрации), его руководителя, должностных лиц и муниципальных служащих (далее – жалоба) одним из следующих способов:</w:t>
      </w:r>
    </w:p>
    <w:p w14:paraId="570EF302" w14:textId="77777777" w:rsidR="00C76A9D" w:rsidRPr="00C76A9D" w:rsidRDefault="00C76A9D" w:rsidP="00C76A9D">
      <w:pPr>
        <w:ind w:left="170" w:right="57" w:firstLine="709"/>
        <w:jc w:val="both"/>
        <w:rPr>
          <w:sz w:val="28"/>
          <w:szCs w:val="28"/>
        </w:rPr>
      </w:pPr>
      <w:r w:rsidRPr="00C76A9D">
        <w:rPr>
          <w:sz w:val="28"/>
          <w:szCs w:val="28"/>
        </w:rPr>
        <w:t>1) путем личного обращения в администрацию;</w:t>
      </w:r>
    </w:p>
    <w:p w14:paraId="738D7DBF" w14:textId="77777777" w:rsidR="00C76A9D" w:rsidRPr="00C76A9D" w:rsidRDefault="00C76A9D" w:rsidP="00C76A9D">
      <w:pPr>
        <w:ind w:left="170" w:right="57" w:firstLine="709"/>
        <w:jc w:val="both"/>
        <w:rPr>
          <w:sz w:val="28"/>
          <w:szCs w:val="28"/>
        </w:rPr>
      </w:pPr>
      <w:r w:rsidRPr="00C76A9D">
        <w:rPr>
          <w:sz w:val="28"/>
          <w:szCs w:val="28"/>
        </w:rPr>
        <w:t>2) через организации почтовой связи.</w:t>
      </w:r>
    </w:p>
    <w:p w14:paraId="161E096B" w14:textId="77777777" w:rsidR="00C76A9D" w:rsidRPr="00C76A9D" w:rsidRDefault="00C76A9D" w:rsidP="00C76A9D">
      <w:pPr>
        <w:ind w:left="170" w:right="57" w:firstLine="709"/>
        <w:jc w:val="both"/>
        <w:rPr>
          <w:sz w:val="28"/>
          <w:szCs w:val="28"/>
        </w:rPr>
      </w:pPr>
      <w:r w:rsidRPr="00C76A9D">
        <w:rPr>
          <w:sz w:val="28"/>
          <w:szCs w:val="28"/>
        </w:rPr>
        <w:t>3) через личный кабинет на Едином портале;</w:t>
      </w:r>
    </w:p>
    <w:p w14:paraId="195BF942" w14:textId="77777777" w:rsidR="00C76A9D" w:rsidRPr="00C76A9D" w:rsidRDefault="00C76A9D" w:rsidP="00C76A9D">
      <w:pPr>
        <w:ind w:left="170" w:right="57" w:firstLine="709"/>
        <w:jc w:val="both"/>
        <w:rPr>
          <w:sz w:val="28"/>
          <w:szCs w:val="28"/>
        </w:rPr>
      </w:pPr>
      <w:r w:rsidRPr="00C76A9D">
        <w:rPr>
          <w:sz w:val="28"/>
          <w:szCs w:val="28"/>
        </w:rPr>
        <w:t>4) путем направления на официальный адрес электронной почты администрации.</w:t>
      </w:r>
    </w:p>
    <w:p w14:paraId="787612F8" w14:textId="77777777" w:rsidR="00C76A9D" w:rsidRPr="00C76A9D" w:rsidRDefault="00C76A9D" w:rsidP="00C76A9D">
      <w:pPr>
        <w:ind w:left="170" w:right="57" w:firstLine="709"/>
        <w:jc w:val="both"/>
        <w:rPr>
          <w:sz w:val="28"/>
          <w:szCs w:val="28"/>
        </w:rPr>
      </w:pPr>
      <w:r w:rsidRPr="00C76A9D">
        <w:rPr>
          <w:sz w:val="28"/>
          <w:szCs w:val="28"/>
        </w:rPr>
        <w:lastRenderedPageBreak/>
        <w:t>96. Заявитель или его представитель может обратиться с жалобой, в том числе в следующих случаях:</w:t>
      </w:r>
    </w:p>
    <w:p w14:paraId="64C2A48F" w14:textId="77777777" w:rsidR="00C76A9D" w:rsidRPr="00C76A9D" w:rsidRDefault="00C76A9D" w:rsidP="00C76A9D">
      <w:pPr>
        <w:ind w:left="170" w:right="57" w:firstLine="709"/>
        <w:jc w:val="both"/>
        <w:rPr>
          <w:sz w:val="28"/>
          <w:szCs w:val="28"/>
        </w:rPr>
      </w:pPr>
      <w:r w:rsidRPr="00C76A9D">
        <w:rPr>
          <w:sz w:val="28"/>
          <w:szCs w:val="28"/>
        </w:rPr>
        <w:t>1) нарушение срока регистрации заявления о предоставлении муниципальной услуги, комплексного запроса;</w:t>
      </w:r>
    </w:p>
    <w:p w14:paraId="1A2FF484" w14:textId="77777777" w:rsidR="00C76A9D" w:rsidRPr="00C76A9D" w:rsidRDefault="00C76A9D" w:rsidP="00C76A9D">
      <w:pPr>
        <w:ind w:left="170" w:right="57" w:firstLine="709"/>
        <w:jc w:val="both"/>
        <w:rPr>
          <w:sz w:val="28"/>
          <w:szCs w:val="28"/>
        </w:rPr>
      </w:pPr>
      <w:r w:rsidRPr="00C76A9D">
        <w:rPr>
          <w:sz w:val="28"/>
          <w:szCs w:val="28"/>
        </w:rPr>
        <w:t>2) нарушение срока предоставления муниципальной услуги;</w:t>
      </w:r>
    </w:p>
    <w:p w14:paraId="3CC43B61" w14:textId="77777777" w:rsidR="000313A6" w:rsidRDefault="00C76A9D" w:rsidP="00C76A9D">
      <w:pPr>
        <w:ind w:left="170" w:right="57" w:firstLine="709"/>
        <w:jc w:val="both"/>
        <w:rPr>
          <w:sz w:val="28"/>
          <w:szCs w:val="28"/>
        </w:rPr>
      </w:pPr>
      <w:r w:rsidRPr="00C76A9D">
        <w:rPr>
          <w:sz w:val="28"/>
          <w:szCs w:val="28"/>
        </w:rPr>
        <w:t xml:space="preserve">3) требование у заявителя или его представителя документов или информации либо осуществления действий, представление или </w:t>
      </w:r>
    </w:p>
    <w:p w14:paraId="4F26C065" w14:textId="77777777" w:rsidR="00C76A9D" w:rsidRPr="00C76A9D" w:rsidRDefault="009739B1" w:rsidP="009739B1">
      <w:pPr>
        <w:ind w:right="57"/>
        <w:jc w:val="both"/>
        <w:rPr>
          <w:sz w:val="28"/>
          <w:szCs w:val="28"/>
        </w:rPr>
      </w:pPr>
      <w:r>
        <w:rPr>
          <w:sz w:val="28"/>
          <w:szCs w:val="28"/>
        </w:rPr>
        <w:t xml:space="preserve"> </w:t>
      </w:r>
      <w:r w:rsidR="00C76A9D" w:rsidRPr="00C76A9D">
        <w:rPr>
          <w:sz w:val="28"/>
          <w:szCs w:val="28"/>
        </w:rPr>
        <w:t>осуществление которых не предусмотрено нормативными правовыми актами Российской Федерации, нормативными правовыми актами Ленинградской области, нормативными правовыми актами муниципального образования для предоставления муниципальной услуги;</w:t>
      </w:r>
    </w:p>
    <w:p w14:paraId="1CAFB976" w14:textId="77777777" w:rsidR="00C76A9D" w:rsidRPr="00C76A9D" w:rsidRDefault="00C76A9D" w:rsidP="00C76A9D">
      <w:pPr>
        <w:ind w:left="170" w:right="57" w:firstLine="709"/>
        <w:jc w:val="both"/>
        <w:rPr>
          <w:sz w:val="28"/>
          <w:szCs w:val="28"/>
        </w:rPr>
      </w:pPr>
      <w:r w:rsidRPr="00C76A9D">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14:paraId="1C6AA462" w14:textId="77777777" w:rsidR="00C76A9D" w:rsidRPr="00C76A9D" w:rsidRDefault="00C76A9D" w:rsidP="00C76A9D">
      <w:pPr>
        <w:ind w:left="170" w:right="57" w:firstLine="709"/>
        <w:jc w:val="both"/>
        <w:rPr>
          <w:sz w:val="28"/>
          <w:szCs w:val="28"/>
        </w:rPr>
      </w:pPr>
      <w:r w:rsidRPr="00C76A9D">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нормативными правовыми актами муниципального образования;</w:t>
      </w:r>
    </w:p>
    <w:p w14:paraId="42310623" w14:textId="77777777" w:rsidR="00C76A9D" w:rsidRPr="00C76A9D" w:rsidRDefault="00C76A9D" w:rsidP="00C76A9D">
      <w:pPr>
        <w:ind w:left="170" w:right="57" w:firstLine="709"/>
        <w:jc w:val="both"/>
        <w:rPr>
          <w:sz w:val="28"/>
          <w:szCs w:val="28"/>
        </w:rPr>
      </w:pPr>
      <w:r w:rsidRPr="00C76A9D">
        <w:rPr>
          <w:sz w:val="28"/>
          <w:szCs w:val="28"/>
        </w:rPr>
        <w:t>6) затребование платы, не предусмотренной нормативными правовыми актами Российской Федерации, нормативными правовыми актами Ленинградской области, нормативными правовыми актами муниципального образования;</w:t>
      </w:r>
    </w:p>
    <w:p w14:paraId="6DC551F1" w14:textId="77777777" w:rsidR="00C76A9D" w:rsidRPr="00C76A9D" w:rsidRDefault="00C76A9D" w:rsidP="00C76A9D">
      <w:pPr>
        <w:ind w:left="170" w:right="57" w:firstLine="709"/>
        <w:jc w:val="both"/>
        <w:rPr>
          <w:sz w:val="28"/>
          <w:szCs w:val="28"/>
        </w:rPr>
      </w:pPr>
      <w:r w:rsidRPr="00C76A9D">
        <w:rPr>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5E5739A" w14:textId="77777777" w:rsidR="00C76A9D" w:rsidRPr="00C76A9D" w:rsidRDefault="00C76A9D" w:rsidP="00C76A9D">
      <w:pPr>
        <w:ind w:left="170" w:right="57" w:firstLine="709"/>
        <w:jc w:val="both"/>
        <w:rPr>
          <w:sz w:val="28"/>
          <w:szCs w:val="28"/>
        </w:rPr>
      </w:pPr>
      <w:r w:rsidRPr="00C76A9D">
        <w:rPr>
          <w:sz w:val="28"/>
          <w:szCs w:val="28"/>
        </w:rPr>
        <w:t>8) нарушение срока или порядка выдачи документов по результатам предоставления муниципальной услуги;</w:t>
      </w:r>
    </w:p>
    <w:p w14:paraId="0E90A7E6" w14:textId="77777777" w:rsidR="00C76A9D" w:rsidRPr="00C76A9D" w:rsidRDefault="00C76A9D" w:rsidP="00C76A9D">
      <w:pPr>
        <w:ind w:left="170" w:right="57" w:firstLine="709"/>
        <w:jc w:val="both"/>
        <w:rPr>
          <w:sz w:val="28"/>
          <w:szCs w:val="28"/>
        </w:rPr>
      </w:pPr>
      <w:r w:rsidRPr="00C76A9D">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нормативными правовыми актами муниципального образования;</w:t>
      </w:r>
    </w:p>
    <w:p w14:paraId="5E85EAEF" w14:textId="77777777" w:rsidR="00C76A9D" w:rsidRPr="00C76A9D" w:rsidRDefault="00C76A9D" w:rsidP="00C76A9D">
      <w:pPr>
        <w:ind w:left="170" w:right="57" w:firstLine="709"/>
        <w:jc w:val="both"/>
        <w:rPr>
          <w:sz w:val="28"/>
          <w:szCs w:val="28"/>
        </w:rPr>
      </w:pPr>
      <w:r w:rsidRPr="00C76A9D">
        <w:rPr>
          <w:sz w:val="28"/>
          <w:szCs w:val="28"/>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C76A9D">
        <w:rPr>
          <w:sz w:val="28"/>
          <w:szCs w:val="28"/>
        </w:rPr>
        <w:lastRenderedPageBreak/>
        <w:t xml:space="preserve">пунктом 4 части 1 статьи 7 Федерального закона </w:t>
      </w:r>
      <w:hyperlink r:id="rId11" w:tgtFrame="_blank" w:history="1">
        <w:r w:rsidRPr="009739B1">
          <w:rPr>
            <w:rStyle w:val="af3"/>
            <w:color w:val="auto"/>
            <w:sz w:val="28"/>
            <w:szCs w:val="28"/>
          </w:rPr>
          <w:t>от 27 июля 2010 года № 210</w:t>
        </w:r>
        <w:r w:rsidRPr="009739B1">
          <w:rPr>
            <w:rStyle w:val="af3"/>
            <w:color w:val="auto"/>
            <w:sz w:val="28"/>
            <w:szCs w:val="28"/>
          </w:rPr>
          <w:noBreakHyphen/>
          <w:t>ФЗ</w:t>
        </w:r>
      </w:hyperlink>
      <w:r w:rsidRPr="00C76A9D">
        <w:rPr>
          <w:sz w:val="28"/>
          <w:szCs w:val="28"/>
        </w:rPr>
        <w:t xml:space="preserve"> «Об организации предоставления государственных и муниципальных услуг».</w:t>
      </w:r>
    </w:p>
    <w:p w14:paraId="5292BE7F" w14:textId="77777777" w:rsidR="00C76A9D" w:rsidRPr="00C76A9D" w:rsidRDefault="00C76A9D" w:rsidP="009739B1">
      <w:pPr>
        <w:ind w:left="170" w:right="57" w:firstLine="709"/>
        <w:jc w:val="both"/>
        <w:rPr>
          <w:sz w:val="28"/>
          <w:szCs w:val="28"/>
        </w:rPr>
      </w:pPr>
      <w:r w:rsidRPr="00C76A9D">
        <w:rPr>
          <w:sz w:val="28"/>
          <w:szCs w:val="28"/>
        </w:rPr>
        <w:t xml:space="preserve">97. Рассмотрение жалобы осуществляется в порядке и сроки, установленные статьей </w:t>
      </w:r>
      <w:r w:rsidRPr="00C76A9D">
        <w:rPr>
          <w:color w:val="000000"/>
          <w:sz w:val="28"/>
          <w:szCs w:val="28"/>
        </w:rPr>
        <w:t>11</w:t>
      </w:r>
      <w:r w:rsidRPr="00C76A9D">
        <w:rPr>
          <w:color w:val="000000"/>
          <w:sz w:val="28"/>
          <w:szCs w:val="28"/>
          <w:vertAlign w:val="superscript"/>
        </w:rPr>
        <w:t xml:space="preserve">2 </w:t>
      </w:r>
      <w:r w:rsidRPr="00C76A9D">
        <w:rPr>
          <w:sz w:val="28"/>
          <w:szCs w:val="28"/>
        </w:rPr>
        <w:t>Федерального закона от 27 июля 2010 года № 210-ФЗ «Об организации предоставления государственных и муниципальных услуг».</w:t>
      </w:r>
    </w:p>
    <w:p w14:paraId="62A2E8A6" w14:textId="77777777" w:rsidR="00B164B7" w:rsidRDefault="00B164B7" w:rsidP="000313A6">
      <w:pPr>
        <w:ind w:right="57"/>
        <w:jc w:val="both"/>
        <w:rPr>
          <w:sz w:val="28"/>
          <w:szCs w:val="28"/>
        </w:rPr>
      </w:pPr>
    </w:p>
    <w:p w14:paraId="1EC41255" w14:textId="77777777" w:rsidR="00C2100A" w:rsidRDefault="00B164B7" w:rsidP="000313A6">
      <w:pPr>
        <w:ind w:left="170" w:right="57" w:firstLine="709"/>
        <w:jc w:val="center"/>
        <w:rPr>
          <w:b/>
          <w:bCs/>
          <w:sz w:val="28"/>
          <w:szCs w:val="28"/>
        </w:rPr>
      </w:pPr>
      <w:r w:rsidRPr="00C2100A">
        <w:rPr>
          <w:b/>
          <w:bCs/>
          <w:sz w:val="28"/>
          <w:szCs w:val="28"/>
        </w:rPr>
        <w:t xml:space="preserve">Глава 28. </w:t>
      </w:r>
      <w:r w:rsidR="00C2100A" w:rsidRPr="00C2100A">
        <w:rPr>
          <w:b/>
          <w:bCs/>
          <w:sz w:val="28"/>
          <w:szCs w:val="28"/>
        </w:rPr>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14:paraId="62FFFB2D" w14:textId="77777777" w:rsidR="00C2100A" w:rsidRPr="00C2100A" w:rsidRDefault="00C2100A" w:rsidP="00C2100A">
      <w:pPr>
        <w:ind w:left="170" w:right="57" w:firstLine="709"/>
        <w:jc w:val="both"/>
        <w:rPr>
          <w:sz w:val="28"/>
          <w:szCs w:val="28"/>
        </w:rPr>
      </w:pPr>
      <w:r w:rsidRPr="00C2100A">
        <w:rPr>
          <w:sz w:val="28"/>
          <w:szCs w:val="28"/>
        </w:rPr>
        <w:t>98. Жалоба на решения и действия (бездействие) главы администрации подается главе администрации.</w:t>
      </w:r>
    </w:p>
    <w:p w14:paraId="1153E550" w14:textId="77777777" w:rsidR="00C2100A" w:rsidRDefault="00C2100A" w:rsidP="00C2100A">
      <w:pPr>
        <w:ind w:left="170" w:right="57" w:firstLine="709"/>
        <w:jc w:val="both"/>
        <w:rPr>
          <w:sz w:val="28"/>
          <w:szCs w:val="28"/>
        </w:rPr>
      </w:pPr>
      <w:r w:rsidRPr="00C2100A">
        <w:rPr>
          <w:sz w:val="28"/>
          <w:szCs w:val="28"/>
        </w:rPr>
        <w:t>99. Жалобы на решения и действия (бездействие) должностных лиц и муниципальных служащих администрации подается главе администрации.</w:t>
      </w:r>
    </w:p>
    <w:p w14:paraId="5A90DA1E" w14:textId="77777777" w:rsidR="00666A28" w:rsidRPr="00C2100A" w:rsidRDefault="00666A28" w:rsidP="000313A6">
      <w:pPr>
        <w:ind w:right="57"/>
        <w:jc w:val="both"/>
        <w:rPr>
          <w:sz w:val="28"/>
          <w:szCs w:val="28"/>
        </w:rPr>
      </w:pPr>
    </w:p>
    <w:p w14:paraId="020CA99D" w14:textId="77777777" w:rsidR="00C2100A" w:rsidRDefault="00666A28" w:rsidP="00666A28">
      <w:pPr>
        <w:tabs>
          <w:tab w:val="left" w:pos="2400"/>
        </w:tabs>
        <w:ind w:left="170" w:right="57" w:firstLine="709"/>
        <w:jc w:val="center"/>
        <w:rPr>
          <w:b/>
          <w:bCs/>
          <w:sz w:val="28"/>
          <w:szCs w:val="28"/>
        </w:rPr>
      </w:pPr>
      <w:r>
        <w:rPr>
          <w:b/>
          <w:bCs/>
          <w:sz w:val="28"/>
          <w:szCs w:val="28"/>
        </w:rPr>
        <w:t>Глава 29.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14:paraId="3AD3910D" w14:textId="77777777" w:rsidR="0076535A" w:rsidRPr="0076535A" w:rsidRDefault="0076535A" w:rsidP="0076535A">
      <w:pPr>
        <w:ind w:left="170" w:right="57" w:firstLine="709"/>
        <w:jc w:val="both"/>
        <w:rPr>
          <w:sz w:val="28"/>
          <w:szCs w:val="28"/>
        </w:rPr>
      </w:pPr>
      <w:r w:rsidRPr="0076535A">
        <w:rPr>
          <w:sz w:val="28"/>
          <w:szCs w:val="28"/>
        </w:rPr>
        <w:t>100. Информацию о порядке подачи и рассмотрения жалобы заявитель или его представитель могут получить:</w:t>
      </w:r>
    </w:p>
    <w:p w14:paraId="61706F39" w14:textId="77777777" w:rsidR="0076535A" w:rsidRPr="0076535A" w:rsidRDefault="0076535A" w:rsidP="0076535A">
      <w:pPr>
        <w:ind w:left="170" w:right="57" w:firstLine="709"/>
        <w:jc w:val="both"/>
        <w:rPr>
          <w:sz w:val="28"/>
          <w:szCs w:val="28"/>
        </w:rPr>
      </w:pPr>
      <w:r w:rsidRPr="0076535A">
        <w:rPr>
          <w:sz w:val="28"/>
          <w:szCs w:val="28"/>
        </w:rPr>
        <w:t>1) на информационных стендах, расположенных в помещениях, занимаемых администрацией;</w:t>
      </w:r>
    </w:p>
    <w:p w14:paraId="3167C3D6" w14:textId="77777777" w:rsidR="0076535A" w:rsidRPr="0076535A" w:rsidRDefault="0076535A" w:rsidP="0076535A">
      <w:pPr>
        <w:ind w:left="170" w:right="57" w:firstLine="709"/>
        <w:jc w:val="both"/>
        <w:rPr>
          <w:sz w:val="28"/>
          <w:szCs w:val="28"/>
        </w:rPr>
      </w:pPr>
      <w:r w:rsidRPr="0076535A">
        <w:rPr>
          <w:sz w:val="28"/>
          <w:szCs w:val="28"/>
        </w:rPr>
        <w:t>2) на официальном сайте администрации;</w:t>
      </w:r>
    </w:p>
    <w:p w14:paraId="74D0B252" w14:textId="77777777" w:rsidR="0076535A" w:rsidRPr="0076535A" w:rsidRDefault="0076535A" w:rsidP="0076535A">
      <w:pPr>
        <w:ind w:left="170" w:right="57" w:firstLine="709"/>
        <w:jc w:val="both"/>
        <w:rPr>
          <w:sz w:val="28"/>
          <w:szCs w:val="28"/>
        </w:rPr>
      </w:pPr>
      <w:r w:rsidRPr="0076535A">
        <w:rPr>
          <w:sz w:val="28"/>
          <w:szCs w:val="28"/>
        </w:rPr>
        <w:t>3) на Едином портале (при технической реализации);</w:t>
      </w:r>
    </w:p>
    <w:p w14:paraId="0555DBDE" w14:textId="77777777" w:rsidR="0076535A" w:rsidRPr="0076535A" w:rsidRDefault="0076535A" w:rsidP="0076535A">
      <w:pPr>
        <w:ind w:left="170" w:right="57" w:firstLine="709"/>
        <w:jc w:val="both"/>
        <w:rPr>
          <w:sz w:val="28"/>
          <w:szCs w:val="28"/>
        </w:rPr>
      </w:pPr>
      <w:r w:rsidRPr="0076535A">
        <w:rPr>
          <w:sz w:val="28"/>
          <w:szCs w:val="28"/>
        </w:rPr>
        <w:t>4) лично у муниципального служащего администрации;</w:t>
      </w:r>
    </w:p>
    <w:p w14:paraId="49E092AA" w14:textId="77777777" w:rsidR="0076535A" w:rsidRDefault="0076535A" w:rsidP="0076535A">
      <w:pPr>
        <w:ind w:left="170" w:right="57" w:firstLine="709"/>
        <w:jc w:val="both"/>
        <w:rPr>
          <w:sz w:val="28"/>
          <w:szCs w:val="28"/>
        </w:rPr>
      </w:pPr>
      <w:r w:rsidRPr="0076535A">
        <w:rPr>
          <w:sz w:val="28"/>
          <w:szCs w:val="28"/>
        </w:rPr>
        <w:t>5) путем обращения заявителя или его представителя через организации почтовой связи в администрацию</w:t>
      </w:r>
      <w:r w:rsidR="006F4772">
        <w:rPr>
          <w:sz w:val="28"/>
          <w:szCs w:val="28"/>
        </w:rPr>
        <w:t>.</w:t>
      </w:r>
    </w:p>
    <w:p w14:paraId="47675461" w14:textId="77777777" w:rsidR="006F4772" w:rsidRDefault="006F4772" w:rsidP="0076535A">
      <w:pPr>
        <w:ind w:left="170" w:right="57" w:firstLine="709"/>
        <w:jc w:val="both"/>
        <w:rPr>
          <w:sz w:val="28"/>
          <w:szCs w:val="28"/>
        </w:rPr>
      </w:pPr>
    </w:p>
    <w:p w14:paraId="621CF829" w14:textId="77777777" w:rsidR="006F4772" w:rsidRDefault="006F4772" w:rsidP="006F4772">
      <w:pPr>
        <w:ind w:left="170" w:right="57" w:firstLine="709"/>
        <w:jc w:val="center"/>
        <w:rPr>
          <w:b/>
          <w:bCs/>
          <w:sz w:val="28"/>
          <w:szCs w:val="28"/>
        </w:rPr>
      </w:pPr>
      <w:r w:rsidRPr="006F4772">
        <w:rPr>
          <w:b/>
          <w:bCs/>
          <w:sz w:val="28"/>
          <w:szCs w:val="28"/>
        </w:rPr>
        <w:t>Глава 30.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0C691E74" w14:textId="77777777" w:rsidR="006F4772" w:rsidRPr="006F4772" w:rsidRDefault="006F4772" w:rsidP="006F4772">
      <w:pPr>
        <w:ind w:left="170" w:right="57" w:firstLine="709"/>
        <w:jc w:val="both"/>
        <w:rPr>
          <w:sz w:val="28"/>
          <w:szCs w:val="28"/>
        </w:rPr>
      </w:pPr>
      <w:r w:rsidRPr="006F4772">
        <w:rPr>
          <w:sz w:val="28"/>
          <w:szCs w:val="28"/>
        </w:rPr>
        <w:t>101.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37C20EA6" w14:textId="77777777" w:rsidR="000313A6" w:rsidRPr="00B65642" w:rsidRDefault="006F4772" w:rsidP="00B65642">
      <w:pPr>
        <w:ind w:left="170" w:right="57" w:firstLine="709"/>
        <w:jc w:val="both"/>
        <w:rPr>
          <w:sz w:val="28"/>
          <w:szCs w:val="28"/>
        </w:rPr>
      </w:pPr>
      <w:r w:rsidRPr="006F4772">
        <w:rPr>
          <w:sz w:val="28"/>
          <w:szCs w:val="28"/>
        </w:rPr>
        <w:t xml:space="preserve">1) Федеральный закон </w:t>
      </w:r>
      <w:hyperlink r:id="rId12" w:tgtFrame="_blank" w:history="1">
        <w:r w:rsidRPr="005E432D">
          <w:rPr>
            <w:rStyle w:val="af3"/>
            <w:color w:val="auto"/>
            <w:sz w:val="28"/>
            <w:szCs w:val="28"/>
          </w:rPr>
          <w:t>от 27 июля 2010 года № 210-ФЗ</w:t>
        </w:r>
      </w:hyperlink>
      <w:r w:rsidRPr="006F4772">
        <w:rPr>
          <w:sz w:val="28"/>
          <w:szCs w:val="28"/>
        </w:rPr>
        <w:t xml:space="preserve"> «Об организации предоставления государственных и муниципальных услуг»</w:t>
      </w:r>
      <w:r w:rsidR="000313A6">
        <w:rPr>
          <w:sz w:val="28"/>
          <w:szCs w:val="28"/>
        </w:rPr>
        <w:t>.</w:t>
      </w:r>
    </w:p>
    <w:p w14:paraId="2AB8CD39" w14:textId="77777777" w:rsidR="000313A6" w:rsidRDefault="000313A6" w:rsidP="006F4772"/>
    <w:p w14:paraId="0EA5D229" w14:textId="77777777" w:rsidR="00B65642" w:rsidRDefault="00B65642" w:rsidP="006F4772"/>
    <w:p w14:paraId="0A7C2931" w14:textId="77777777" w:rsidR="000313A6" w:rsidRDefault="000313A6" w:rsidP="006F4772"/>
    <w:p w14:paraId="5844FC6A" w14:textId="77777777" w:rsidR="008D340D" w:rsidRDefault="008D340D" w:rsidP="006F4772"/>
    <w:tbl>
      <w:tblPr>
        <w:tblStyle w:val="af5"/>
        <w:tblW w:w="0" w:type="auto"/>
        <w:tblLook w:val="04A0" w:firstRow="1" w:lastRow="0" w:firstColumn="1" w:lastColumn="0" w:noHBand="0" w:noVBand="1"/>
      </w:tblPr>
      <w:tblGrid>
        <w:gridCol w:w="4646"/>
        <w:gridCol w:w="4709"/>
      </w:tblGrid>
      <w:tr w:rsidR="00B65642" w14:paraId="76599C21" w14:textId="77777777" w:rsidTr="00B65642">
        <w:tc>
          <w:tcPr>
            <w:tcW w:w="4786" w:type="dxa"/>
            <w:tcBorders>
              <w:top w:val="nil"/>
              <w:left w:val="nil"/>
              <w:bottom w:val="nil"/>
              <w:right w:val="nil"/>
            </w:tcBorders>
          </w:tcPr>
          <w:p w14:paraId="69945083" w14:textId="77777777" w:rsidR="00B65642" w:rsidRDefault="00B65642" w:rsidP="002976FA"/>
          <w:p w14:paraId="79E1A1E7" w14:textId="77777777" w:rsidR="00B65642" w:rsidRDefault="00B65642" w:rsidP="002976FA"/>
        </w:tc>
        <w:tc>
          <w:tcPr>
            <w:tcW w:w="4785" w:type="dxa"/>
            <w:tcBorders>
              <w:top w:val="nil"/>
              <w:left w:val="nil"/>
              <w:bottom w:val="nil"/>
              <w:right w:val="nil"/>
            </w:tcBorders>
          </w:tcPr>
          <w:p w14:paraId="600D25D5" w14:textId="77777777" w:rsidR="00B65642" w:rsidRDefault="00B65642" w:rsidP="00B65642">
            <w:r>
              <w:t>Приложение</w:t>
            </w:r>
          </w:p>
          <w:p w14:paraId="73715396" w14:textId="77777777" w:rsidR="00B65642" w:rsidRDefault="00B65642" w:rsidP="00B65642">
            <w:r>
              <w:t xml:space="preserve"> к административному регламенту</w:t>
            </w:r>
          </w:p>
          <w:p w14:paraId="5DA0A152" w14:textId="77777777" w:rsidR="00B65642" w:rsidRDefault="00B65642" w:rsidP="00B65642">
            <w:r w:rsidRPr="00CD358F">
              <w:t>предоставления</w:t>
            </w:r>
            <w:r>
              <w:t xml:space="preserve"> </w:t>
            </w:r>
            <w:r w:rsidRPr="00CD358F">
              <w:t>муниципальной услуги</w:t>
            </w:r>
            <w:r>
              <w:t xml:space="preserve"> </w:t>
            </w:r>
            <w:r w:rsidRPr="00CD358F">
              <w:t>«Выдача (направление)</w:t>
            </w:r>
            <w:r>
              <w:t xml:space="preserve"> </w:t>
            </w:r>
            <w:r w:rsidRPr="00CD358F">
              <w:t>копий муниципальных</w:t>
            </w:r>
            <w:r>
              <w:t xml:space="preserve"> </w:t>
            </w:r>
            <w:r w:rsidRPr="00CD358F">
              <w:t>правовых</w:t>
            </w:r>
            <w:r>
              <w:t xml:space="preserve"> </w:t>
            </w:r>
            <w:r w:rsidRPr="00CD358F">
              <w:t>актов</w:t>
            </w:r>
            <w:r>
              <w:t xml:space="preserve"> </w:t>
            </w:r>
            <w:r w:rsidRPr="00CD358F">
              <w:t>администрации</w:t>
            </w:r>
            <w:r>
              <w:t xml:space="preserve"> </w:t>
            </w:r>
            <w:r w:rsidRPr="00CD358F">
              <w:t>муниципального образования</w:t>
            </w:r>
            <w:r>
              <w:t xml:space="preserve"> «Муринское городское поселение» Всеволожского муниципального района Ленинградской области</w:t>
            </w:r>
          </w:p>
        </w:tc>
      </w:tr>
    </w:tbl>
    <w:p w14:paraId="66C799EB" w14:textId="77777777" w:rsidR="008D340D" w:rsidRDefault="0045676F" w:rsidP="006F4772">
      <w:r w:rsidRPr="0045676F">
        <w:rPr>
          <w:noProof/>
          <w:color w:val="FFFFFF" w:themeColor="background1"/>
        </w:rPr>
        <mc:AlternateContent>
          <mc:Choice Requires="wps">
            <w:drawing>
              <wp:anchor distT="0" distB="0" distL="114300" distR="114300" simplePos="0" relativeHeight="251658240" behindDoc="0" locked="0" layoutInCell="1" allowOverlap="1" wp14:anchorId="5DF4AB63" wp14:editId="0E5FCDFC">
                <wp:simplePos x="0" y="0"/>
                <wp:positionH relativeFrom="column">
                  <wp:posOffset>2529840</wp:posOffset>
                </wp:positionH>
                <wp:positionV relativeFrom="paragraph">
                  <wp:posOffset>-2228850</wp:posOffset>
                </wp:positionV>
                <wp:extent cx="914400" cy="457200"/>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914400" cy="457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663644" id="Прямоугольник 4" o:spid="_x0000_s1026" style="position:absolute;margin-left:199.2pt;margin-top:-175.5pt;width:1in;height:3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" fillcolor="white [3212]" stroked="f" strokeweight="1pt"/>
            </w:pict>
          </mc:Fallback>
        </mc:AlternateContent>
      </w:r>
    </w:p>
    <w:p w14:paraId="1268B6FF" w14:textId="77777777" w:rsidR="008D340D" w:rsidRDefault="008D340D" w:rsidP="006F4772"/>
    <w:tbl>
      <w:tblPr>
        <w:tblStyle w:val="af5"/>
        <w:tblW w:w="0" w:type="auto"/>
        <w:tblLook w:val="04A0" w:firstRow="1" w:lastRow="0" w:firstColumn="1" w:lastColumn="0" w:noHBand="0" w:noVBand="1"/>
      </w:tblPr>
      <w:tblGrid>
        <w:gridCol w:w="4345"/>
        <w:gridCol w:w="5010"/>
      </w:tblGrid>
      <w:tr w:rsidR="00CD358F" w14:paraId="45D8AD37" w14:textId="77777777" w:rsidTr="00D773E1">
        <w:tc>
          <w:tcPr>
            <w:tcW w:w="4785" w:type="dxa"/>
            <w:tcBorders>
              <w:top w:val="nil"/>
              <w:left w:val="nil"/>
              <w:bottom w:val="nil"/>
              <w:right w:val="nil"/>
            </w:tcBorders>
          </w:tcPr>
          <w:p w14:paraId="56411A52" w14:textId="77777777" w:rsidR="00CD358F" w:rsidRDefault="00CD358F" w:rsidP="006F4772"/>
        </w:tc>
        <w:tc>
          <w:tcPr>
            <w:tcW w:w="4786" w:type="dxa"/>
            <w:tcBorders>
              <w:top w:val="nil"/>
              <w:left w:val="nil"/>
              <w:bottom w:val="nil"/>
              <w:right w:val="nil"/>
            </w:tcBorders>
          </w:tcPr>
          <w:p w14:paraId="1A9B92C9" w14:textId="77777777" w:rsidR="00CD358F" w:rsidRPr="00CD358F" w:rsidRDefault="00CD358F" w:rsidP="00CD358F">
            <w:pPr>
              <w:rPr>
                <w:sz w:val="28"/>
                <w:szCs w:val="28"/>
              </w:rPr>
            </w:pPr>
            <w:r w:rsidRPr="00CD358F">
              <w:rPr>
                <w:sz w:val="28"/>
                <w:szCs w:val="28"/>
              </w:rPr>
              <w:t>кому______________________________</w:t>
            </w:r>
          </w:p>
          <w:p w14:paraId="5D5AD813" w14:textId="77777777" w:rsidR="00CD358F" w:rsidRPr="00CD358F" w:rsidRDefault="00CD358F" w:rsidP="00CD358F">
            <w:pPr>
              <w:rPr>
                <w:sz w:val="28"/>
                <w:szCs w:val="28"/>
              </w:rPr>
            </w:pPr>
            <w:r w:rsidRPr="00CD358F">
              <w:rPr>
                <w:sz w:val="28"/>
                <w:szCs w:val="28"/>
              </w:rPr>
              <w:t>от _______________________________,</w:t>
            </w:r>
          </w:p>
          <w:p w14:paraId="01202D71" w14:textId="77777777" w:rsidR="00CD358F" w:rsidRPr="00CD358F" w:rsidRDefault="00CD358F" w:rsidP="00CD358F">
            <w:pPr>
              <w:rPr>
                <w:sz w:val="28"/>
                <w:szCs w:val="28"/>
              </w:rPr>
            </w:pPr>
            <w:r w:rsidRPr="00CD358F">
              <w:rPr>
                <w:sz w:val="28"/>
                <w:szCs w:val="28"/>
              </w:rPr>
              <w:t>зарегистрированного (ой)</w:t>
            </w:r>
          </w:p>
          <w:p w14:paraId="4A7C080A" w14:textId="77777777" w:rsidR="00CD358F" w:rsidRPr="00CD358F" w:rsidRDefault="00CD358F" w:rsidP="00CD358F">
            <w:pPr>
              <w:rPr>
                <w:sz w:val="28"/>
                <w:szCs w:val="28"/>
              </w:rPr>
            </w:pPr>
            <w:r w:rsidRPr="00CD358F">
              <w:rPr>
                <w:sz w:val="28"/>
                <w:szCs w:val="28"/>
              </w:rPr>
              <w:t>по адресу: _________________________</w:t>
            </w:r>
            <w:r>
              <w:rPr>
                <w:sz w:val="28"/>
                <w:szCs w:val="28"/>
              </w:rPr>
              <w:t>________</w:t>
            </w:r>
            <w:r w:rsidRPr="00CD358F">
              <w:rPr>
                <w:sz w:val="28"/>
                <w:szCs w:val="28"/>
              </w:rPr>
              <w:t>,</w:t>
            </w:r>
          </w:p>
          <w:p w14:paraId="134D461F" w14:textId="77777777" w:rsidR="00CD358F" w:rsidRPr="00CD358F" w:rsidRDefault="00CD358F" w:rsidP="00CD358F">
            <w:pPr>
              <w:rPr>
                <w:sz w:val="28"/>
                <w:szCs w:val="28"/>
              </w:rPr>
            </w:pPr>
            <w:r w:rsidRPr="00CD358F">
              <w:rPr>
                <w:sz w:val="28"/>
                <w:szCs w:val="28"/>
              </w:rPr>
              <w:t>проживающего (ей) по адресу: _______</w:t>
            </w:r>
          </w:p>
          <w:p w14:paraId="1687D414" w14:textId="77777777" w:rsidR="00CD358F" w:rsidRPr="00CD358F" w:rsidRDefault="00CD358F" w:rsidP="00CD358F">
            <w:pPr>
              <w:rPr>
                <w:sz w:val="28"/>
                <w:szCs w:val="28"/>
              </w:rPr>
            </w:pPr>
            <w:r w:rsidRPr="00CD358F">
              <w:rPr>
                <w:sz w:val="28"/>
                <w:szCs w:val="28"/>
              </w:rPr>
              <w:t>__________________________________</w:t>
            </w:r>
          </w:p>
          <w:p w14:paraId="73DFBB4F" w14:textId="77777777" w:rsidR="00CD358F" w:rsidRPr="00CD358F" w:rsidRDefault="00CD358F" w:rsidP="00CD358F">
            <w:pPr>
              <w:rPr>
                <w:sz w:val="28"/>
                <w:szCs w:val="28"/>
              </w:rPr>
            </w:pPr>
            <w:r w:rsidRPr="00CD358F">
              <w:rPr>
                <w:sz w:val="28"/>
                <w:szCs w:val="28"/>
              </w:rPr>
              <w:t>паспорт ___________________________</w:t>
            </w:r>
            <w:r>
              <w:rPr>
                <w:sz w:val="28"/>
                <w:szCs w:val="28"/>
              </w:rPr>
              <w:t>_______</w:t>
            </w:r>
          </w:p>
          <w:p w14:paraId="6921C0CE" w14:textId="77777777" w:rsidR="00CD358F" w:rsidRPr="00CD358F" w:rsidRDefault="00CD358F" w:rsidP="00CD358F">
            <w:pPr>
              <w:rPr>
                <w:sz w:val="28"/>
                <w:szCs w:val="28"/>
              </w:rPr>
            </w:pPr>
            <w:r w:rsidRPr="00CD358F">
              <w:rPr>
                <w:sz w:val="28"/>
                <w:szCs w:val="28"/>
              </w:rPr>
              <w:t>выдан ____________________________</w:t>
            </w:r>
          </w:p>
          <w:p w14:paraId="4EEE8975" w14:textId="77777777" w:rsidR="00CD358F" w:rsidRDefault="00CD358F" w:rsidP="006F4772">
            <w:pPr>
              <w:rPr>
                <w:sz w:val="28"/>
                <w:szCs w:val="28"/>
              </w:rPr>
            </w:pPr>
            <w:r w:rsidRPr="00CD358F">
              <w:rPr>
                <w:sz w:val="28"/>
                <w:szCs w:val="28"/>
              </w:rPr>
              <w:t>тел. ______________________________</w:t>
            </w:r>
          </w:p>
          <w:p w14:paraId="301C398D" w14:textId="77777777" w:rsidR="00CD358F" w:rsidRPr="00CD358F" w:rsidRDefault="00CD358F" w:rsidP="006F4772">
            <w:pPr>
              <w:rPr>
                <w:sz w:val="28"/>
                <w:szCs w:val="28"/>
              </w:rPr>
            </w:pPr>
          </w:p>
        </w:tc>
      </w:tr>
    </w:tbl>
    <w:p w14:paraId="2479EC67" w14:textId="77777777" w:rsidR="008D340D" w:rsidRDefault="008D340D" w:rsidP="006F4772"/>
    <w:p w14:paraId="746EE197" w14:textId="77777777" w:rsidR="008D340D" w:rsidRDefault="008D340D" w:rsidP="006F4772"/>
    <w:p w14:paraId="5CD14435" w14:textId="77777777" w:rsidR="00CD358F" w:rsidRPr="00CD358F" w:rsidRDefault="00CD358F" w:rsidP="00B06CFD">
      <w:pPr>
        <w:ind w:right="57"/>
        <w:jc w:val="center"/>
        <w:rPr>
          <w:sz w:val="28"/>
          <w:szCs w:val="28"/>
        </w:rPr>
      </w:pPr>
      <w:r w:rsidRPr="00CD358F">
        <w:rPr>
          <w:sz w:val="28"/>
          <w:szCs w:val="28"/>
        </w:rPr>
        <w:t>Заявление</w:t>
      </w:r>
    </w:p>
    <w:p w14:paraId="633283E3" w14:textId="77777777" w:rsidR="00CD358F" w:rsidRPr="00CD358F" w:rsidRDefault="00CD358F" w:rsidP="00B06CFD">
      <w:pPr>
        <w:ind w:right="57"/>
        <w:jc w:val="both"/>
        <w:rPr>
          <w:sz w:val="28"/>
          <w:szCs w:val="28"/>
        </w:rPr>
      </w:pPr>
    </w:p>
    <w:p w14:paraId="23FA851E" w14:textId="77777777" w:rsidR="00CD358F" w:rsidRPr="00CD358F" w:rsidRDefault="00CD358F" w:rsidP="00B06CFD">
      <w:pPr>
        <w:ind w:left="170" w:right="57" w:firstLine="709"/>
        <w:jc w:val="both"/>
        <w:rPr>
          <w:sz w:val="28"/>
          <w:szCs w:val="28"/>
        </w:rPr>
      </w:pPr>
      <w:r w:rsidRPr="00CD358F">
        <w:rPr>
          <w:sz w:val="28"/>
          <w:szCs w:val="28"/>
        </w:rPr>
        <w:t>Прошу</w:t>
      </w:r>
      <w:r w:rsidRPr="00B06CFD">
        <w:rPr>
          <w:sz w:val="28"/>
          <w:szCs w:val="28"/>
        </w:rPr>
        <w:t xml:space="preserve"> </w:t>
      </w:r>
      <w:r w:rsidRPr="00CD358F">
        <w:rPr>
          <w:sz w:val="28"/>
          <w:szCs w:val="28"/>
        </w:rPr>
        <w:t>выдать копии муниципальных правовых актов</w:t>
      </w:r>
      <w:r w:rsidRPr="00B06CFD">
        <w:rPr>
          <w:sz w:val="28"/>
          <w:szCs w:val="28"/>
        </w:rPr>
        <w:t xml:space="preserve"> </w:t>
      </w:r>
      <w:r w:rsidRPr="00CD358F">
        <w:rPr>
          <w:sz w:val="28"/>
          <w:szCs w:val="28"/>
        </w:rPr>
        <w:t>администрации</w:t>
      </w:r>
      <w:r w:rsidRPr="00B06CFD">
        <w:rPr>
          <w:sz w:val="28"/>
          <w:szCs w:val="28"/>
        </w:rPr>
        <w:t xml:space="preserve"> </w:t>
      </w:r>
      <w:r w:rsidRPr="00CD358F">
        <w:rPr>
          <w:sz w:val="28"/>
          <w:szCs w:val="28"/>
        </w:rPr>
        <w:t>муниципального образования</w:t>
      </w:r>
      <w:r w:rsidRPr="00B06CFD">
        <w:rPr>
          <w:sz w:val="28"/>
          <w:szCs w:val="28"/>
        </w:rPr>
        <w:t xml:space="preserve"> </w:t>
      </w:r>
      <w:r w:rsidRPr="00CD358F">
        <w:rPr>
          <w:sz w:val="28"/>
          <w:szCs w:val="28"/>
        </w:rPr>
        <w:t>«</w:t>
      </w:r>
      <w:r w:rsidRPr="00B06CFD">
        <w:rPr>
          <w:sz w:val="28"/>
          <w:szCs w:val="28"/>
        </w:rPr>
        <w:t>Муринское городское</w:t>
      </w:r>
      <w:r w:rsidRPr="00CD358F">
        <w:rPr>
          <w:sz w:val="28"/>
          <w:szCs w:val="28"/>
        </w:rPr>
        <w:t xml:space="preserve"> поселение» Всеволожского муниципального района Ленинградской области</w:t>
      </w:r>
      <w:r w:rsidRPr="00B06CFD">
        <w:rPr>
          <w:sz w:val="28"/>
          <w:szCs w:val="28"/>
        </w:rPr>
        <w:t xml:space="preserve"> </w:t>
      </w:r>
      <w:r w:rsidRPr="00CD358F">
        <w:rPr>
          <w:sz w:val="28"/>
          <w:szCs w:val="28"/>
        </w:rPr>
        <w:t>_________________________________________________________________</w:t>
      </w:r>
    </w:p>
    <w:p w14:paraId="5CD187B8" w14:textId="77777777" w:rsidR="00CD358F" w:rsidRPr="00CD358F" w:rsidRDefault="00CD358F" w:rsidP="00B06CFD">
      <w:pPr>
        <w:ind w:left="170" w:right="57" w:firstLine="709"/>
        <w:jc w:val="both"/>
        <w:rPr>
          <w:sz w:val="28"/>
          <w:szCs w:val="28"/>
        </w:rPr>
      </w:pPr>
      <w:r w:rsidRPr="00CD358F">
        <w:rPr>
          <w:sz w:val="28"/>
          <w:szCs w:val="28"/>
        </w:rPr>
        <w:t>(указывается вид и наименование муниципального правового акта)</w:t>
      </w:r>
    </w:p>
    <w:p w14:paraId="6D50840B" w14:textId="77777777" w:rsidR="00CD358F" w:rsidRPr="00CD358F" w:rsidRDefault="00B06CFD" w:rsidP="00B06CFD">
      <w:pPr>
        <w:ind w:left="170" w:right="57" w:firstLine="709"/>
        <w:jc w:val="both"/>
        <w:rPr>
          <w:sz w:val="28"/>
          <w:szCs w:val="28"/>
        </w:rPr>
      </w:pPr>
      <w:r>
        <w:rPr>
          <w:sz w:val="28"/>
          <w:szCs w:val="28"/>
        </w:rPr>
        <w:t>о</w:t>
      </w:r>
      <w:r w:rsidR="00CD358F" w:rsidRPr="00CD358F">
        <w:rPr>
          <w:sz w:val="28"/>
          <w:szCs w:val="28"/>
        </w:rPr>
        <w:t>т_________________№_______________________________________</w:t>
      </w:r>
    </w:p>
    <w:p w14:paraId="44E690E8" w14:textId="77777777" w:rsidR="00CD358F" w:rsidRPr="00CD358F" w:rsidRDefault="00CD358F" w:rsidP="00B06CFD">
      <w:pPr>
        <w:ind w:left="170" w:right="57" w:firstLine="709"/>
        <w:jc w:val="both"/>
        <w:rPr>
          <w:sz w:val="28"/>
          <w:szCs w:val="28"/>
        </w:rPr>
      </w:pPr>
      <w:r w:rsidRPr="00CD358F">
        <w:rPr>
          <w:sz w:val="28"/>
          <w:szCs w:val="28"/>
        </w:rPr>
        <w:t>(указывается дата и номер муниципального правового акта)</w:t>
      </w:r>
    </w:p>
    <w:p w14:paraId="5C51F84F" w14:textId="77777777" w:rsidR="00CD358F" w:rsidRPr="00CD358F" w:rsidRDefault="00CD358F" w:rsidP="00B06CFD">
      <w:pPr>
        <w:ind w:right="57"/>
        <w:jc w:val="both"/>
        <w:rPr>
          <w:sz w:val="28"/>
          <w:szCs w:val="28"/>
        </w:rPr>
      </w:pPr>
    </w:p>
    <w:p w14:paraId="4FAFDB58" w14:textId="77777777" w:rsidR="00CD358F" w:rsidRDefault="00CD358F" w:rsidP="00B06CFD">
      <w:pPr>
        <w:ind w:left="170" w:right="57" w:firstLine="709"/>
        <w:jc w:val="center"/>
        <w:rPr>
          <w:sz w:val="28"/>
          <w:szCs w:val="28"/>
        </w:rPr>
      </w:pPr>
      <w:r w:rsidRPr="00CD358F">
        <w:rPr>
          <w:sz w:val="28"/>
          <w:szCs w:val="28"/>
        </w:rPr>
        <w:t>РАСПИСКА</w:t>
      </w:r>
    </w:p>
    <w:p w14:paraId="287EA758" w14:textId="77777777" w:rsidR="00B06CFD" w:rsidRDefault="00B06CFD" w:rsidP="00B06CFD">
      <w:pPr>
        <w:ind w:left="170" w:right="57" w:firstLine="709"/>
        <w:jc w:val="both"/>
        <w:rPr>
          <w:sz w:val="28"/>
          <w:szCs w:val="28"/>
        </w:rPr>
      </w:pPr>
    </w:p>
    <w:p w14:paraId="1DE6B5C9" w14:textId="77777777" w:rsidR="00CD358F" w:rsidRPr="00CD358F" w:rsidRDefault="00B06CFD" w:rsidP="00B06CFD">
      <w:pPr>
        <w:ind w:left="170" w:right="57" w:firstLine="709"/>
        <w:jc w:val="both"/>
        <w:rPr>
          <w:sz w:val="28"/>
          <w:szCs w:val="28"/>
        </w:rPr>
      </w:pPr>
      <w:r>
        <w:rPr>
          <w:sz w:val="28"/>
          <w:szCs w:val="28"/>
        </w:rPr>
        <w:t>Заявление и другие документы гражданина ______________________</w:t>
      </w:r>
    </w:p>
    <w:p w14:paraId="36D89931" w14:textId="77777777" w:rsidR="00CD358F" w:rsidRPr="00CD358F" w:rsidRDefault="00CD358F" w:rsidP="00B06CFD">
      <w:pPr>
        <w:ind w:left="170" w:right="57"/>
        <w:jc w:val="both"/>
        <w:rPr>
          <w:sz w:val="28"/>
          <w:szCs w:val="28"/>
        </w:rPr>
      </w:pPr>
      <w:r w:rsidRPr="00CD358F">
        <w:rPr>
          <w:sz w:val="28"/>
          <w:szCs w:val="28"/>
        </w:rPr>
        <w:t>принял №</w:t>
      </w:r>
      <w:r w:rsidR="00B06CFD" w:rsidRPr="00B06CFD">
        <w:rPr>
          <w:sz w:val="28"/>
          <w:szCs w:val="28"/>
        </w:rPr>
        <w:t xml:space="preserve"> </w:t>
      </w:r>
      <w:r w:rsidRPr="00CD358F">
        <w:rPr>
          <w:sz w:val="28"/>
          <w:szCs w:val="28"/>
        </w:rPr>
        <w:t>_________________________</w:t>
      </w:r>
      <w:r w:rsidR="00B06CFD" w:rsidRPr="00B06CFD">
        <w:rPr>
          <w:sz w:val="28"/>
          <w:szCs w:val="28"/>
        </w:rPr>
        <w:t xml:space="preserve"> </w:t>
      </w:r>
      <w:r w:rsidRPr="00CD358F">
        <w:rPr>
          <w:sz w:val="28"/>
          <w:szCs w:val="28"/>
        </w:rPr>
        <w:t>___________________________</w:t>
      </w:r>
    </w:p>
    <w:p w14:paraId="2E79B6FB" w14:textId="77777777" w:rsidR="00CD358F" w:rsidRPr="00CD358F" w:rsidRDefault="00CD358F" w:rsidP="00B06CFD">
      <w:pPr>
        <w:ind w:left="170" w:right="57" w:firstLine="709"/>
        <w:jc w:val="both"/>
        <w:rPr>
          <w:sz w:val="28"/>
          <w:szCs w:val="28"/>
        </w:rPr>
      </w:pPr>
      <w:r w:rsidRPr="00CD358F">
        <w:rPr>
          <w:sz w:val="28"/>
          <w:szCs w:val="28"/>
        </w:rPr>
        <w:t>(регистрационный номер заявления)</w:t>
      </w:r>
      <w:r w:rsidR="00B06CFD" w:rsidRPr="00B06CFD">
        <w:rPr>
          <w:sz w:val="28"/>
          <w:szCs w:val="28"/>
        </w:rPr>
        <w:t xml:space="preserve"> </w:t>
      </w:r>
      <w:r w:rsidRPr="00CD358F">
        <w:rPr>
          <w:sz w:val="28"/>
          <w:szCs w:val="28"/>
        </w:rPr>
        <w:t>(дата)</w:t>
      </w:r>
    </w:p>
    <w:p w14:paraId="0E6D8E48" w14:textId="77777777" w:rsidR="00CD358F" w:rsidRPr="00CD358F" w:rsidRDefault="00CD358F" w:rsidP="00B06CFD">
      <w:pPr>
        <w:ind w:left="170" w:right="57" w:firstLine="709"/>
        <w:jc w:val="both"/>
        <w:rPr>
          <w:sz w:val="28"/>
          <w:szCs w:val="28"/>
        </w:rPr>
      </w:pPr>
      <w:r w:rsidRPr="00CD358F">
        <w:rPr>
          <w:sz w:val="28"/>
          <w:szCs w:val="28"/>
        </w:rPr>
        <w:t>___________________________________________________</w:t>
      </w:r>
    </w:p>
    <w:p w14:paraId="1BF8247E" w14:textId="77777777" w:rsidR="000313A6" w:rsidRPr="00B06CFD" w:rsidRDefault="00CD358F" w:rsidP="00B06CFD">
      <w:pPr>
        <w:ind w:left="170" w:right="57" w:firstLine="709"/>
        <w:jc w:val="both"/>
        <w:rPr>
          <w:sz w:val="28"/>
          <w:szCs w:val="28"/>
        </w:rPr>
      </w:pPr>
      <w:r w:rsidRPr="00B06CFD">
        <w:rPr>
          <w:sz w:val="28"/>
          <w:szCs w:val="28"/>
        </w:rPr>
        <w:t>(подпись</w:t>
      </w:r>
      <w:r w:rsidR="00B06CFD" w:rsidRPr="00B06CFD">
        <w:rPr>
          <w:sz w:val="28"/>
          <w:szCs w:val="28"/>
        </w:rPr>
        <w:t xml:space="preserve"> </w:t>
      </w:r>
      <w:r w:rsidRPr="00B06CFD">
        <w:rPr>
          <w:sz w:val="28"/>
          <w:szCs w:val="28"/>
        </w:rPr>
        <w:t>должностного лица</w:t>
      </w:r>
      <w:r w:rsidR="00B06CFD" w:rsidRPr="00B06CFD">
        <w:rPr>
          <w:sz w:val="28"/>
          <w:szCs w:val="28"/>
        </w:rPr>
        <w:t xml:space="preserve"> </w:t>
      </w:r>
      <w:r w:rsidRPr="00B06CFD">
        <w:rPr>
          <w:sz w:val="28"/>
          <w:szCs w:val="28"/>
        </w:rPr>
        <w:t>администрации, принявшего заявление)</w:t>
      </w:r>
    </w:p>
    <w:sectPr w:rsidR="000313A6" w:rsidRPr="00B06CFD" w:rsidSect="00AD0CDE">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631A4" w14:textId="77777777" w:rsidR="00840E6F" w:rsidRDefault="00840E6F" w:rsidP="00751B94">
      <w:r>
        <w:separator/>
      </w:r>
    </w:p>
  </w:endnote>
  <w:endnote w:type="continuationSeparator" w:id="0">
    <w:p w14:paraId="40D24ADD" w14:textId="77777777" w:rsidR="00840E6F" w:rsidRDefault="00840E6F"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1F986" w14:textId="77777777" w:rsidR="00840E6F" w:rsidRDefault="00840E6F" w:rsidP="00751B94">
      <w:r>
        <w:separator/>
      </w:r>
    </w:p>
  </w:footnote>
  <w:footnote w:type="continuationSeparator" w:id="0">
    <w:p w14:paraId="0758663C" w14:textId="77777777" w:rsidR="00840E6F" w:rsidRDefault="00840E6F" w:rsidP="0075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988112"/>
      <w:docPartObj>
        <w:docPartGallery w:val="Page Numbers (Top of Page)"/>
        <w:docPartUnique/>
      </w:docPartObj>
    </w:sdtPr>
    <w:sdtContent>
      <w:p w14:paraId="53D2D752" w14:textId="77777777" w:rsidR="00137DCB" w:rsidRDefault="00137DCB">
        <w:pPr>
          <w:pStyle w:val="a5"/>
          <w:jc w:val="center"/>
        </w:pPr>
        <w:r>
          <w:fldChar w:fldCharType="begin"/>
        </w:r>
        <w:r>
          <w:instrText>PAGE   \* MERGEFORMAT</w:instrText>
        </w:r>
        <w:r>
          <w:fldChar w:fldCharType="separate"/>
        </w:r>
        <w:r>
          <w:t>2</w:t>
        </w:r>
        <w:r>
          <w:fldChar w:fldCharType="end"/>
        </w:r>
      </w:p>
    </w:sdtContent>
  </w:sdt>
  <w:p w14:paraId="5A9B4FB6" w14:textId="77777777" w:rsidR="00672E39" w:rsidRDefault="00672E3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62700"/>
    <w:multiLevelType w:val="multilevel"/>
    <w:tmpl w:val="3FA8A282"/>
    <w:lvl w:ilvl="0">
      <w:start w:val="1"/>
      <w:numFmt w:val="decimal"/>
      <w:lvlText w:val="%1."/>
      <w:lvlJc w:val="left"/>
      <w:pPr>
        <w:ind w:left="36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911" w:hanging="720"/>
      </w:pPr>
      <w:rPr>
        <w:rFonts w:hint="default"/>
        <w:b/>
      </w:rPr>
    </w:lvl>
    <w:lvl w:ilvl="3">
      <w:start w:val="1"/>
      <w:numFmt w:val="decimal"/>
      <w:isLgl/>
      <w:lvlText w:val="%1.%2.%3.%4."/>
      <w:lvlJc w:val="left"/>
      <w:pPr>
        <w:ind w:left="2583" w:hanging="1080"/>
      </w:pPr>
      <w:rPr>
        <w:rFonts w:hint="default"/>
        <w:b/>
      </w:rPr>
    </w:lvl>
    <w:lvl w:ilvl="4">
      <w:start w:val="1"/>
      <w:numFmt w:val="decimal"/>
      <w:isLgl/>
      <w:lvlText w:val="%1.%2.%3.%4.%5."/>
      <w:lvlJc w:val="left"/>
      <w:pPr>
        <w:ind w:left="2895" w:hanging="1080"/>
      </w:pPr>
      <w:rPr>
        <w:rFonts w:hint="default"/>
        <w:b/>
      </w:rPr>
    </w:lvl>
    <w:lvl w:ilvl="5">
      <w:start w:val="1"/>
      <w:numFmt w:val="decimal"/>
      <w:isLgl/>
      <w:lvlText w:val="%1.%2.%3.%4.%5.%6."/>
      <w:lvlJc w:val="left"/>
      <w:pPr>
        <w:ind w:left="3567" w:hanging="1440"/>
      </w:pPr>
      <w:rPr>
        <w:rFonts w:hint="default"/>
        <w:b/>
      </w:rPr>
    </w:lvl>
    <w:lvl w:ilvl="6">
      <w:start w:val="1"/>
      <w:numFmt w:val="decimal"/>
      <w:isLgl/>
      <w:lvlText w:val="%1.%2.%3.%4.%5.%6.%7."/>
      <w:lvlJc w:val="left"/>
      <w:pPr>
        <w:ind w:left="4239" w:hanging="1800"/>
      </w:pPr>
      <w:rPr>
        <w:rFonts w:hint="default"/>
        <w:b/>
      </w:rPr>
    </w:lvl>
    <w:lvl w:ilvl="7">
      <w:start w:val="1"/>
      <w:numFmt w:val="decimal"/>
      <w:isLgl/>
      <w:lvlText w:val="%1.%2.%3.%4.%5.%6.%7.%8."/>
      <w:lvlJc w:val="left"/>
      <w:pPr>
        <w:ind w:left="4551" w:hanging="1800"/>
      </w:pPr>
      <w:rPr>
        <w:rFonts w:hint="default"/>
        <w:b/>
      </w:rPr>
    </w:lvl>
    <w:lvl w:ilvl="8">
      <w:start w:val="1"/>
      <w:numFmt w:val="decimal"/>
      <w:isLgl/>
      <w:lvlText w:val="%1.%2.%3.%4.%5.%6.%7.%8.%9."/>
      <w:lvlJc w:val="left"/>
      <w:pPr>
        <w:ind w:left="5223" w:hanging="2160"/>
      </w:pPr>
      <w:rPr>
        <w:rFonts w:hint="default"/>
        <w:b/>
      </w:rPr>
    </w:lvl>
  </w:abstractNum>
  <w:abstractNum w:abstractNumId="1" w15:restartNumberingAfterBreak="0">
    <w:nsid w:val="0BD816C5"/>
    <w:multiLevelType w:val="hybridMultilevel"/>
    <w:tmpl w:val="DF36B4A6"/>
    <w:lvl w:ilvl="0" w:tplc="A9EC3C4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15:restartNumberingAfterBreak="0">
    <w:nsid w:val="148C774F"/>
    <w:multiLevelType w:val="hybridMultilevel"/>
    <w:tmpl w:val="5210ABB6"/>
    <w:lvl w:ilvl="0" w:tplc="D90EAEA0">
      <w:start w:val="1"/>
      <w:numFmt w:val="decimal"/>
      <w:lvlText w:val="%1."/>
      <w:lvlJc w:val="left"/>
      <w:pPr>
        <w:ind w:left="76" w:hanging="360"/>
      </w:pPr>
      <w:rPr>
        <w:rFonts w:hint="default"/>
        <w:b w:val="0"/>
        <w:bCs/>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1A6A0D08"/>
    <w:multiLevelType w:val="hybridMultilevel"/>
    <w:tmpl w:val="2FD210D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6614A1"/>
    <w:multiLevelType w:val="hybridMultilevel"/>
    <w:tmpl w:val="11CE4984"/>
    <w:lvl w:ilvl="0" w:tplc="A9EC3C40">
      <w:start w:val="1"/>
      <w:numFmt w:val="decimal"/>
      <w:lvlText w:val="%1."/>
      <w:lvlJc w:val="left"/>
      <w:pPr>
        <w:ind w:left="76"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15:restartNumberingAfterBreak="0">
    <w:nsid w:val="350D017E"/>
    <w:multiLevelType w:val="multilevel"/>
    <w:tmpl w:val="E65C159A"/>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15:restartNumberingAfterBreak="0">
    <w:nsid w:val="4F3C7420"/>
    <w:multiLevelType w:val="hybridMultilevel"/>
    <w:tmpl w:val="E9B2DBEE"/>
    <w:lvl w:ilvl="0" w:tplc="EB1C5234">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618E43EC"/>
    <w:multiLevelType w:val="hybridMultilevel"/>
    <w:tmpl w:val="C994DA28"/>
    <w:lvl w:ilvl="0" w:tplc="5AEC9C8A">
      <w:start w:val="1"/>
      <w:numFmt w:val="decimal"/>
      <w:lvlText w:val="%1)"/>
      <w:lvlJc w:val="left"/>
      <w:pPr>
        <w:ind w:left="1374" w:hanging="360"/>
      </w:pPr>
      <w:rPr>
        <w:rFonts w:hint="default"/>
      </w:rPr>
    </w:lvl>
    <w:lvl w:ilvl="1" w:tplc="04190019" w:tentative="1">
      <w:start w:val="1"/>
      <w:numFmt w:val="lowerLetter"/>
      <w:lvlText w:val="%2."/>
      <w:lvlJc w:val="left"/>
      <w:pPr>
        <w:ind w:left="2094" w:hanging="360"/>
      </w:pPr>
    </w:lvl>
    <w:lvl w:ilvl="2" w:tplc="0419001B" w:tentative="1">
      <w:start w:val="1"/>
      <w:numFmt w:val="lowerRoman"/>
      <w:lvlText w:val="%3."/>
      <w:lvlJc w:val="right"/>
      <w:pPr>
        <w:ind w:left="2814" w:hanging="180"/>
      </w:pPr>
    </w:lvl>
    <w:lvl w:ilvl="3" w:tplc="0419000F" w:tentative="1">
      <w:start w:val="1"/>
      <w:numFmt w:val="decimal"/>
      <w:lvlText w:val="%4."/>
      <w:lvlJc w:val="left"/>
      <w:pPr>
        <w:ind w:left="3534" w:hanging="360"/>
      </w:pPr>
    </w:lvl>
    <w:lvl w:ilvl="4" w:tplc="04190019" w:tentative="1">
      <w:start w:val="1"/>
      <w:numFmt w:val="lowerLetter"/>
      <w:lvlText w:val="%5."/>
      <w:lvlJc w:val="left"/>
      <w:pPr>
        <w:ind w:left="4254" w:hanging="360"/>
      </w:pPr>
    </w:lvl>
    <w:lvl w:ilvl="5" w:tplc="0419001B" w:tentative="1">
      <w:start w:val="1"/>
      <w:numFmt w:val="lowerRoman"/>
      <w:lvlText w:val="%6."/>
      <w:lvlJc w:val="right"/>
      <w:pPr>
        <w:ind w:left="4974" w:hanging="180"/>
      </w:pPr>
    </w:lvl>
    <w:lvl w:ilvl="6" w:tplc="0419000F" w:tentative="1">
      <w:start w:val="1"/>
      <w:numFmt w:val="decimal"/>
      <w:lvlText w:val="%7."/>
      <w:lvlJc w:val="left"/>
      <w:pPr>
        <w:ind w:left="5694" w:hanging="360"/>
      </w:pPr>
    </w:lvl>
    <w:lvl w:ilvl="7" w:tplc="04190019" w:tentative="1">
      <w:start w:val="1"/>
      <w:numFmt w:val="lowerLetter"/>
      <w:lvlText w:val="%8."/>
      <w:lvlJc w:val="left"/>
      <w:pPr>
        <w:ind w:left="6414" w:hanging="360"/>
      </w:pPr>
    </w:lvl>
    <w:lvl w:ilvl="8" w:tplc="0419001B" w:tentative="1">
      <w:start w:val="1"/>
      <w:numFmt w:val="lowerRoman"/>
      <w:lvlText w:val="%9."/>
      <w:lvlJc w:val="right"/>
      <w:pPr>
        <w:ind w:left="7134" w:hanging="180"/>
      </w:pPr>
    </w:lvl>
  </w:abstractNum>
  <w:abstractNum w:abstractNumId="9" w15:restartNumberingAfterBreak="0">
    <w:nsid w:val="6EA45D33"/>
    <w:multiLevelType w:val="hybridMultilevel"/>
    <w:tmpl w:val="A0764612"/>
    <w:lvl w:ilvl="0" w:tplc="F98C2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01772AC"/>
    <w:multiLevelType w:val="multilevel"/>
    <w:tmpl w:val="3FA8A282"/>
    <w:styleLink w:val="1"/>
    <w:lvl w:ilvl="0">
      <w:start w:val="1"/>
      <w:numFmt w:val="decimal"/>
      <w:lvlText w:val="%1."/>
      <w:lvlJc w:val="left"/>
      <w:pPr>
        <w:ind w:left="927" w:hanging="360"/>
      </w:pPr>
      <w:rPr>
        <w:rFonts w:hint="default"/>
      </w:rPr>
    </w:lvl>
    <w:lvl w:ilvl="1">
      <w:start w:val="1"/>
      <w:numFmt w:val="decimal"/>
      <w:isLgl/>
      <w:lvlText w:val="%1.%2."/>
      <w:lvlJc w:val="left"/>
      <w:pPr>
        <w:ind w:left="1599" w:hanging="720"/>
      </w:pPr>
      <w:rPr>
        <w:rFonts w:hint="default"/>
        <w:b/>
      </w:rPr>
    </w:lvl>
    <w:lvl w:ilvl="2">
      <w:start w:val="1"/>
      <w:numFmt w:val="decimal"/>
      <w:isLgl/>
      <w:lvlText w:val="%1.%2.%3."/>
      <w:lvlJc w:val="left"/>
      <w:pPr>
        <w:ind w:left="1911" w:hanging="720"/>
      </w:pPr>
      <w:rPr>
        <w:rFonts w:hint="default"/>
        <w:b/>
      </w:rPr>
    </w:lvl>
    <w:lvl w:ilvl="3">
      <w:start w:val="1"/>
      <w:numFmt w:val="decimal"/>
      <w:isLgl/>
      <w:lvlText w:val="%1.%2.%3.%4."/>
      <w:lvlJc w:val="left"/>
      <w:pPr>
        <w:ind w:left="2583" w:hanging="1080"/>
      </w:pPr>
      <w:rPr>
        <w:rFonts w:hint="default"/>
        <w:b/>
      </w:rPr>
    </w:lvl>
    <w:lvl w:ilvl="4">
      <w:start w:val="1"/>
      <w:numFmt w:val="decimal"/>
      <w:isLgl/>
      <w:lvlText w:val="%1.%2.%3.%4.%5."/>
      <w:lvlJc w:val="left"/>
      <w:pPr>
        <w:ind w:left="2895" w:hanging="1080"/>
      </w:pPr>
      <w:rPr>
        <w:rFonts w:hint="default"/>
        <w:b/>
      </w:rPr>
    </w:lvl>
    <w:lvl w:ilvl="5">
      <w:start w:val="1"/>
      <w:numFmt w:val="decimal"/>
      <w:isLgl/>
      <w:lvlText w:val="%1.%2.%3.%4.%5.%6."/>
      <w:lvlJc w:val="left"/>
      <w:pPr>
        <w:ind w:left="3567" w:hanging="1440"/>
      </w:pPr>
      <w:rPr>
        <w:rFonts w:hint="default"/>
        <w:b/>
      </w:rPr>
    </w:lvl>
    <w:lvl w:ilvl="6">
      <w:start w:val="1"/>
      <w:numFmt w:val="decimal"/>
      <w:isLgl/>
      <w:lvlText w:val="%1.%2.%3.%4.%5.%6.%7."/>
      <w:lvlJc w:val="left"/>
      <w:pPr>
        <w:ind w:left="4239" w:hanging="1800"/>
      </w:pPr>
      <w:rPr>
        <w:rFonts w:hint="default"/>
        <w:b/>
      </w:rPr>
    </w:lvl>
    <w:lvl w:ilvl="7">
      <w:start w:val="1"/>
      <w:numFmt w:val="decimal"/>
      <w:isLgl/>
      <w:lvlText w:val="%1.%2.%3.%4.%5.%6.%7.%8."/>
      <w:lvlJc w:val="left"/>
      <w:pPr>
        <w:ind w:left="4551" w:hanging="1800"/>
      </w:pPr>
      <w:rPr>
        <w:rFonts w:hint="default"/>
        <w:b/>
      </w:rPr>
    </w:lvl>
    <w:lvl w:ilvl="8">
      <w:start w:val="1"/>
      <w:numFmt w:val="decimal"/>
      <w:isLgl/>
      <w:lvlText w:val="%1.%2.%3.%4.%5.%6.%7.%8.%9."/>
      <w:lvlJc w:val="left"/>
      <w:pPr>
        <w:ind w:left="5223" w:hanging="2160"/>
      </w:pPr>
      <w:rPr>
        <w:rFonts w:hint="default"/>
        <w:b/>
      </w:rPr>
    </w:lvl>
  </w:abstractNum>
  <w:abstractNum w:abstractNumId="11" w15:restartNumberingAfterBreak="0">
    <w:nsid w:val="71DE1F04"/>
    <w:multiLevelType w:val="hybridMultilevel"/>
    <w:tmpl w:val="F12EF768"/>
    <w:lvl w:ilvl="0" w:tplc="61AA0B40">
      <w:start w:val="1"/>
      <w:numFmt w:val="decimal"/>
      <w:lvlText w:val="%1)"/>
      <w:lvlJc w:val="left"/>
      <w:pPr>
        <w:ind w:left="1381" w:hanging="360"/>
      </w:pPr>
      <w:rPr>
        <w:rFonts w:hint="default"/>
      </w:rPr>
    </w:lvl>
    <w:lvl w:ilvl="1" w:tplc="04190019" w:tentative="1">
      <w:start w:val="1"/>
      <w:numFmt w:val="lowerLetter"/>
      <w:lvlText w:val="%2."/>
      <w:lvlJc w:val="left"/>
      <w:pPr>
        <w:ind w:left="2101" w:hanging="360"/>
      </w:pPr>
    </w:lvl>
    <w:lvl w:ilvl="2" w:tplc="0419001B" w:tentative="1">
      <w:start w:val="1"/>
      <w:numFmt w:val="lowerRoman"/>
      <w:lvlText w:val="%3."/>
      <w:lvlJc w:val="right"/>
      <w:pPr>
        <w:ind w:left="2821" w:hanging="180"/>
      </w:pPr>
    </w:lvl>
    <w:lvl w:ilvl="3" w:tplc="0419000F" w:tentative="1">
      <w:start w:val="1"/>
      <w:numFmt w:val="decimal"/>
      <w:lvlText w:val="%4."/>
      <w:lvlJc w:val="left"/>
      <w:pPr>
        <w:ind w:left="3541" w:hanging="360"/>
      </w:pPr>
    </w:lvl>
    <w:lvl w:ilvl="4" w:tplc="04190019" w:tentative="1">
      <w:start w:val="1"/>
      <w:numFmt w:val="lowerLetter"/>
      <w:lvlText w:val="%5."/>
      <w:lvlJc w:val="left"/>
      <w:pPr>
        <w:ind w:left="4261" w:hanging="360"/>
      </w:pPr>
    </w:lvl>
    <w:lvl w:ilvl="5" w:tplc="0419001B" w:tentative="1">
      <w:start w:val="1"/>
      <w:numFmt w:val="lowerRoman"/>
      <w:lvlText w:val="%6."/>
      <w:lvlJc w:val="right"/>
      <w:pPr>
        <w:ind w:left="4981" w:hanging="180"/>
      </w:pPr>
    </w:lvl>
    <w:lvl w:ilvl="6" w:tplc="0419000F" w:tentative="1">
      <w:start w:val="1"/>
      <w:numFmt w:val="decimal"/>
      <w:lvlText w:val="%7."/>
      <w:lvlJc w:val="left"/>
      <w:pPr>
        <w:ind w:left="5701" w:hanging="360"/>
      </w:pPr>
    </w:lvl>
    <w:lvl w:ilvl="7" w:tplc="04190019" w:tentative="1">
      <w:start w:val="1"/>
      <w:numFmt w:val="lowerLetter"/>
      <w:lvlText w:val="%8."/>
      <w:lvlJc w:val="left"/>
      <w:pPr>
        <w:ind w:left="6421" w:hanging="360"/>
      </w:pPr>
    </w:lvl>
    <w:lvl w:ilvl="8" w:tplc="0419001B" w:tentative="1">
      <w:start w:val="1"/>
      <w:numFmt w:val="lowerRoman"/>
      <w:lvlText w:val="%9."/>
      <w:lvlJc w:val="right"/>
      <w:pPr>
        <w:ind w:left="7141" w:hanging="180"/>
      </w:pPr>
    </w:lvl>
  </w:abstractNum>
  <w:abstractNum w:abstractNumId="12" w15:restartNumberingAfterBreak="0">
    <w:nsid w:val="769204BC"/>
    <w:multiLevelType w:val="hybridMultilevel"/>
    <w:tmpl w:val="7DA83E3A"/>
    <w:lvl w:ilvl="0" w:tplc="9DAC75AE">
      <w:start w:val="1"/>
      <w:numFmt w:val="decimal"/>
      <w:lvlText w:val="%1."/>
      <w:lvlJc w:val="left"/>
      <w:pPr>
        <w:ind w:left="76" w:hanging="360"/>
      </w:pPr>
      <w:rPr>
        <w:rFonts w:hint="default"/>
        <w:b w:val="0"/>
        <w:bCs/>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3" w15:restartNumberingAfterBreak="0">
    <w:nsid w:val="7E194897"/>
    <w:multiLevelType w:val="hybridMultilevel"/>
    <w:tmpl w:val="4FB67E72"/>
    <w:lvl w:ilvl="0" w:tplc="A9EC3C40">
      <w:start w:val="1"/>
      <w:numFmt w:val="decimal"/>
      <w:lvlText w:val="%1."/>
      <w:lvlJc w:val="left"/>
      <w:pPr>
        <w:ind w:left="1374" w:hanging="360"/>
      </w:pPr>
      <w:rPr>
        <w:rFonts w:hint="default"/>
      </w:rPr>
    </w:lvl>
    <w:lvl w:ilvl="1" w:tplc="FFFFFFFF" w:tentative="1">
      <w:start w:val="1"/>
      <w:numFmt w:val="lowerLetter"/>
      <w:lvlText w:val="%2."/>
      <w:lvlJc w:val="left"/>
      <w:pPr>
        <w:ind w:left="2094" w:hanging="360"/>
      </w:pPr>
    </w:lvl>
    <w:lvl w:ilvl="2" w:tplc="FFFFFFFF" w:tentative="1">
      <w:start w:val="1"/>
      <w:numFmt w:val="lowerRoman"/>
      <w:lvlText w:val="%3."/>
      <w:lvlJc w:val="right"/>
      <w:pPr>
        <w:ind w:left="2814" w:hanging="180"/>
      </w:pPr>
    </w:lvl>
    <w:lvl w:ilvl="3" w:tplc="FFFFFFFF" w:tentative="1">
      <w:start w:val="1"/>
      <w:numFmt w:val="decimal"/>
      <w:lvlText w:val="%4."/>
      <w:lvlJc w:val="left"/>
      <w:pPr>
        <w:ind w:left="3534" w:hanging="360"/>
      </w:pPr>
    </w:lvl>
    <w:lvl w:ilvl="4" w:tplc="FFFFFFFF" w:tentative="1">
      <w:start w:val="1"/>
      <w:numFmt w:val="lowerLetter"/>
      <w:lvlText w:val="%5."/>
      <w:lvlJc w:val="left"/>
      <w:pPr>
        <w:ind w:left="4254" w:hanging="360"/>
      </w:pPr>
    </w:lvl>
    <w:lvl w:ilvl="5" w:tplc="FFFFFFFF" w:tentative="1">
      <w:start w:val="1"/>
      <w:numFmt w:val="lowerRoman"/>
      <w:lvlText w:val="%6."/>
      <w:lvlJc w:val="right"/>
      <w:pPr>
        <w:ind w:left="4974" w:hanging="180"/>
      </w:pPr>
    </w:lvl>
    <w:lvl w:ilvl="6" w:tplc="FFFFFFFF" w:tentative="1">
      <w:start w:val="1"/>
      <w:numFmt w:val="decimal"/>
      <w:lvlText w:val="%7."/>
      <w:lvlJc w:val="left"/>
      <w:pPr>
        <w:ind w:left="5694" w:hanging="360"/>
      </w:pPr>
    </w:lvl>
    <w:lvl w:ilvl="7" w:tplc="FFFFFFFF" w:tentative="1">
      <w:start w:val="1"/>
      <w:numFmt w:val="lowerLetter"/>
      <w:lvlText w:val="%8."/>
      <w:lvlJc w:val="left"/>
      <w:pPr>
        <w:ind w:left="6414" w:hanging="360"/>
      </w:pPr>
    </w:lvl>
    <w:lvl w:ilvl="8" w:tplc="FFFFFFFF" w:tentative="1">
      <w:start w:val="1"/>
      <w:numFmt w:val="lowerRoman"/>
      <w:lvlText w:val="%9."/>
      <w:lvlJc w:val="right"/>
      <w:pPr>
        <w:ind w:left="7134" w:hanging="180"/>
      </w:pPr>
    </w:lvl>
  </w:abstractNum>
  <w:num w:numId="1" w16cid:durableId="316887768">
    <w:abstractNumId w:val="7"/>
  </w:num>
  <w:num w:numId="2" w16cid:durableId="802694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640535">
    <w:abstractNumId w:val="9"/>
  </w:num>
  <w:num w:numId="4" w16cid:durableId="963776732">
    <w:abstractNumId w:val="6"/>
  </w:num>
  <w:num w:numId="5" w16cid:durableId="794913482">
    <w:abstractNumId w:val="0"/>
  </w:num>
  <w:num w:numId="6" w16cid:durableId="1793934198">
    <w:abstractNumId w:val="1"/>
  </w:num>
  <w:num w:numId="7" w16cid:durableId="1433354648">
    <w:abstractNumId w:val="4"/>
  </w:num>
  <w:num w:numId="8" w16cid:durableId="1367366846">
    <w:abstractNumId w:val="12"/>
  </w:num>
  <w:num w:numId="9" w16cid:durableId="1909461940">
    <w:abstractNumId w:val="2"/>
  </w:num>
  <w:num w:numId="10" w16cid:durableId="2113087574">
    <w:abstractNumId w:val="10"/>
  </w:num>
  <w:num w:numId="11" w16cid:durableId="432554426">
    <w:abstractNumId w:val="8"/>
  </w:num>
  <w:num w:numId="12" w16cid:durableId="103577251">
    <w:abstractNumId w:val="13"/>
  </w:num>
  <w:num w:numId="13" w16cid:durableId="1854415905">
    <w:abstractNumId w:val="11"/>
  </w:num>
  <w:num w:numId="14" w16cid:durableId="381566530">
    <w:abstractNumId w:val="5"/>
  </w:num>
  <w:num w:numId="15" w16cid:durableId="934094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14"/>
    <w:rsid w:val="000001C4"/>
    <w:rsid w:val="00000C48"/>
    <w:rsid w:val="000021E5"/>
    <w:rsid w:val="00006F64"/>
    <w:rsid w:val="000071CF"/>
    <w:rsid w:val="000171BD"/>
    <w:rsid w:val="00024EF3"/>
    <w:rsid w:val="000253C6"/>
    <w:rsid w:val="00027905"/>
    <w:rsid w:val="000313A6"/>
    <w:rsid w:val="00052F88"/>
    <w:rsid w:val="00053AA2"/>
    <w:rsid w:val="00055C78"/>
    <w:rsid w:val="000640D2"/>
    <w:rsid w:val="00067E30"/>
    <w:rsid w:val="00072BB1"/>
    <w:rsid w:val="000929A1"/>
    <w:rsid w:val="00092AC2"/>
    <w:rsid w:val="000E2285"/>
    <w:rsid w:val="000F0296"/>
    <w:rsid w:val="000F2340"/>
    <w:rsid w:val="001130B1"/>
    <w:rsid w:val="00124D0E"/>
    <w:rsid w:val="00132278"/>
    <w:rsid w:val="00137DCB"/>
    <w:rsid w:val="00141409"/>
    <w:rsid w:val="00155887"/>
    <w:rsid w:val="001564EA"/>
    <w:rsid w:val="00157871"/>
    <w:rsid w:val="001666D3"/>
    <w:rsid w:val="00171A7B"/>
    <w:rsid w:val="00174400"/>
    <w:rsid w:val="001B0C61"/>
    <w:rsid w:val="001B2351"/>
    <w:rsid w:val="001C3B26"/>
    <w:rsid w:val="001C5901"/>
    <w:rsid w:val="001C698A"/>
    <w:rsid w:val="001E551B"/>
    <w:rsid w:val="001E67ED"/>
    <w:rsid w:val="001F0D90"/>
    <w:rsid w:val="001F44EA"/>
    <w:rsid w:val="00205154"/>
    <w:rsid w:val="002064DF"/>
    <w:rsid w:val="0020763B"/>
    <w:rsid w:val="00207E3B"/>
    <w:rsid w:val="00212650"/>
    <w:rsid w:val="00221E4B"/>
    <w:rsid w:val="00227353"/>
    <w:rsid w:val="00235A7B"/>
    <w:rsid w:val="00241AE6"/>
    <w:rsid w:val="00276950"/>
    <w:rsid w:val="00277044"/>
    <w:rsid w:val="00296CE7"/>
    <w:rsid w:val="002A0C2E"/>
    <w:rsid w:val="002A59B7"/>
    <w:rsid w:val="002A7FD4"/>
    <w:rsid w:val="002D0A06"/>
    <w:rsid w:val="002D29EC"/>
    <w:rsid w:val="002D5143"/>
    <w:rsid w:val="002E0E27"/>
    <w:rsid w:val="00306174"/>
    <w:rsid w:val="00307DE3"/>
    <w:rsid w:val="00311548"/>
    <w:rsid w:val="00311D1D"/>
    <w:rsid w:val="0031232A"/>
    <w:rsid w:val="00312544"/>
    <w:rsid w:val="00316AE6"/>
    <w:rsid w:val="00320298"/>
    <w:rsid w:val="0032774A"/>
    <w:rsid w:val="003371DB"/>
    <w:rsid w:val="00341412"/>
    <w:rsid w:val="00347F9C"/>
    <w:rsid w:val="0038112A"/>
    <w:rsid w:val="00383CCA"/>
    <w:rsid w:val="003867BA"/>
    <w:rsid w:val="00393910"/>
    <w:rsid w:val="00395510"/>
    <w:rsid w:val="003C512C"/>
    <w:rsid w:val="003D3C9C"/>
    <w:rsid w:val="003D70AB"/>
    <w:rsid w:val="003D74BE"/>
    <w:rsid w:val="003E547F"/>
    <w:rsid w:val="003F0736"/>
    <w:rsid w:val="004103FA"/>
    <w:rsid w:val="00416561"/>
    <w:rsid w:val="004316BE"/>
    <w:rsid w:val="00443003"/>
    <w:rsid w:val="004456E0"/>
    <w:rsid w:val="00451215"/>
    <w:rsid w:val="0045676F"/>
    <w:rsid w:val="00464664"/>
    <w:rsid w:val="00485064"/>
    <w:rsid w:val="00487769"/>
    <w:rsid w:val="00496BD7"/>
    <w:rsid w:val="004A324D"/>
    <w:rsid w:val="004C59DE"/>
    <w:rsid w:val="004E24CD"/>
    <w:rsid w:val="004F07DB"/>
    <w:rsid w:val="0050452F"/>
    <w:rsid w:val="00515F34"/>
    <w:rsid w:val="005213BD"/>
    <w:rsid w:val="00526F4E"/>
    <w:rsid w:val="005426E7"/>
    <w:rsid w:val="005436F9"/>
    <w:rsid w:val="005612B0"/>
    <w:rsid w:val="00565E11"/>
    <w:rsid w:val="00587C6F"/>
    <w:rsid w:val="005C7CD1"/>
    <w:rsid w:val="005D37BC"/>
    <w:rsid w:val="005D4760"/>
    <w:rsid w:val="005D725B"/>
    <w:rsid w:val="005E432D"/>
    <w:rsid w:val="005F0D56"/>
    <w:rsid w:val="005F372D"/>
    <w:rsid w:val="005F41B0"/>
    <w:rsid w:val="00600B17"/>
    <w:rsid w:val="006066D3"/>
    <w:rsid w:val="006107EC"/>
    <w:rsid w:val="006125C2"/>
    <w:rsid w:val="00615411"/>
    <w:rsid w:val="006404E8"/>
    <w:rsid w:val="00642DB7"/>
    <w:rsid w:val="00647687"/>
    <w:rsid w:val="00660DBE"/>
    <w:rsid w:val="00666A28"/>
    <w:rsid w:val="00672A1E"/>
    <w:rsid w:val="00672E39"/>
    <w:rsid w:val="00677BE6"/>
    <w:rsid w:val="00680323"/>
    <w:rsid w:val="00682EE5"/>
    <w:rsid w:val="00694998"/>
    <w:rsid w:val="00695B22"/>
    <w:rsid w:val="006A0A98"/>
    <w:rsid w:val="006B3328"/>
    <w:rsid w:val="006D1A8D"/>
    <w:rsid w:val="006D4193"/>
    <w:rsid w:val="006E457F"/>
    <w:rsid w:val="006E4B10"/>
    <w:rsid w:val="006F4772"/>
    <w:rsid w:val="006F74CE"/>
    <w:rsid w:val="007135BB"/>
    <w:rsid w:val="00726CA5"/>
    <w:rsid w:val="00733CF5"/>
    <w:rsid w:val="007364B7"/>
    <w:rsid w:val="00736AFB"/>
    <w:rsid w:val="007404B6"/>
    <w:rsid w:val="00750EA9"/>
    <w:rsid w:val="00751B94"/>
    <w:rsid w:val="00754005"/>
    <w:rsid w:val="00754325"/>
    <w:rsid w:val="00757175"/>
    <w:rsid w:val="007606BB"/>
    <w:rsid w:val="00762F22"/>
    <w:rsid w:val="0076535A"/>
    <w:rsid w:val="007666E6"/>
    <w:rsid w:val="00776457"/>
    <w:rsid w:val="00776904"/>
    <w:rsid w:val="00782619"/>
    <w:rsid w:val="00796116"/>
    <w:rsid w:val="007E508A"/>
    <w:rsid w:val="0080735C"/>
    <w:rsid w:val="00807BFF"/>
    <w:rsid w:val="00815EEE"/>
    <w:rsid w:val="008170DF"/>
    <w:rsid w:val="00820729"/>
    <w:rsid w:val="00840E6F"/>
    <w:rsid w:val="00842211"/>
    <w:rsid w:val="00850F48"/>
    <w:rsid w:val="00852132"/>
    <w:rsid w:val="00856F8E"/>
    <w:rsid w:val="008763A5"/>
    <w:rsid w:val="008903B9"/>
    <w:rsid w:val="0089042C"/>
    <w:rsid w:val="00895343"/>
    <w:rsid w:val="008A5161"/>
    <w:rsid w:val="008B5791"/>
    <w:rsid w:val="008C1FEB"/>
    <w:rsid w:val="008C5A3A"/>
    <w:rsid w:val="008D340D"/>
    <w:rsid w:val="008D4403"/>
    <w:rsid w:val="008E196E"/>
    <w:rsid w:val="008E288F"/>
    <w:rsid w:val="008E4AD9"/>
    <w:rsid w:val="008F2F8F"/>
    <w:rsid w:val="008F6F6F"/>
    <w:rsid w:val="008F7B9D"/>
    <w:rsid w:val="00914339"/>
    <w:rsid w:val="00914E71"/>
    <w:rsid w:val="00920558"/>
    <w:rsid w:val="00943A33"/>
    <w:rsid w:val="009445F4"/>
    <w:rsid w:val="009477FE"/>
    <w:rsid w:val="00951C85"/>
    <w:rsid w:val="00963BCA"/>
    <w:rsid w:val="009739B1"/>
    <w:rsid w:val="0098075A"/>
    <w:rsid w:val="00995201"/>
    <w:rsid w:val="009B10D7"/>
    <w:rsid w:val="009C53FD"/>
    <w:rsid w:val="009D057A"/>
    <w:rsid w:val="009D2353"/>
    <w:rsid w:val="009E1C44"/>
    <w:rsid w:val="009F55A3"/>
    <w:rsid w:val="00A20263"/>
    <w:rsid w:val="00A337A6"/>
    <w:rsid w:val="00A37C6B"/>
    <w:rsid w:val="00A458F5"/>
    <w:rsid w:val="00A5061E"/>
    <w:rsid w:val="00A51D48"/>
    <w:rsid w:val="00A56789"/>
    <w:rsid w:val="00A61FC8"/>
    <w:rsid w:val="00A63BBB"/>
    <w:rsid w:val="00A63FFE"/>
    <w:rsid w:val="00A7425A"/>
    <w:rsid w:val="00A815DF"/>
    <w:rsid w:val="00A81A41"/>
    <w:rsid w:val="00AB5B81"/>
    <w:rsid w:val="00AC03D2"/>
    <w:rsid w:val="00AC6305"/>
    <w:rsid w:val="00AD0CDE"/>
    <w:rsid w:val="00AD18B8"/>
    <w:rsid w:val="00AE5BB6"/>
    <w:rsid w:val="00AE71B5"/>
    <w:rsid w:val="00B06465"/>
    <w:rsid w:val="00B06CFD"/>
    <w:rsid w:val="00B102F4"/>
    <w:rsid w:val="00B164B7"/>
    <w:rsid w:val="00B21BF4"/>
    <w:rsid w:val="00B32320"/>
    <w:rsid w:val="00B35EAD"/>
    <w:rsid w:val="00B5509B"/>
    <w:rsid w:val="00B55724"/>
    <w:rsid w:val="00B65642"/>
    <w:rsid w:val="00B822E2"/>
    <w:rsid w:val="00B84457"/>
    <w:rsid w:val="00B8792E"/>
    <w:rsid w:val="00B87EC2"/>
    <w:rsid w:val="00B90E8E"/>
    <w:rsid w:val="00B957DA"/>
    <w:rsid w:val="00BA367B"/>
    <w:rsid w:val="00BA6984"/>
    <w:rsid w:val="00BA6B20"/>
    <w:rsid w:val="00BC5DD2"/>
    <w:rsid w:val="00BD629B"/>
    <w:rsid w:val="00C152B6"/>
    <w:rsid w:val="00C2100A"/>
    <w:rsid w:val="00C2238C"/>
    <w:rsid w:val="00C267CD"/>
    <w:rsid w:val="00C32DB6"/>
    <w:rsid w:val="00C56485"/>
    <w:rsid w:val="00C65460"/>
    <w:rsid w:val="00C7565C"/>
    <w:rsid w:val="00C76A9D"/>
    <w:rsid w:val="00C772C0"/>
    <w:rsid w:val="00C957E7"/>
    <w:rsid w:val="00CB18E2"/>
    <w:rsid w:val="00CC3D99"/>
    <w:rsid w:val="00CC5C77"/>
    <w:rsid w:val="00CD358F"/>
    <w:rsid w:val="00CE07EE"/>
    <w:rsid w:val="00CF24E1"/>
    <w:rsid w:val="00D001EC"/>
    <w:rsid w:val="00D06543"/>
    <w:rsid w:val="00D172BA"/>
    <w:rsid w:val="00D23752"/>
    <w:rsid w:val="00D34188"/>
    <w:rsid w:val="00D42F4E"/>
    <w:rsid w:val="00D52D6E"/>
    <w:rsid w:val="00D531B2"/>
    <w:rsid w:val="00D57607"/>
    <w:rsid w:val="00D61414"/>
    <w:rsid w:val="00D61562"/>
    <w:rsid w:val="00D61B1F"/>
    <w:rsid w:val="00D72211"/>
    <w:rsid w:val="00D74FA2"/>
    <w:rsid w:val="00D76708"/>
    <w:rsid w:val="00D773E1"/>
    <w:rsid w:val="00DA0DBA"/>
    <w:rsid w:val="00DB0C4D"/>
    <w:rsid w:val="00DC46B5"/>
    <w:rsid w:val="00DD50BE"/>
    <w:rsid w:val="00DE5746"/>
    <w:rsid w:val="00DE7CF4"/>
    <w:rsid w:val="00DF0288"/>
    <w:rsid w:val="00E00904"/>
    <w:rsid w:val="00E05484"/>
    <w:rsid w:val="00E06414"/>
    <w:rsid w:val="00E13EA2"/>
    <w:rsid w:val="00E20BE2"/>
    <w:rsid w:val="00E27EAB"/>
    <w:rsid w:val="00E32322"/>
    <w:rsid w:val="00E51163"/>
    <w:rsid w:val="00E73F63"/>
    <w:rsid w:val="00E861D1"/>
    <w:rsid w:val="00E9755A"/>
    <w:rsid w:val="00EB34E9"/>
    <w:rsid w:val="00EB5A5A"/>
    <w:rsid w:val="00EC084F"/>
    <w:rsid w:val="00EC61D8"/>
    <w:rsid w:val="00EC7C32"/>
    <w:rsid w:val="00ED1CE0"/>
    <w:rsid w:val="00EF3906"/>
    <w:rsid w:val="00F0785A"/>
    <w:rsid w:val="00F07969"/>
    <w:rsid w:val="00F13CF0"/>
    <w:rsid w:val="00F14F8D"/>
    <w:rsid w:val="00F16FCA"/>
    <w:rsid w:val="00F17E0F"/>
    <w:rsid w:val="00F212B1"/>
    <w:rsid w:val="00F4242E"/>
    <w:rsid w:val="00F429D3"/>
    <w:rsid w:val="00F42F8D"/>
    <w:rsid w:val="00F46934"/>
    <w:rsid w:val="00F47DAF"/>
    <w:rsid w:val="00F50BC3"/>
    <w:rsid w:val="00F64275"/>
    <w:rsid w:val="00F96F78"/>
    <w:rsid w:val="00FD2A9C"/>
    <w:rsid w:val="00FE1D94"/>
    <w:rsid w:val="00FE676C"/>
    <w:rsid w:val="00FF2563"/>
    <w:rsid w:val="00FF4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50745"/>
  <w15:docId w15:val="{6C20A154-394A-436E-BE39-63B921CC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9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character" w:styleId="af4">
    <w:name w:val="line number"/>
    <w:basedOn w:val="a0"/>
    <w:uiPriority w:val="99"/>
    <w:semiHidden/>
    <w:unhideWhenUsed/>
    <w:rsid w:val="00672E39"/>
  </w:style>
  <w:style w:type="table" w:styleId="af5">
    <w:name w:val="Table Grid"/>
    <w:basedOn w:val="a1"/>
    <w:uiPriority w:val="39"/>
    <w:rsid w:val="00F21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1C698A"/>
    <w:pPr>
      <w:ind w:left="720"/>
      <w:contextualSpacing/>
    </w:pPr>
  </w:style>
  <w:style w:type="numbering" w:customStyle="1" w:styleId="1">
    <w:name w:val="Текущий список1"/>
    <w:uiPriority w:val="99"/>
    <w:rsid w:val="00D2375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7255">
      <w:bodyDiv w:val="1"/>
      <w:marLeft w:val="0"/>
      <w:marRight w:val="0"/>
      <w:marTop w:val="0"/>
      <w:marBottom w:val="0"/>
      <w:divBdr>
        <w:top w:val="none" w:sz="0" w:space="0" w:color="auto"/>
        <w:left w:val="none" w:sz="0" w:space="0" w:color="auto"/>
        <w:bottom w:val="none" w:sz="0" w:space="0" w:color="auto"/>
        <w:right w:val="none" w:sz="0" w:space="0" w:color="auto"/>
      </w:divBdr>
    </w:div>
    <w:div w:id="267003631">
      <w:bodyDiv w:val="1"/>
      <w:marLeft w:val="0"/>
      <w:marRight w:val="0"/>
      <w:marTop w:val="0"/>
      <w:marBottom w:val="0"/>
      <w:divBdr>
        <w:top w:val="none" w:sz="0" w:space="0" w:color="auto"/>
        <w:left w:val="none" w:sz="0" w:space="0" w:color="auto"/>
        <w:bottom w:val="none" w:sz="0" w:space="0" w:color="auto"/>
        <w:right w:val="none" w:sz="0" w:space="0" w:color="auto"/>
      </w:divBdr>
    </w:div>
    <w:div w:id="510030851">
      <w:bodyDiv w:val="1"/>
      <w:marLeft w:val="0"/>
      <w:marRight w:val="0"/>
      <w:marTop w:val="0"/>
      <w:marBottom w:val="0"/>
      <w:divBdr>
        <w:top w:val="none" w:sz="0" w:space="0" w:color="auto"/>
        <w:left w:val="none" w:sz="0" w:space="0" w:color="auto"/>
        <w:bottom w:val="none" w:sz="0" w:space="0" w:color="auto"/>
        <w:right w:val="none" w:sz="0" w:space="0" w:color="auto"/>
      </w:divBdr>
    </w:div>
    <w:div w:id="631597735">
      <w:bodyDiv w:val="1"/>
      <w:marLeft w:val="0"/>
      <w:marRight w:val="0"/>
      <w:marTop w:val="0"/>
      <w:marBottom w:val="0"/>
      <w:divBdr>
        <w:top w:val="none" w:sz="0" w:space="0" w:color="auto"/>
        <w:left w:val="none" w:sz="0" w:space="0" w:color="auto"/>
        <w:bottom w:val="none" w:sz="0" w:space="0" w:color="auto"/>
        <w:right w:val="none" w:sz="0" w:space="0" w:color="auto"/>
      </w:divBdr>
    </w:div>
    <w:div w:id="1019895678">
      <w:bodyDiv w:val="1"/>
      <w:marLeft w:val="0"/>
      <w:marRight w:val="0"/>
      <w:marTop w:val="0"/>
      <w:marBottom w:val="0"/>
      <w:divBdr>
        <w:top w:val="none" w:sz="0" w:space="0" w:color="auto"/>
        <w:left w:val="none" w:sz="0" w:space="0" w:color="auto"/>
        <w:bottom w:val="none" w:sz="0" w:space="0" w:color="auto"/>
        <w:right w:val="none" w:sz="0" w:space="0" w:color="auto"/>
      </w:divBdr>
    </w:div>
    <w:div w:id="1713461161">
      <w:bodyDiv w:val="1"/>
      <w:marLeft w:val="0"/>
      <w:marRight w:val="0"/>
      <w:marTop w:val="0"/>
      <w:marBottom w:val="0"/>
      <w:divBdr>
        <w:top w:val="none" w:sz="0" w:space="0" w:color="auto"/>
        <w:left w:val="none" w:sz="0" w:space="0" w:color="auto"/>
        <w:bottom w:val="none" w:sz="0" w:space="0" w:color="auto"/>
        <w:right w:val="none" w:sz="0" w:space="0" w:color="auto"/>
      </w:divBdr>
    </w:div>
    <w:div w:id="190946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BBA0BFB1-06C7-4E50-A8D3-FE1045784BF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BBA0BFB1-06C7-4E50-A8D3-FE1045784BF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avo-search.minjust.ru/bigs/showDocument.html?id=BBA0BFB1-06C7-4E50-A8D3-FE1045784BF1" TargetMode="External"/><Relationship Id="rId4" Type="http://schemas.openxmlformats.org/officeDocument/2006/relationships/settings" Target="settings.xml"/><Relationship Id="rId9" Type="http://schemas.openxmlformats.org/officeDocument/2006/relationships/hyperlink" Target="consultantplus://offline/ref=C2BAB6BE6FF57E03C32D3D6CAF0B2B813EF0CE89D2DED8F905D29D0117ECDF6A015A2A1E19C2F05FDA61D664F9F967168E9A88541596CF2BeAfB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C7D5D-DAE4-40F0-BF22-7CB50721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6796</Words>
  <Characters>38738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dc:creator>
  <cp:lastModifiedBy>Анастасия Смирнова</cp:lastModifiedBy>
  <cp:revision>2</cp:revision>
  <cp:lastPrinted>2024-08-02T12:24:00Z</cp:lastPrinted>
  <dcterms:created xsi:type="dcterms:W3CDTF">2024-09-03T13:54:00Z</dcterms:created>
  <dcterms:modified xsi:type="dcterms:W3CDTF">2024-09-03T13:54:00Z</dcterms:modified>
</cp:coreProperties>
</file>